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41A23" w14:textId="0919B8D2" w:rsidR="00402E13" w:rsidRPr="00CC4EB0" w:rsidRDefault="001E27EF" w:rsidP="006E241C">
      <w:pPr>
        <w:pStyle w:val="Prrafodelista"/>
        <w:ind w:left="0"/>
        <w:jc w:val="center"/>
        <w:rPr>
          <w:rFonts w:ascii="Arial Narrow" w:hAnsi="Arial Narrow"/>
          <w:b/>
        </w:rPr>
      </w:pPr>
      <w:r>
        <w:rPr>
          <w:rFonts w:ascii="Arial Narrow" w:hAnsi="Arial Narrow"/>
          <w:b/>
        </w:rPr>
        <w:t>EL CONSEJO DE ADMINISTRACIÓN</w:t>
      </w:r>
      <w:r w:rsidR="00402E13" w:rsidRPr="00CC4EB0">
        <w:rPr>
          <w:rFonts w:ascii="Arial Narrow" w:hAnsi="Arial Narrow"/>
          <w:b/>
        </w:rPr>
        <w:t xml:space="preserve"> </w:t>
      </w:r>
      <w:r w:rsidR="00F55CFD" w:rsidRPr="00CC4EB0">
        <w:rPr>
          <w:rFonts w:ascii="Arial Narrow" w:hAnsi="Arial Narrow"/>
          <w:b/>
        </w:rPr>
        <w:t>DE</w:t>
      </w:r>
      <w:r w:rsidR="006E241C" w:rsidRPr="00CC4EB0">
        <w:rPr>
          <w:rFonts w:ascii="Arial Narrow" w:hAnsi="Arial Narrow"/>
          <w:b/>
        </w:rPr>
        <w:t xml:space="preserve"> </w:t>
      </w:r>
      <w:r w:rsidR="006050F1">
        <w:rPr>
          <w:rFonts w:ascii="Arial Narrow" w:hAnsi="Arial Narrow"/>
          <w:b/>
        </w:rPr>
        <w:t>COOPEJEMPLO</w:t>
      </w:r>
      <w:r w:rsidR="005026F7">
        <w:rPr>
          <w:rFonts w:ascii="Arial Narrow" w:hAnsi="Arial Narrow"/>
          <w:b/>
        </w:rPr>
        <w:t xml:space="preserve"> </w:t>
      </w:r>
    </w:p>
    <w:p w14:paraId="0E941A24" w14:textId="77777777" w:rsidR="00402E13" w:rsidRPr="00CC4EB0" w:rsidRDefault="00402E13" w:rsidP="006E241C">
      <w:pPr>
        <w:pStyle w:val="Prrafodelista"/>
        <w:ind w:left="0"/>
        <w:jc w:val="both"/>
        <w:rPr>
          <w:rFonts w:ascii="Arial Narrow" w:hAnsi="Arial Narrow"/>
          <w:bCs/>
        </w:rPr>
      </w:pPr>
    </w:p>
    <w:p w14:paraId="0E941A25" w14:textId="77777777" w:rsidR="00402E13" w:rsidRPr="00CC4EB0" w:rsidRDefault="00402E13" w:rsidP="006E241C">
      <w:pPr>
        <w:pStyle w:val="Prrafodelista"/>
        <w:ind w:left="0"/>
        <w:jc w:val="both"/>
        <w:rPr>
          <w:rFonts w:ascii="Arial Narrow" w:hAnsi="Arial Narrow"/>
          <w:bCs/>
        </w:rPr>
      </w:pPr>
      <w:r w:rsidRPr="00CC4EB0">
        <w:rPr>
          <w:rFonts w:ascii="Arial Narrow" w:hAnsi="Arial Narrow"/>
          <w:bCs/>
        </w:rPr>
        <w:t xml:space="preserve">En uso de sus atribuciones legales y </w:t>
      </w:r>
    </w:p>
    <w:p w14:paraId="4C2239E7" w14:textId="77777777" w:rsidR="00FF01BA" w:rsidRDefault="00FF01BA" w:rsidP="006E241C">
      <w:pPr>
        <w:pStyle w:val="Prrafodelista"/>
        <w:ind w:left="0"/>
        <w:jc w:val="center"/>
        <w:rPr>
          <w:rFonts w:ascii="Arial Narrow" w:hAnsi="Arial Narrow"/>
          <w:b/>
        </w:rPr>
      </w:pPr>
    </w:p>
    <w:p w14:paraId="0E941A27" w14:textId="085F53E5" w:rsidR="00402E13" w:rsidRPr="00CC4EB0" w:rsidRDefault="00402E13" w:rsidP="006E241C">
      <w:pPr>
        <w:pStyle w:val="Prrafodelista"/>
        <w:ind w:left="0"/>
        <w:jc w:val="center"/>
        <w:rPr>
          <w:rFonts w:ascii="Arial Narrow" w:hAnsi="Arial Narrow"/>
          <w:b/>
        </w:rPr>
      </w:pPr>
      <w:r w:rsidRPr="00CC4EB0">
        <w:rPr>
          <w:rFonts w:ascii="Arial Narrow" w:hAnsi="Arial Narrow"/>
          <w:b/>
        </w:rPr>
        <w:t>CONSIDERANDO:</w:t>
      </w:r>
    </w:p>
    <w:p w14:paraId="0E941A28" w14:textId="77777777" w:rsidR="00402E13" w:rsidRPr="00CC4EB0" w:rsidRDefault="00402E13" w:rsidP="006E241C">
      <w:pPr>
        <w:pStyle w:val="Prrafodelista"/>
        <w:ind w:left="0"/>
        <w:jc w:val="center"/>
        <w:rPr>
          <w:rFonts w:ascii="Arial Narrow" w:hAnsi="Arial Narrow"/>
          <w:b/>
        </w:rPr>
      </w:pPr>
    </w:p>
    <w:p w14:paraId="0E941A29" w14:textId="62A2BA1E" w:rsidR="00547D14" w:rsidRPr="00CC4EB0" w:rsidRDefault="00547D14" w:rsidP="00233471">
      <w:pPr>
        <w:pStyle w:val="Prrafodelista"/>
        <w:numPr>
          <w:ilvl w:val="0"/>
          <w:numId w:val="15"/>
        </w:numPr>
        <w:jc w:val="both"/>
        <w:rPr>
          <w:rFonts w:ascii="Arial Narrow" w:hAnsi="Arial Narrow"/>
          <w:bCs/>
        </w:rPr>
      </w:pPr>
      <w:r w:rsidRPr="00CC4EB0">
        <w:rPr>
          <w:rFonts w:ascii="Arial Narrow" w:hAnsi="Arial Narrow"/>
          <w:bCs/>
        </w:rPr>
        <w:t>Que</w:t>
      </w:r>
      <w:r w:rsidR="002946C2" w:rsidRPr="00CC4EB0">
        <w:rPr>
          <w:rFonts w:ascii="Arial Narrow" w:hAnsi="Arial Narrow"/>
          <w:bCs/>
        </w:rPr>
        <w:t>,</w:t>
      </w:r>
      <w:r w:rsidRPr="00CC4EB0">
        <w:rPr>
          <w:rFonts w:ascii="Arial Narrow" w:hAnsi="Arial Narrow"/>
          <w:bCs/>
        </w:rPr>
        <w:t xml:space="preserve"> es función</w:t>
      </w:r>
      <w:r w:rsidR="006E241C" w:rsidRPr="00CC4EB0">
        <w:rPr>
          <w:rFonts w:ascii="Arial Narrow" w:hAnsi="Arial Narrow"/>
          <w:bCs/>
        </w:rPr>
        <w:t xml:space="preserve"> </w:t>
      </w:r>
      <w:r w:rsidR="001E27EF">
        <w:rPr>
          <w:rFonts w:ascii="Arial Narrow" w:hAnsi="Arial Narrow"/>
          <w:bCs/>
        </w:rPr>
        <w:t>del Consejo de Administración</w:t>
      </w:r>
      <w:r w:rsidRPr="00CC4EB0">
        <w:rPr>
          <w:rFonts w:ascii="Arial Narrow" w:hAnsi="Arial Narrow"/>
          <w:bCs/>
        </w:rPr>
        <w:t>, reglamentar los comités</w:t>
      </w:r>
      <w:r w:rsidR="00CC4EB0">
        <w:rPr>
          <w:rFonts w:ascii="Arial Narrow" w:hAnsi="Arial Narrow"/>
          <w:bCs/>
        </w:rPr>
        <w:t xml:space="preserve">, Fondos Sociales </w:t>
      </w:r>
      <w:r w:rsidRPr="00CC4EB0">
        <w:rPr>
          <w:rFonts w:ascii="Arial Narrow" w:hAnsi="Arial Narrow"/>
          <w:bCs/>
        </w:rPr>
        <w:t xml:space="preserve">y </w:t>
      </w:r>
      <w:r w:rsidR="00CC4EB0">
        <w:rPr>
          <w:rFonts w:ascii="Arial Narrow" w:hAnsi="Arial Narrow"/>
          <w:bCs/>
        </w:rPr>
        <w:t>mutuales</w:t>
      </w:r>
      <w:r w:rsidRPr="00CC4EB0">
        <w:rPr>
          <w:rFonts w:ascii="Arial Narrow" w:hAnsi="Arial Narrow"/>
          <w:bCs/>
        </w:rPr>
        <w:t>, asignar sus presupuestos con cargo al ejercicio y aprobar el plan de actividades.</w:t>
      </w:r>
    </w:p>
    <w:p w14:paraId="0E941A2A" w14:textId="77777777" w:rsidR="00402E13" w:rsidRPr="00CC4EB0" w:rsidRDefault="00402E13" w:rsidP="00233471">
      <w:pPr>
        <w:pStyle w:val="Prrafodelista"/>
        <w:numPr>
          <w:ilvl w:val="0"/>
          <w:numId w:val="15"/>
        </w:numPr>
        <w:jc w:val="both"/>
        <w:rPr>
          <w:rFonts w:ascii="Arial Narrow" w:hAnsi="Arial Narrow"/>
          <w:bCs/>
        </w:rPr>
      </w:pPr>
      <w:r w:rsidRPr="00CC4EB0">
        <w:rPr>
          <w:rFonts w:ascii="Arial Narrow" w:hAnsi="Arial Narrow"/>
          <w:bCs/>
        </w:rPr>
        <w:t>Que</w:t>
      </w:r>
      <w:r w:rsidR="002946C2" w:rsidRPr="00CC4EB0">
        <w:rPr>
          <w:rFonts w:ascii="Arial Narrow" w:hAnsi="Arial Narrow"/>
          <w:bCs/>
        </w:rPr>
        <w:t>,</w:t>
      </w:r>
      <w:r w:rsidRPr="00CC4EB0">
        <w:rPr>
          <w:rFonts w:ascii="Arial Narrow" w:hAnsi="Arial Narrow"/>
          <w:bCs/>
        </w:rPr>
        <w:t xml:space="preserve"> para el logro de los objetivos sociales previstos en el Estatuto se hace necesario el desarrollo de actividades que tiendan a mejorar el bienestar de los asociados.</w:t>
      </w:r>
    </w:p>
    <w:p w14:paraId="0E941A2B" w14:textId="20AF88EC" w:rsidR="00402E13" w:rsidRPr="00CC4EB0" w:rsidRDefault="00402E13" w:rsidP="00233471">
      <w:pPr>
        <w:pStyle w:val="Prrafodelista"/>
        <w:numPr>
          <w:ilvl w:val="0"/>
          <w:numId w:val="15"/>
        </w:numPr>
        <w:jc w:val="both"/>
        <w:rPr>
          <w:rFonts w:ascii="Arial Narrow" w:hAnsi="Arial Narrow"/>
          <w:bCs/>
        </w:rPr>
      </w:pPr>
      <w:r w:rsidRPr="00CC4EB0">
        <w:rPr>
          <w:rFonts w:ascii="Arial Narrow" w:hAnsi="Arial Narrow"/>
          <w:bCs/>
        </w:rPr>
        <w:t>Que</w:t>
      </w:r>
      <w:r w:rsidR="002946C2" w:rsidRPr="00CC4EB0">
        <w:rPr>
          <w:rFonts w:ascii="Arial Narrow" w:hAnsi="Arial Narrow"/>
          <w:bCs/>
        </w:rPr>
        <w:t>,</w:t>
      </w:r>
      <w:r w:rsidRPr="00CC4EB0">
        <w:rPr>
          <w:rFonts w:ascii="Arial Narrow" w:hAnsi="Arial Narrow"/>
          <w:bCs/>
        </w:rPr>
        <w:t xml:space="preserve"> </w:t>
      </w:r>
      <w:r w:rsidR="00CC4EB0">
        <w:rPr>
          <w:rFonts w:ascii="Arial Narrow" w:hAnsi="Arial Narrow"/>
          <w:bCs/>
        </w:rPr>
        <w:t>la ley y el</w:t>
      </w:r>
      <w:r w:rsidRPr="00CC4EB0">
        <w:rPr>
          <w:rFonts w:ascii="Arial Narrow" w:hAnsi="Arial Narrow"/>
          <w:bCs/>
        </w:rPr>
        <w:t xml:space="preserve"> Estatuto </w:t>
      </w:r>
      <w:r w:rsidR="00563935" w:rsidRPr="00CC4EB0">
        <w:rPr>
          <w:rFonts w:ascii="Arial Narrow" w:hAnsi="Arial Narrow"/>
          <w:bCs/>
        </w:rPr>
        <w:t>posibilita que con el remanente</w:t>
      </w:r>
      <w:r w:rsidR="00CF64DD" w:rsidRPr="00CC4EB0">
        <w:rPr>
          <w:rFonts w:ascii="Arial Narrow" w:hAnsi="Arial Narrow"/>
          <w:bCs/>
        </w:rPr>
        <w:t xml:space="preserve"> del </w:t>
      </w:r>
      <w:r w:rsidRPr="00CC4EB0">
        <w:rPr>
          <w:rFonts w:ascii="Arial Narrow" w:hAnsi="Arial Narrow"/>
          <w:bCs/>
        </w:rPr>
        <w:t>excedente</w:t>
      </w:r>
      <w:r w:rsidR="00CF64DD" w:rsidRPr="00CC4EB0">
        <w:rPr>
          <w:rFonts w:ascii="Arial Narrow" w:hAnsi="Arial Narrow"/>
          <w:bCs/>
        </w:rPr>
        <w:t xml:space="preserve"> del </w:t>
      </w:r>
      <w:r w:rsidRPr="00CC4EB0">
        <w:rPr>
          <w:rFonts w:ascii="Arial Narrow" w:hAnsi="Arial Narrow"/>
          <w:bCs/>
        </w:rPr>
        <w:t>ejercicio económico se puedan crear o incrementar</w:t>
      </w:r>
      <w:r w:rsidR="00CC4EB0">
        <w:rPr>
          <w:rFonts w:ascii="Arial Narrow" w:hAnsi="Arial Narrow"/>
          <w:bCs/>
        </w:rPr>
        <w:t xml:space="preserve"> otros</w:t>
      </w:r>
      <w:r w:rsidRPr="00CC4EB0">
        <w:rPr>
          <w:rFonts w:ascii="Arial Narrow" w:hAnsi="Arial Narrow"/>
          <w:bCs/>
        </w:rPr>
        <w:t xml:space="preserve"> fondos agotables con los cuales </w:t>
      </w:r>
      <w:r w:rsidR="006050F1">
        <w:rPr>
          <w:rFonts w:ascii="Arial Narrow" w:hAnsi="Arial Narrow"/>
          <w:bCs/>
        </w:rPr>
        <w:t>COOPEJEMPLO</w:t>
      </w:r>
      <w:r w:rsidRPr="00CC4EB0">
        <w:rPr>
          <w:rFonts w:ascii="Arial Narrow" w:hAnsi="Arial Narrow"/>
          <w:bCs/>
        </w:rPr>
        <w:t>, desarroll</w:t>
      </w:r>
      <w:r w:rsidR="00CC4EB0">
        <w:rPr>
          <w:rFonts w:ascii="Arial Narrow" w:hAnsi="Arial Narrow"/>
          <w:bCs/>
        </w:rPr>
        <w:t>e</w:t>
      </w:r>
      <w:r w:rsidRPr="00CC4EB0">
        <w:rPr>
          <w:rFonts w:ascii="Arial Narrow" w:hAnsi="Arial Narrow"/>
          <w:bCs/>
        </w:rPr>
        <w:t xml:space="preserve"> labores de</w:t>
      </w:r>
      <w:r w:rsidR="00547D14" w:rsidRPr="00CC4EB0">
        <w:rPr>
          <w:rFonts w:ascii="Arial Narrow" w:hAnsi="Arial Narrow"/>
          <w:bCs/>
        </w:rPr>
        <w:t xml:space="preserve"> </w:t>
      </w:r>
      <w:r w:rsidRPr="00CC4EB0">
        <w:rPr>
          <w:rFonts w:ascii="Arial Narrow" w:hAnsi="Arial Narrow"/>
          <w:bCs/>
        </w:rPr>
        <w:t>salud, previsión, solidaridad, cultura, recreación y deporte en beneficio de los empleados, asociados y sus familiares.</w:t>
      </w:r>
    </w:p>
    <w:p w14:paraId="2C02C224" w14:textId="77777777" w:rsidR="00CC4EB0" w:rsidRDefault="00547D14" w:rsidP="00233471">
      <w:pPr>
        <w:pStyle w:val="Prrafodelista"/>
        <w:numPr>
          <w:ilvl w:val="0"/>
          <w:numId w:val="15"/>
        </w:numPr>
        <w:jc w:val="both"/>
        <w:rPr>
          <w:rFonts w:ascii="Arial Narrow" w:hAnsi="Arial Narrow"/>
          <w:bCs/>
        </w:rPr>
      </w:pPr>
      <w:r w:rsidRPr="00CC4EB0">
        <w:rPr>
          <w:rFonts w:ascii="Arial Narrow" w:hAnsi="Arial Narrow"/>
          <w:bCs/>
        </w:rPr>
        <w:t>Que</w:t>
      </w:r>
      <w:r w:rsidR="002946C2" w:rsidRPr="00CC4EB0">
        <w:rPr>
          <w:rFonts w:ascii="Arial Narrow" w:hAnsi="Arial Narrow"/>
          <w:bCs/>
        </w:rPr>
        <w:t>,</w:t>
      </w:r>
      <w:r w:rsidRPr="00CC4EB0">
        <w:rPr>
          <w:rFonts w:ascii="Arial Narrow" w:hAnsi="Arial Narrow"/>
          <w:bCs/>
        </w:rPr>
        <w:t xml:space="preserve"> </w:t>
      </w:r>
      <w:r w:rsidR="00CC4EB0" w:rsidRPr="00CC4EB0">
        <w:rPr>
          <w:rFonts w:ascii="Arial Narrow" w:hAnsi="Arial Narrow"/>
          <w:bCs/>
        </w:rPr>
        <w:t xml:space="preserve">la </w:t>
      </w:r>
      <w:r w:rsidR="00CC4EB0">
        <w:rPr>
          <w:rFonts w:ascii="Arial Narrow" w:hAnsi="Arial Narrow"/>
          <w:bCs/>
        </w:rPr>
        <w:t>ley posibilita la constitución de</w:t>
      </w:r>
      <w:r w:rsidR="00CC4EB0" w:rsidRPr="00CC4EB0">
        <w:rPr>
          <w:rFonts w:ascii="Arial Narrow" w:hAnsi="Arial Narrow"/>
          <w:bCs/>
        </w:rPr>
        <w:t xml:space="preserve"> constituir y administrar fondos mutuales para la prestación de servicios de previsión, asistencia y solidaridad</w:t>
      </w:r>
      <w:r w:rsidR="00CC4EB0">
        <w:rPr>
          <w:rFonts w:ascii="Arial Narrow" w:hAnsi="Arial Narrow"/>
          <w:bCs/>
        </w:rPr>
        <w:t>.</w:t>
      </w:r>
    </w:p>
    <w:p w14:paraId="68CD17E7" w14:textId="77777777" w:rsidR="00CC4EB0" w:rsidRPr="00CC4EB0" w:rsidRDefault="00CC4EB0" w:rsidP="00233471">
      <w:pPr>
        <w:pStyle w:val="Prrafodelista"/>
        <w:numPr>
          <w:ilvl w:val="0"/>
          <w:numId w:val="15"/>
        </w:numPr>
        <w:jc w:val="both"/>
        <w:rPr>
          <w:rFonts w:ascii="Arial Narrow" w:hAnsi="Arial Narrow"/>
          <w:bCs/>
        </w:rPr>
      </w:pPr>
      <w:r w:rsidRPr="00CC4EB0">
        <w:rPr>
          <w:rFonts w:ascii="Arial Narrow" w:hAnsi="Arial Narrow"/>
          <w:bCs/>
        </w:rPr>
        <w:t xml:space="preserve">Los fondos con fines determinados creados por decisión de la asamblea general, en virtud de lo dispuesto en el artículo 56 de la Ley 79 de 1988, deberán contar con un reglamento, en el cual se especifique el destino de los recursos. </w:t>
      </w:r>
    </w:p>
    <w:p w14:paraId="35065D9B" w14:textId="77777777" w:rsidR="00CC4EB0" w:rsidRDefault="00CC4EB0" w:rsidP="00233471">
      <w:pPr>
        <w:pStyle w:val="Prrafodelista"/>
        <w:numPr>
          <w:ilvl w:val="0"/>
          <w:numId w:val="15"/>
        </w:numPr>
        <w:jc w:val="both"/>
        <w:rPr>
          <w:rFonts w:ascii="Arial Narrow" w:hAnsi="Arial Narrow"/>
          <w:bCs/>
        </w:rPr>
      </w:pPr>
      <w:r>
        <w:rPr>
          <w:rFonts w:ascii="Arial Narrow" w:hAnsi="Arial Narrow"/>
          <w:bCs/>
        </w:rPr>
        <w:t>Que la Circular Básica Contable establece que e</w:t>
      </w:r>
      <w:r w:rsidRPr="00CC4EB0">
        <w:rPr>
          <w:rFonts w:ascii="Arial Narrow" w:hAnsi="Arial Narrow"/>
          <w:bCs/>
        </w:rPr>
        <w:t xml:space="preserve">l tratamiento contable </w:t>
      </w:r>
      <w:r>
        <w:rPr>
          <w:rFonts w:ascii="Arial Narrow" w:hAnsi="Arial Narrow"/>
          <w:bCs/>
        </w:rPr>
        <w:t>los</w:t>
      </w:r>
      <w:r w:rsidRPr="00CC4EB0">
        <w:rPr>
          <w:rFonts w:ascii="Arial Narrow" w:hAnsi="Arial Narrow"/>
          <w:bCs/>
        </w:rPr>
        <w:t xml:space="preserve"> fondos se realizará conforme a los lineamientos establecidos en los marcos técnicos normativos de información financiera vigentes, y en ningún caso su incremento se podrá realizar con cargo a los gastos del ejercicio anual.</w:t>
      </w:r>
    </w:p>
    <w:p w14:paraId="0E941A2D" w14:textId="33B5125C" w:rsidR="00547D14" w:rsidRPr="00CC4EB0" w:rsidRDefault="00547D14" w:rsidP="00233471">
      <w:pPr>
        <w:pStyle w:val="Prrafodelista"/>
        <w:numPr>
          <w:ilvl w:val="0"/>
          <w:numId w:val="15"/>
        </w:numPr>
        <w:jc w:val="both"/>
        <w:rPr>
          <w:rFonts w:ascii="Arial Narrow" w:hAnsi="Arial Narrow"/>
          <w:bCs/>
        </w:rPr>
      </w:pPr>
      <w:r w:rsidRPr="00CC4EB0">
        <w:rPr>
          <w:rFonts w:ascii="Arial Narrow" w:hAnsi="Arial Narrow"/>
          <w:bCs/>
        </w:rPr>
        <w:t>Que</w:t>
      </w:r>
      <w:r w:rsidR="002946C2" w:rsidRPr="00CC4EB0">
        <w:rPr>
          <w:rFonts w:ascii="Arial Narrow" w:hAnsi="Arial Narrow"/>
          <w:bCs/>
        </w:rPr>
        <w:t>,</w:t>
      </w:r>
      <w:r w:rsidRPr="00CC4EB0">
        <w:rPr>
          <w:rFonts w:ascii="Arial Narrow" w:hAnsi="Arial Narrow"/>
          <w:bCs/>
        </w:rPr>
        <w:t xml:space="preserve"> se hace necesario establecer políticas generales para utilizar los recursos</w:t>
      </w:r>
      <w:r w:rsidR="00CF64DD" w:rsidRPr="00CC4EB0">
        <w:rPr>
          <w:rFonts w:ascii="Arial Narrow" w:hAnsi="Arial Narrow"/>
          <w:bCs/>
        </w:rPr>
        <w:t xml:space="preserve"> </w:t>
      </w:r>
      <w:r w:rsidR="00CC4EB0">
        <w:rPr>
          <w:rFonts w:ascii="Arial Narrow" w:hAnsi="Arial Narrow"/>
          <w:bCs/>
        </w:rPr>
        <w:t>de todos los Fondos Sociales y Mutuales conforme a las nuevas instrucciones de la circular Básica Contable</w:t>
      </w:r>
      <w:r w:rsidRPr="00CC4EB0">
        <w:rPr>
          <w:rFonts w:ascii="Arial Narrow" w:hAnsi="Arial Narrow"/>
          <w:bCs/>
        </w:rPr>
        <w:t>.</w:t>
      </w:r>
    </w:p>
    <w:p w14:paraId="0E941A2F" w14:textId="77777777" w:rsidR="00547D14" w:rsidRPr="00CC4EB0" w:rsidRDefault="00547D14" w:rsidP="006E241C">
      <w:pPr>
        <w:pStyle w:val="Prrafodelista"/>
        <w:ind w:left="0"/>
        <w:jc w:val="center"/>
        <w:rPr>
          <w:rFonts w:ascii="Arial Narrow" w:hAnsi="Arial Narrow"/>
          <w:b/>
        </w:rPr>
      </w:pPr>
    </w:p>
    <w:p w14:paraId="0E941A31" w14:textId="77777777" w:rsidR="00402E13" w:rsidRPr="00CC4EB0" w:rsidRDefault="00402E13" w:rsidP="006E241C">
      <w:pPr>
        <w:pStyle w:val="Prrafodelista"/>
        <w:ind w:left="0"/>
        <w:jc w:val="center"/>
        <w:rPr>
          <w:rFonts w:ascii="Arial Narrow" w:hAnsi="Arial Narrow"/>
          <w:b/>
        </w:rPr>
      </w:pPr>
      <w:r w:rsidRPr="00CC4EB0">
        <w:rPr>
          <w:rFonts w:ascii="Arial Narrow" w:hAnsi="Arial Narrow"/>
          <w:b/>
        </w:rPr>
        <w:t>RESUELVE</w:t>
      </w:r>
    </w:p>
    <w:p w14:paraId="0E941A32" w14:textId="77777777" w:rsidR="00402E13" w:rsidRPr="00CC4EB0" w:rsidRDefault="00402E13" w:rsidP="006E241C">
      <w:pPr>
        <w:pStyle w:val="Prrafodelista"/>
        <w:ind w:left="0"/>
        <w:jc w:val="center"/>
        <w:rPr>
          <w:rFonts w:ascii="Arial Narrow" w:hAnsi="Arial Narrow"/>
          <w:b/>
        </w:rPr>
      </w:pPr>
    </w:p>
    <w:p w14:paraId="0E941A33" w14:textId="19AB8C17" w:rsidR="00402E13" w:rsidRPr="00CC4EB0" w:rsidRDefault="00AF2F96" w:rsidP="006E241C">
      <w:pPr>
        <w:jc w:val="both"/>
        <w:rPr>
          <w:rFonts w:ascii="Arial Narrow" w:hAnsi="Arial Narrow" w:cs="Tahoma"/>
        </w:rPr>
      </w:pPr>
      <w:r>
        <w:rPr>
          <w:rFonts w:ascii="Arial Narrow" w:hAnsi="Arial Narrow" w:cs="Tahoma"/>
        </w:rPr>
        <w:t xml:space="preserve">Derogar todos los reglamentos de los Fondos Sociales y mutuales actualmente existentes en </w:t>
      </w:r>
      <w:r w:rsidR="006050F1">
        <w:rPr>
          <w:rFonts w:ascii="Arial Narrow" w:hAnsi="Arial Narrow" w:cs="Tahoma"/>
        </w:rPr>
        <w:t>COOPEJEMPLO</w:t>
      </w:r>
      <w:r w:rsidR="005026F7">
        <w:rPr>
          <w:rFonts w:ascii="Arial Narrow" w:hAnsi="Arial Narrow" w:cs="Tahoma"/>
        </w:rPr>
        <w:t xml:space="preserve"> </w:t>
      </w:r>
      <w:proofErr w:type="spellStart"/>
      <w:r w:rsidR="006050F1">
        <w:rPr>
          <w:rFonts w:ascii="Arial Narrow" w:hAnsi="Arial Narrow" w:cs="Tahoma"/>
        </w:rPr>
        <w:t>COOPEJEMPLO</w:t>
      </w:r>
      <w:proofErr w:type="spellEnd"/>
      <w:r>
        <w:rPr>
          <w:rFonts w:ascii="Arial Narrow" w:hAnsi="Arial Narrow" w:cs="Tahoma"/>
        </w:rPr>
        <w:t xml:space="preserve"> y unificarlos en este nuevo reglamento:</w:t>
      </w:r>
    </w:p>
    <w:p w14:paraId="0E941A34" w14:textId="77777777" w:rsidR="00900EDB" w:rsidRPr="00CC4EB0" w:rsidRDefault="00900EDB" w:rsidP="006E241C">
      <w:pPr>
        <w:pStyle w:val="Prrafodelista"/>
        <w:ind w:left="0"/>
        <w:jc w:val="center"/>
        <w:rPr>
          <w:rFonts w:ascii="Arial Narrow" w:hAnsi="Arial Narrow"/>
          <w:b/>
        </w:rPr>
      </w:pPr>
    </w:p>
    <w:p w14:paraId="0E941A36" w14:textId="393B0180" w:rsidR="00402E13" w:rsidRPr="00F6128E" w:rsidRDefault="00402E13" w:rsidP="00F6128E">
      <w:pPr>
        <w:pStyle w:val="Prrafodelista"/>
        <w:shd w:val="clear" w:color="auto" w:fill="B8CCE4" w:themeFill="accent1" w:themeFillTint="66"/>
        <w:ind w:left="0"/>
        <w:jc w:val="center"/>
        <w:rPr>
          <w:rFonts w:ascii="Arial Narrow" w:hAnsi="Arial Narrow"/>
          <w:b/>
          <w:sz w:val="32"/>
          <w:szCs w:val="32"/>
        </w:rPr>
      </w:pPr>
      <w:r w:rsidRPr="00F6128E">
        <w:rPr>
          <w:rFonts w:ascii="Arial Narrow" w:hAnsi="Arial Narrow"/>
          <w:b/>
          <w:sz w:val="32"/>
          <w:szCs w:val="32"/>
        </w:rPr>
        <w:t>CAPITULO I</w:t>
      </w:r>
      <w:r w:rsidR="00F6128E" w:rsidRPr="00F6128E">
        <w:rPr>
          <w:rFonts w:ascii="Arial Narrow" w:hAnsi="Arial Narrow"/>
          <w:b/>
          <w:sz w:val="32"/>
          <w:szCs w:val="32"/>
        </w:rPr>
        <w:t xml:space="preserve"> - </w:t>
      </w:r>
      <w:r w:rsidR="00EE5BE6" w:rsidRPr="00F6128E">
        <w:rPr>
          <w:rFonts w:ascii="Arial Narrow" w:hAnsi="Arial Narrow"/>
          <w:b/>
          <w:sz w:val="32"/>
          <w:szCs w:val="32"/>
        </w:rPr>
        <w:t>TERMINOLOGIA Y OBJETIVOS</w:t>
      </w:r>
    </w:p>
    <w:p w14:paraId="0E941A37" w14:textId="77777777" w:rsidR="00402E13" w:rsidRPr="00CC4EB0" w:rsidRDefault="00402E13" w:rsidP="006E241C">
      <w:pPr>
        <w:pStyle w:val="Prrafodelista"/>
        <w:ind w:left="0"/>
        <w:rPr>
          <w:rFonts w:ascii="Arial Narrow" w:hAnsi="Arial Narrow"/>
          <w:b/>
        </w:rPr>
      </w:pPr>
    </w:p>
    <w:p w14:paraId="0E941A38" w14:textId="77777777" w:rsidR="00402E13" w:rsidRPr="00CC4EB0" w:rsidRDefault="00F55CFD" w:rsidP="006E241C">
      <w:pPr>
        <w:pStyle w:val="Prrafodelista"/>
        <w:ind w:left="0"/>
        <w:jc w:val="both"/>
        <w:rPr>
          <w:rFonts w:ascii="Arial Narrow" w:hAnsi="Arial Narrow"/>
          <w:b/>
        </w:rPr>
      </w:pPr>
      <w:r w:rsidRPr="00CC4EB0">
        <w:rPr>
          <w:rFonts w:ascii="Arial Narrow" w:hAnsi="Arial Narrow"/>
          <w:b/>
        </w:rPr>
        <w:t>Artículo</w:t>
      </w:r>
      <w:r w:rsidR="00402E13" w:rsidRPr="00CC4EB0">
        <w:rPr>
          <w:rFonts w:ascii="Arial Narrow" w:hAnsi="Arial Narrow"/>
          <w:b/>
        </w:rPr>
        <w:t xml:space="preserve"> 1. Terminología. </w:t>
      </w:r>
    </w:p>
    <w:p w14:paraId="0E941A39" w14:textId="77777777" w:rsidR="00402E13" w:rsidRPr="00CC4EB0" w:rsidRDefault="00402E13" w:rsidP="006E241C">
      <w:pPr>
        <w:pStyle w:val="Prrafodelista"/>
        <w:ind w:left="0"/>
        <w:jc w:val="both"/>
        <w:rPr>
          <w:rFonts w:ascii="Arial Narrow" w:hAnsi="Arial Narrow"/>
          <w:b/>
        </w:rPr>
      </w:pPr>
    </w:p>
    <w:p w14:paraId="232C8CDD" w14:textId="006E7AA5" w:rsidR="00CC4EB0" w:rsidRDefault="00CC4EB0" w:rsidP="00233471">
      <w:pPr>
        <w:pStyle w:val="Prrafodelista"/>
        <w:numPr>
          <w:ilvl w:val="0"/>
          <w:numId w:val="12"/>
        </w:numPr>
        <w:jc w:val="both"/>
        <w:rPr>
          <w:rFonts w:ascii="Arial Narrow" w:hAnsi="Arial Narrow"/>
        </w:rPr>
      </w:pPr>
      <w:r w:rsidRPr="00CC4EB0">
        <w:rPr>
          <w:rFonts w:ascii="Arial Narrow" w:hAnsi="Arial Narrow"/>
          <w:b/>
          <w:bCs/>
        </w:rPr>
        <w:t>Fondo de Educación</w:t>
      </w:r>
      <w:r w:rsidRPr="00CC4EB0">
        <w:rPr>
          <w:rFonts w:ascii="Arial Narrow" w:hAnsi="Arial Narrow"/>
        </w:rPr>
        <w:t xml:space="preserve">: Fondo obligatorio en las Cooperativas y mutuales en el que se colocan los recursos dinerarios con destino al fortalecimiento del quinto principio cooperativo, orientado a brindar formación, es decir, educación en economía solidaria con énfasis en los temas específicos relacionados con la naturaleza jurídica de cada organización, capacitación a sus administradores en la gestión empresarial, entre otros temas. Las actividades de asistencia técnica, de investigación y de promoción del cooperativismo hacen parte de la educación cooperativa. </w:t>
      </w:r>
      <w:r>
        <w:rPr>
          <w:rFonts w:ascii="Arial Narrow" w:hAnsi="Arial Narrow"/>
        </w:rPr>
        <w:t xml:space="preserve">  Según lo establecido en el artículo 19-4 con cargo a este fondo también debe cubrirse el pago del impuesto de renta en el caso de las Cooperativas y Mutuales.</w:t>
      </w:r>
    </w:p>
    <w:p w14:paraId="5D5602BB" w14:textId="77777777" w:rsidR="00CC4EB0" w:rsidRPr="00CC4EB0" w:rsidRDefault="00CC4EB0" w:rsidP="00CC4EB0">
      <w:pPr>
        <w:pStyle w:val="Prrafodelista"/>
        <w:ind w:left="0"/>
        <w:jc w:val="both"/>
        <w:rPr>
          <w:rFonts w:ascii="Arial Narrow" w:hAnsi="Arial Narrow"/>
          <w:b/>
        </w:rPr>
      </w:pPr>
    </w:p>
    <w:p w14:paraId="4DB2D577" w14:textId="77777777" w:rsidR="00CC4EB0" w:rsidRDefault="00CC4EB0" w:rsidP="00233471">
      <w:pPr>
        <w:pStyle w:val="Prrafodelista"/>
        <w:numPr>
          <w:ilvl w:val="0"/>
          <w:numId w:val="12"/>
        </w:numPr>
        <w:jc w:val="both"/>
        <w:rPr>
          <w:rFonts w:ascii="Arial Narrow" w:hAnsi="Arial Narrow"/>
        </w:rPr>
      </w:pPr>
      <w:r w:rsidRPr="00CC4EB0">
        <w:rPr>
          <w:rFonts w:ascii="Arial Narrow" w:hAnsi="Arial Narrow"/>
          <w:b/>
          <w:bCs/>
        </w:rPr>
        <w:t xml:space="preserve">Fondo de </w:t>
      </w:r>
      <w:r>
        <w:rPr>
          <w:rFonts w:ascii="Arial Narrow" w:hAnsi="Arial Narrow"/>
          <w:b/>
          <w:bCs/>
        </w:rPr>
        <w:t>Solidaridad</w:t>
      </w:r>
      <w:r w:rsidRPr="00CC4EB0">
        <w:rPr>
          <w:rFonts w:ascii="Arial Narrow" w:hAnsi="Arial Narrow"/>
        </w:rPr>
        <w:t xml:space="preserve">: </w:t>
      </w:r>
      <w:r w:rsidRPr="00CC4EB0">
        <w:rPr>
          <w:rFonts w:ascii="Arial Narrow" w:hAnsi="Arial Narrow" w:cs="Arial"/>
        </w:rPr>
        <w:t xml:space="preserve">En éste se colocan los excedentes con destino a atender los eventos de solidaridad previstos en el respectivo reglamento. Este fondo se basa en la ayuda mutua y en la solidaridad, para que las cooperativas ofrezcan atención oportuna, a sus asociados y la comunidad en general, en caso de </w:t>
      </w:r>
      <w:r w:rsidRPr="00CC4EB0">
        <w:rPr>
          <w:rFonts w:ascii="Arial Narrow" w:hAnsi="Arial Narrow" w:cs="Arial"/>
        </w:rPr>
        <w:lastRenderedPageBreak/>
        <w:t>calamidad o de hechos imprevistos que los afecten.</w:t>
      </w:r>
      <w:r>
        <w:rPr>
          <w:rFonts w:ascii="Arial Narrow" w:hAnsi="Arial Narrow" w:cs="Arial"/>
        </w:rPr>
        <w:t xml:space="preserve"> </w:t>
      </w:r>
      <w:r>
        <w:rPr>
          <w:rFonts w:ascii="Arial Narrow" w:hAnsi="Arial Narrow"/>
        </w:rPr>
        <w:t>Según lo establecido en el artículo 19-4 con cargo a este fondo también debe cubrirse el pago del impuesto de renta en el caso de las Cooperativas y Mutuales.</w:t>
      </w:r>
    </w:p>
    <w:p w14:paraId="7C6EB092" w14:textId="77777777" w:rsidR="00CC4EB0" w:rsidRPr="00CC4EB0" w:rsidRDefault="00CC4EB0" w:rsidP="00CC4EB0">
      <w:pPr>
        <w:pStyle w:val="Prrafodelista"/>
        <w:jc w:val="both"/>
        <w:rPr>
          <w:rFonts w:ascii="Arial Narrow" w:hAnsi="Arial Narrow"/>
        </w:rPr>
      </w:pPr>
    </w:p>
    <w:p w14:paraId="0E941A3A" w14:textId="1AA2F6E0" w:rsidR="00402E13" w:rsidRPr="00CC4EB0" w:rsidRDefault="00B23324" w:rsidP="00233471">
      <w:pPr>
        <w:pStyle w:val="Prrafodelista"/>
        <w:numPr>
          <w:ilvl w:val="0"/>
          <w:numId w:val="12"/>
        </w:numPr>
        <w:jc w:val="both"/>
        <w:rPr>
          <w:rFonts w:ascii="Arial Narrow" w:hAnsi="Arial Narrow"/>
        </w:rPr>
      </w:pPr>
      <w:r w:rsidRPr="00CC4EB0">
        <w:rPr>
          <w:rFonts w:ascii="Arial Narrow" w:hAnsi="Arial Narrow"/>
          <w:b/>
        </w:rPr>
        <w:t>Fondo de Bienestar Social</w:t>
      </w:r>
      <w:r w:rsidR="00402E13" w:rsidRPr="00CC4EB0">
        <w:rPr>
          <w:rFonts w:ascii="Arial Narrow" w:hAnsi="Arial Narrow"/>
          <w:b/>
        </w:rPr>
        <w:t>:</w:t>
      </w:r>
      <w:r w:rsidR="00402E13" w:rsidRPr="00CC4EB0">
        <w:rPr>
          <w:rFonts w:ascii="Arial Narrow" w:hAnsi="Arial Narrow"/>
        </w:rPr>
        <w:t xml:space="preserve"> Es el fondo que tiene como fin </w:t>
      </w:r>
      <w:r w:rsidR="00690E25">
        <w:rPr>
          <w:rFonts w:ascii="Arial Narrow" w:hAnsi="Arial Narrow"/>
        </w:rPr>
        <w:t xml:space="preserve">continuar ejecutando los programas de solidaridad y educación una vez agotados los respectivos Fondos Sociales y además </w:t>
      </w:r>
      <w:r w:rsidR="00547D14" w:rsidRPr="00CC4EB0">
        <w:rPr>
          <w:rFonts w:ascii="Arial Narrow" w:hAnsi="Arial Narrow"/>
        </w:rPr>
        <w:t xml:space="preserve">apoyar el desarrollo </w:t>
      </w:r>
      <w:r w:rsidR="00690E25">
        <w:rPr>
          <w:rFonts w:ascii="Arial Narrow" w:hAnsi="Arial Narrow"/>
        </w:rPr>
        <w:t>de</w:t>
      </w:r>
      <w:r w:rsidR="00547D14" w:rsidRPr="00CC4EB0">
        <w:rPr>
          <w:rFonts w:ascii="Arial Narrow" w:hAnsi="Arial Narrow"/>
        </w:rPr>
        <w:t xml:space="preserve"> los empleados</w:t>
      </w:r>
      <w:r w:rsidR="008A0319" w:rsidRPr="00CC4EB0">
        <w:rPr>
          <w:rFonts w:ascii="Arial Narrow" w:hAnsi="Arial Narrow"/>
        </w:rPr>
        <w:t xml:space="preserve"> y</w:t>
      </w:r>
      <w:r w:rsidR="00547D14" w:rsidRPr="00CC4EB0">
        <w:rPr>
          <w:rFonts w:ascii="Arial Narrow" w:hAnsi="Arial Narrow"/>
        </w:rPr>
        <w:t xml:space="preserve"> asociados a </w:t>
      </w:r>
      <w:r w:rsidR="006050F1">
        <w:rPr>
          <w:rFonts w:ascii="Arial Narrow" w:hAnsi="Arial Narrow"/>
        </w:rPr>
        <w:t>COOPEJEMPLO</w:t>
      </w:r>
      <w:r w:rsidR="008A0319" w:rsidRPr="00CC4EB0">
        <w:rPr>
          <w:rFonts w:ascii="Arial Narrow" w:hAnsi="Arial Narrow"/>
        </w:rPr>
        <w:t>, así como de sus familias</w:t>
      </w:r>
      <w:r w:rsidR="00B63B1D">
        <w:rPr>
          <w:rFonts w:ascii="Arial Narrow" w:hAnsi="Arial Narrow"/>
        </w:rPr>
        <w:t xml:space="preserve"> y la comunidad en general</w:t>
      </w:r>
      <w:r w:rsidR="008A0319" w:rsidRPr="00CC4EB0">
        <w:rPr>
          <w:rFonts w:ascii="Arial Narrow" w:hAnsi="Arial Narrow"/>
        </w:rPr>
        <w:t xml:space="preserve">, </w:t>
      </w:r>
      <w:r w:rsidR="00690E25">
        <w:rPr>
          <w:rFonts w:ascii="Arial Narrow" w:hAnsi="Arial Narrow"/>
        </w:rPr>
        <w:t>en cualquier programa, auxilio o actividad que propenda por la dignificación y bienestar integral del ser humano en los campos de la</w:t>
      </w:r>
      <w:r w:rsidR="00B63B1D">
        <w:rPr>
          <w:rFonts w:ascii="Arial Narrow" w:hAnsi="Arial Narrow"/>
        </w:rPr>
        <w:t xml:space="preserve"> formación,</w:t>
      </w:r>
      <w:r w:rsidR="00690E25">
        <w:rPr>
          <w:rFonts w:ascii="Arial Narrow" w:hAnsi="Arial Narrow"/>
        </w:rPr>
        <w:t xml:space="preserve"> educación,</w:t>
      </w:r>
      <w:r w:rsidR="00B63B1D">
        <w:rPr>
          <w:rFonts w:ascii="Arial Narrow" w:hAnsi="Arial Narrow"/>
        </w:rPr>
        <w:t xml:space="preserve"> capacitación,</w:t>
      </w:r>
      <w:r w:rsidR="00690E25">
        <w:rPr>
          <w:rFonts w:ascii="Arial Narrow" w:hAnsi="Arial Narrow"/>
        </w:rPr>
        <w:t xml:space="preserve"> solidaridad, previsión, </w:t>
      </w:r>
      <w:r w:rsidR="003223DF">
        <w:rPr>
          <w:rFonts w:ascii="Arial Narrow" w:hAnsi="Arial Narrow"/>
        </w:rPr>
        <w:t xml:space="preserve">integración, </w:t>
      </w:r>
      <w:r w:rsidR="00690E25">
        <w:rPr>
          <w:rFonts w:ascii="Arial Narrow" w:hAnsi="Arial Narrow"/>
        </w:rPr>
        <w:t>recreación, deporte</w:t>
      </w:r>
      <w:r w:rsidR="00B63B1D">
        <w:rPr>
          <w:rFonts w:ascii="Arial Narrow" w:hAnsi="Arial Narrow"/>
        </w:rPr>
        <w:t>,</w:t>
      </w:r>
      <w:r w:rsidR="00690E25">
        <w:rPr>
          <w:rFonts w:ascii="Arial Narrow" w:hAnsi="Arial Narrow"/>
        </w:rPr>
        <w:t xml:space="preserve"> cultura</w:t>
      </w:r>
      <w:r w:rsidR="00B63B1D">
        <w:rPr>
          <w:rFonts w:ascii="Arial Narrow" w:hAnsi="Arial Narrow"/>
        </w:rPr>
        <w:t xml:space="preserve"> y la protección del medio ambiente</w:t>
      </w:r>
      <w:r w:rsidR="00402E13" w:rsidRPr="00CC4EB0">
        <w:rPr>
          <w:rFonts w:ascii="Arial Narrow" w:hAnsi="Arial Narrow"/>
        </w:rPr>
        <w:t>.</w:t>
      </w:r>
      <w:r w:rsidR="00254050">
        <w:rPr>
          <w:rFonts w:ascii="Arial Narrow" w:hAnsi="Arial Narrow"/>
        </w:rPr>
        <w:t xml:space="preserve"> </w:t>
      </w:r>
    </w:p>
    <w:p w14:paraId="0CD6EA9B" w14:textId="77777777" w:rsidR="00E709EF" w:rsidRPr="00E709EF" w:rsidRDefault="00E709EF" w:rsidP="00E709EF">
      <w:pPr>
        <w:pStyle w:val="Prrafodelista"/>
        <w:rPr>
          <w:rFonts w:ascii="Arial Narrow" w:hAnsi="Arial Narrow"/>
        </w:rPr>
      </w:pPr>
    </w:p>
    <w:p w14:paraId="4ADFF56B" w14:textId="1F0529C0" w:rsidR="00E709EF" w:rsidRPr="00CC4EB0" w:rsidRDefault="00254050" w:rsidP="00233471">
      <w:pPr>
        <w:pStyle w:val="Prrafodelista"/>
        <w:numPr>
          <w:ilvl w:val="0"/>
          <w:numId w:val="12"/>
        </w:numPr>
        <w:jc w:val="both"/>
        <w:rPr>
          <w:rFonts w:ascii="Arial Narrow" w:hAnsi="Arial Narrow"/>
        </w:rPr>
      </w:pPr>
      <w:r>
        <w:rPr>
          <w:rFonts w:ascii="Arial Narrow" w:hAnsi="Arial Narrow"/>
          <w:b/>
          <w:bCs/>
        </w:rPr>
        <w:t>Fondo Mutual de previsión asistencia y solidaridad</w:t>
      </w:r>
      <w:r w:rsidR="00E709EF">
        <w:rPr>
          <w:rFonts w:ascii="Arial Narrow" w:hAnsi="Arial Narrow"/>
        </w:rPr>
        <w:t xml:space="preserve">:  Fondo al cual se destinarán todas las contribuciones establecidas en el presente reglamento y demás disposiciones reglamentarias o estatutarias creadas por </w:t>
      </w:r>
      <w:r w:rsidR="006050F1">
        <w:rPr>
          <w:rFonts w:ascii="Arial Narrow" w:hAnsi="Arial Narrow"/>
        </w:rPr>
        <w:t>COOPEJEMPLO</w:t>
      </w:r>
      <w:r w:rsidR="00E709EF">
        <w:rPr>
          <w:rFonts w:ascii="Arial Narrow" w:hAnsi="Arial Narrow"/>
        </w:rPr>
        <w:t xml:space="preserve">.  Se destinará a cubrir todos los programas, actividades y auxilios desarrollados con cargo a los demás Fondos Sociales de </w:t>
      </w:r>
      <w:r w:rsidR="006050F1">
        <w:rPr>
          <w:rFonts w:ascii="Arial Narrow" w:hAnsi="Arial Narrow"/>
        </w:rPr>
        <w:t>COOPEJEMPLO</w:t>
      </w:r>
      <w:r w:rsidR="00E709EF">
        <w:rPr>
          <w:rFonts w:ascii="Arial Narrow" w:hAnsi="Arial Narrow"/>
        </w:rPr>
        <w:t>, una vez agotados tales fondos sociales.</w:t>
      </w:r>
    </w:p>
    <w:p w14:paraId="0E941A3F" w14:textId="77777777" w:rsidR="00EE5BE6" w:rsidRPr="00CC4EB0" w:rsidRDefault="00EE5BE6" w:rsidP="006E241C">
      <w:pPr>
        <w:pStyle w:val="Prrafodelista"/>
        <w:ind w:left="0"/>
        <w:jc w:val="both"/>
        <w:rPr>
          <w:rFonts w:ascii="Arial Narrow" w:hAnsi="Arial Narrow"/>
        </w:rPr>
      </w:pPr>
    </w:p>
    <w:p w14:paraId="0E941A40" w14:textId="10C05910" w:rsidR="00EE5BE6" w:rsidRPr="00CC4EB0" w:rsidRDefault="003C7B78" w:rsidP="00233471">
      <w:pPr>
        <w:pStyle w:val="Prrafodelista"/>
        <w:numPr>
          <w:ilvl w:val="0"/>
          <w:numId w:val="12"/>
        </w:numPr>
        <w:jc w:val="both"/>
        <w:rPr>
          <w:rFonts w:ascii="Arial Narrow" w:hAnsi="Arial Narrow"/>
          <w:bCs/>
        </w:rPr>
      </w:pPr>
      <w:r w:rsidRPr="00CC4EB0">
        <w:rPr>
          <w:rFonts w:ascii="Arial Narrow" w:hAnsi="Arial Narrow"/>
          <w:b/>
        </w:rPr>
        <w:t xml:space="preserve">Comité de Educación </w:t>
      </w:r>
      <w:r w:rsidR="007035A7" w:rsidRPr="00CC4EB0">
        <w:rPr>
          <w:rFonts w:ascii="Arial Narrow" w:hAnsi="Arial Narrow"/>
          <w:b/>
        </w:rPr>
        <w:t xml:space="preserve">y </w:t>
      </w:r>
      <w:r w:rsidR="00EE5BE6" w:rsidRPr="00CC4EB0">
        <w:rPr>
          <w:rFonts w:ascii="Arial Narrow" w:hAnsi="Arial Narrow"/>
          <w:b/>
        </w:rPr>
        <w:t>Bienestar Social:</w:t>
      </w:r>
      <w:r w:rsidR="00EE5BE6" w:rsidRPr="00CC4EB0">
        <w:rPr>
          <w:rFonts w:ascii="Arial Narrow" w:hAnsi="Arial Narrow"/>
          <w:bCs/>
        </w:rPr>
        <w:t xml:space="preserve"> Es el organismo asesor</w:t>
      </w:r>
      <w:r w:rsidR="006E241C" w:rsidRPr="00CC4EB0">
        <w:rPr>
          <w:rFonts w:ascii="Arial Narrow" w:hAnsi="Arial Narrow"/>
          <w:bCs/>
        </w:rPr>
        <w:t xml:space="preserve"> </w:t>
      </w:r>
      <w:r w:rsidR="001E27EF">
        <w:rPr>
          <w:rFonts w:ascii="Arial Narrow" w:hAnsi="Arial Narrow"/>
          <w:bCs/>
        </w:rPr>
        <w:t>del Consejo de Administración</w:t>
      </w:r>
      <w:r w:rsidR="00EE5BE6" w:rsidRPr="00CC4EB0">
        <w:rPr>
          <w:rFonts w:ascii="Arial Narrow" w:hAnsi="Arial Narrow"/>
          <w:bCs/>
        </w:rPr>
        <w:t xml:space="preserve">, encargado de orientar y coordinar las actividades de </w:t>
      </w:r>
      <w:r w:rsidR="00B63B1D">
        <w:rPr>
          <w:rFonts w:ascii="Arial Narrow" w:hAnsi="Arial Narrow"/>
          <w:bCs/>
        </w:rPr>
        <w:t xml:space="preserve">educación, </w:t>
      </w:r>
      <w:r w:rsidR="00EE5BE6" w:rsidRPr="00CC4EB0">
        <w:rPr>
          <w:rFonts w:ascii="Arial Narrow" w:hAnsi="Arial Narrow"/>
          <w:bCs/>
        </w:rPr>
        <w:t>solidaridad</w:t>
      </w:r>
      <w:r w:rsidR="00B63B1D">
        <w:rPr>
          <w:rFonts w:ascii="Arial Narrow" w:hAnsi="Arial Narrow"/>
          <w:bCs/>
        </w:rPr>
        <w:t xml:space="preserve"> y bienestar social</w:t>
      </w:r>
      <w:r w:rsidR="00EE5BE6" w:rsidRPr="00CC4EB0">
        <w:rPr>
          <w:rFonts w:ascii="Arial Narrow" w:hAnsi="Arial Narrow"/>
          <w:bCs/>
        </w:rPr>
        <w:t>, orientado a los empleados, asociados</w:t>
      </w:r>
      <w:r w:rsidR="00B63B1D">
        <w:rPr>
          <w:rFonts w:ascii="Arial Narrow" w:hAnsi="Arial Narrow"/>
          <w:bCs/>
        </w:rPr>
        <w:t>,</w:t>
      </w:r>
      <w:r w:rsidR="00EE5BE6" w:rsidRPr="00CC4EB0">
        <w:rPr>
          <w:rFonts w:ascii="Arial Narrow" w:hAnsi="Arial Narrow"/>
          <w:bCs/>
        </w:rPr>
        <w:t xml:space="preserve"> su grupo familiar</w:t>
      </w:r>
      <w:r w:rsidR="00B63B1D">
        <w:rPr>
          <w:rFonts w:ascii="Arial Narrow" w:hAnsi="Arial Narrow"/>
          <w:bCs/>
        </w:rPr>
        <w:t xml:space="preserve"> y comunidad en general, buscando con sus actividades, auxilios y programas,</w:t>
      </w:r>
      <w:r w:rsidR="00EE5BE6" w:rsidRPr="00CC4EB0">
        <w:rPr>
          <w:rFonts w:ascii="Arial Narrow" w:hAnsi="Arial Narrow"/>
          <w:bCs/>
        </w:rPr>
        <w:t xml:space="preserve"> mejorar la calidad de vida</w:t>
      </w:r>
      <w:r w:rsidR="00B63B1D">
        <w:rPr>
          <w:rFonts w:ascii="Arial Narrow" w:hAnsi="Arial Narrow"/>
          <w:bCs/>
        </w:rPr>
        <w:t xml:space="preserve"> de sus beneficiarios promoviendo</w:t>
      </w:r>
      <w:r w:rsidR="00EE5BE6" w:rsidRPr="00CC4EB0">
        <w:rPr>
          <w:rFonts w:ascii="Arial Narrow" w:hAnsi="Arial Narrow"/>
          <w:bCs/>
        </w:rPr>
        <w:t xml:space="preserve"> el desarrollo social y empresarial</w:t>
      </w:r>
      <w:r w:rsidR="00CF64DD" w:rsidRPr="00CC4EB0">
        <w:rPr>
          <w:rFonts w:ascii="Arial Narrow" w:hAnsi="Arial Narrow"/>
          <w:bCs/>
        </w:rPr>
        <w:t xml:space="preserve"> del </w:t>
      </w:r>
      <w:r w:rsidR="00EE5BE6" w:rsidRPr="00CC4EB0">
        <w:rPr>
          <w:rFonts w:ascii="Arial Narrow" w:hAnsi="Arial Narrow"/>
          <w:bCs/>
        </w:rPr>
        <w:t xml:space="preserve">fondo. </w:t>
      </w:r>
    </w:p>
    <w:p w14:paraId="0E941A41" w14:textId="6C79D77B" w:rsidR="00EE5BE6" w:rsidRPr="00CC4EB0" w:rsidRDefault="00EE5BE6" w:rsidP="006E241C">
      <w:pPr>
        <w:pStyle w:val="Prrafodelista"/>
        <w:ind w:left="0"/>
        <w:rPr>
          <w:rFonts w:ascii="Arial Narrow" w:hAnsi="Arial Narrow"/>
          <w:b/>
        </w:rPr>
      </w:pPr>
    </w:p>
    <w:p w14:paraId="0E941A42" w14:textId="651AC9F6" w:rsidR="00402E13" w:rsidRPr="00CC4EB0" w:rsidRDefault="00785430" w:rsidP="001E27EF">
      <w:pPr>
        <w:pStyle w:val="Prrafodelista"/>
        <w:ind w:left="0"/>
        <w:jc w:val="both"/>
        <w:rPr>
          <w:rFonts w:ascii="Arial Narrow" w:hAnsi="Arial Narrow"/>
        </w:rPr>
      </w:pPr>
      <w:r w:rsidRPr="00CC4EB0">
        <w:rPr>
          <w:rFonts w:ascii="Arial Narrow" w:hAnsi="Arial Narrow"/>
          <w:b/>
        </w:rPr>
        <w:t>Artículo</w:t>
      </w:r>
      <w:r w:rsidR="00402E13" w:rsidRPr="00CC4EB0">
        <w:rPr>
          <w:rFonts w:ascii="Arial Narrow" w:hAnsi="Arial Narrow"/>
          <w:b/>
        </w:rPr>
        <w:t xml:space="preserve"> 2. Objetivos. </w:t>
      </w:r>
      <w:r w:rsidR="001E27EF">
        <w:rPr>
          <w:rFonts w:ascii="Arial Narrow" w:hAnsi="Arial Narrow"/>
        </w:rPr>
        <w:t xml:space="preserve">En general los Fondos Sociales y mutuales de </w:t>
      </w:r>
      <w:r w:rsidR="006050F1">
        <w:rPr>
          <w:rFonts w:ascii="Arial Narrow" w:hAnsi="Arial Narrow"/>
        </w:rPr>
        <w:t>COOPEJEMPLO</w:t>
      </w:r>
      <w:r w:rsidR="00402E13" w:rsidRPr="00CC4EB0">
        <w:rPr>
          <w:rFonts w:ascii="Arial Narrow" w:hAnsi="Arial Narrow"/>
        </w:rPr>
        <w:t>, tendrá</w:t>
      </w:r>
      <w:r w:rsidR="001E27EF">
        <w:rPr>
          <w:rFonts w:ascii="Arial Narrow" w:hAnsi="Arial Narrow"/>
        </w:rPr>
        <w:t>n</w:t>
      </w:r>
      <w:r w:rsidR="00402E13" w:rsidRPr="00CC4EB0">
        <w:rPr>
          <w:rFonts w:ascii="Arial Narrow" w:hAnsi="Arial Narrow"/>
        </w:rPr>
        <w:t xml:space="preserve"> los siguientes objetivos:</w:t>
      </w:r>
    </w:p>
    <w:p w14:paraId="0E941A43" w14:textId="77777777" w:rsidR="00402E13" w:rsidRPr="00CC4EB0" w:rsidRDefault="00402E13" w:rsidP="006E241C">
      <w:pPr>
        <w:pStyle w:val="Prrafodelista"/>
        <w:ind w:left="0"/>
        <w:rPr>
          <w:rFonts w:ascii="Arial Narrow" w:hAnsi="Arial Narrow"/>
        </w:rPr>
      </w:pPr>
    </w:p>
    <w:p w14:paraId="761F7FCF" w14:textId="03B40310" w:rsidR="00422797" w:rsidRPr="00CC4EB0" w:rsidRDefault="00422797" w:rsidP="00233471">
      <w:pPr>
        <w:pStyle w:val="Prrafodelista"/>
        <w:numPr>
          <w:ilvl w:val="0"/>
          <w:numId w:val="7"/>
        </w:numPr>
        <w:jc w:val="both"/>
        <w:rPr>
          <w:rFonts w:ascii="Arial Narrow" w:hAnsi="Arial Narrow"/>
        </w:rPr>
      </w:pPr>
      <w:r w:rsidRPr="00CC4EB0">
        <w:rPr>
          <w:rFonts w:ascii="Arial Narrow" w:hAnsi="Arial Narrow"/>
        </w:rPr>
        <w:t xml:space="preserve">Desarrollar la </w:t>
      </w:r>
      <w:r w:rsidR="00B63B1D">
        <w:rPr>
          <w:rFonts w:ascii="Arial Narrow" w:hAnsi="Arial Narrow"/>
        </w:rPr>
        <w:t xml:space="preserve">educación </w:t>
      </w:r>
      <w:r w:rsidR="001E27EF">
        <w:rPr>
          <w:rFonts w:ascii="Arial Narrow" w:hAnsi="Arial Narrow"/>
        </w:rPr>
        <w:t xml:space="preserve">solidaria </w:t>
      </w:r>
      <w:r w:rsidRPr="00CC4EB0">
        <w:rPr>
          <w:rFonts w:ascii="Arial Narrow" w:hAnsi="Arial Narrow"/>
        </w:rPr>
        <w:t>en todos sus ámbitos</w:t>
      </w:r>
      <w:r w:rsidR="001E27EF">
        <w:rPr>
          <w:rFonts w:ascii="Arial Narrow" w:hAnsi="Arial Narrow"/>
        </w:rPr>
        <w:t>: formación en economía solidaria, capacitación para sus directivos, empleados y asociados, asistencia técnica, promoción e investigación</w:t>
      </w:r>
      <w:r w:rsidRPr="00CC4EB0">
        <w:rPr>
          <w:rFonts w:ascii="Arial Narrow" w:hAnsi="Arial Narrow"/>
        </w:rPr>
        <w:t>.</w:t>
      </w:r>
    </w:p>
    <w:p w14:paraId="0E941A44" w14:textId="7F27F2FD" w:rsidR="00402E13" w:rsidRPr="00CC4EB0" w:rsidRDefault="007B69D4" w:rsidP="00233471">
      <w:pPr>
        <w:pStyle w:val="Prrafodelista"/>
        <w:numPr>
          <w:ilvl w:val="0"/>
          <w:numId w:val="7"/>
        </w:numPr>
        <w:jc w:val="both"/>
        <w:rPr>
          <w:rFonts w:ascii="Arial Narrow" w:hAnsi="Arial Narrow"/>
        </w:rPr>
      </w:pPr>
      <w:r w:rsidRPr="00CC4EB0">
        <w:rPr>
          <w:rFonts w:ascii="Arial Narrow" w:hAnsi="Arial Narrow"/>
        </w:rPr>
        <w:t>Contribuir al mejoramiento de la calidad de vida y el desarrollo integral</w:t>
      </w:r>
      <w:r w:rsidR="00CF64DD" w:rsidRPr="00CC4EB0">
        <w:rPr>
          <w:rFonts w:ascii="Arial Narrow" w:hAnsi="Arial Narrow"/>
        </w:rPr>
        <w:t xml:space="preserve"> del </w:t>
      </w:r>
      <w:r w:rsidRPr="00CC4EB0">
        <w:rPr>
          <w:rFonts w:ascii="Arial Narrow" w:hAnsi="Arial Narrow"/>
        </w:rPr>
        <w:t xml:space="preserve">empleado y asociados </w:t>
      </w:r>
      <w:r w:rsidR="001E27EF">
        <w:rPr>
          <w:rFonts w:ascii="Arial Narrow" w:hAnsi="Arial Narrow"/>
        </w:rPr>
        <w:t xml:space="preserve">a </w:t>
      </w:r>
      <w:r w:rsidR="006050F1">
        <w:rPr>
          <w:rFonts w:ascii="Arial Narrow" w:hAnsi="Arial Narrow"/>
        </w:rPr>
        <w:t>COOPEJEMPLO</w:t>
      </w:r>
      <w:r w:rsidRPr="00CC4EB0">
        <w:rPr>
          <w:rFonts w:ascii="Arial Narrow" w:hAnsi="Arial Narrow"/>
        </w:rPr>
        <w:t xml:space="preserve"> y de su núcleo familiar, mediante </w:t>
      </w:r>
      <w:r w:rsidR="001E27EF">
        <w:rPr>
          <w:rFonts w:ascii="Arial Narrow" w:hAnsi="Arial Narrow"/>
        </w:rPr>
        <w:t>el otorgamiento de auxilios o el desarrollo de programas o actividades relacionadas con la educación, la capacitación, la formación, la previsión, la solidaridad, la</w:t>
      </w:r>
      <w:r w:rsidR="003223DF">
        <w:rPr>
          <w:rFonts w:ascii="Arial Narrow" w:hAnsi="Arial Narrow"/>
        </w:rPr>
        <w:t xml:space="preserve"> integración, la </w:t>
      </w:r>
      <w:r w:rsidR="001E27EF">
        <w:rPr>
          <w:rFonts w:ascii="Arial Narrow" w:hAnsi="Arial Narrow"/>
        </w:rPr>
        <w:t xml:space="preserve">recreación, el deporte, </w:t>
      </w:r>
      <w:r w:rsidR="003223DF">
        <w:rPr>
          <w:rFonts w:ascii="Arial Narrow" w:hAnsi="Arial Narrow"/>
        </w:rPr>
        <w:t xml:space="preserve">la salud, </w:t>
      </w:r>
      <w:r w:rsidR="001E27EF">
        <w:rPr>
          <w:rFonts w:ascii="Arial Narrow" w:hAnsi="Arial Narrow"/>
        </w:rPr>
        <w:t>la cultura y la protección del medio ambiente.</w:t>
      </w:r>
    </w:p>
    <w:p w14:paraId="0E941A4A" w14:textId="6C16FC81" w:rsidR="00803281" w:rsidRPr="00CC4EB0" w:rsidRDefault="00803281" w:rsidP="00233471">
      <w:pPr>
        <w:pStyle w:val="Prrafodelista"/>
        <w:numPr>
          <w:ilvl w:val="0"/>
          <w:numId w:val="7"/>
        </w:numPr>
        <w:jc w:val="both"/>
        <w:rPr>
          <w:rFonts w:ascii="Arial Narrow" w:hAnsi="Arial Narrow"/>
        </w:rPr>
      </w:pPr>
      <w:r w:rsidRPr="00CC4EB0">
        <w:rPr>
          <w:rFonts w:ascii="Arial Narrow" w:hAnsi="Arial Narrow"/>
        </w:rPr>
        <w:t xml:space="preserve">Teniendo en cuenta que la ayuda mutua es una expresión de solidaridad, </w:t>
      </w:r>
      <w:r w:rsidR="006050F1">
        <w:rPr>
          <w:rFonts w:ascii="Arial Narrow" w:hAnsi="Arial Narrow"/>
        </w:rPr>
        <w:t>COOPEJEMPLO</w:t>
      </w:r>
      <w:r w:rsidRPr="00CC4EB0">
        <w:rPr>
          <w:rFonts w:ascii="Arial Narrow" w:hAnsi="Arial Narrow"/>
        </w:rPr>
        <w:t xml:space="preserve"> </w:t>
      </w:r>
      <w:r w:rsidR="005D6F69" w:rsidRPr="00CC4EB0">
        <w:rPr>
          <w:rFonts w:ascii="Arial Narrow" w:hAnsi="Arial Narrow"/>
        </w:rPr>
        <w:t>podrá destinar recursos para ayudar a población vulnerable o atender situaciones de particular gravedad sobrevinientes que afecten de manera grave a cualquier comunidad nacional o internacional</w:t>
      </w:r>
      <w:r w:rsidR="001B731F" w:rsidRPr="00CC4EB0">
        <w:rPr>
          <w:rFonts w:ascii="Arial Narrow" w:hAnsi="Arial Narrow"/>
        </w:rPr>
        <w:t>.</w:t>
      </w:r>
    </w:p>
    <w:p w14:paraId="0E941A4B" w14:textId="15CC4790" w:rsidR="00402E13" w:rsidRDefault="00402E13" w:rsidP="006E241C">
      <w:pPr>
        <w:pStyle w:val="Prrafodelista"/>
        <w:ind w:left="0"/>
        <w:jc w:val="center"/>
        <w:rPr>
          <w:rFonts w:ascii="Arial Narrow" w:hAnsi="Arial Narrow"/>
          <w:b/>
        </w:rPr>
      </w:pPr>
    </w:p>
    <w:p w14:paraId="6DF8A052" w14:textId="72A50AC4" w:rsidR="003223DF" w:rsidRPr="00F6128E" w:rsidRDefault="003223DF" w:rsidP="00F6128E">
      <w:pPr>
        <w:pStyle w:val="Prrafodelista"/>
        <w:shd w:val="clear" w:color="auto" w:fill="B8CCE4" w:themeFill="accent1" w:themeFillTint="66"/>
        <w:ind w:left="0"/>
        <w:jc w:val="center"/>
        <w:rPr>
          <w:rFonts w:ascii="Arial Narrow" w:hAnsi="Arial Narrow"/>
          <w:b/>
          <w:sz w:val="32"/>
          <w:szCs w:val="32"/>
        </w:rPr>
      </w:pPr>
      <w:r w:rsidRPr="00F6128E">
        <w:rPr>
          <w:rFonts w:ascii="Arial Narrow" w:hAnsi="Arial Narrow"/>
          <w:b/>
          <w:sz w:val="32"/>
          <w:szCs w:val="32"/>
        </w:rPr>
        <w:t>CAPITULO II</w:t>
      </w:r>
      <w:r w:rsidR="00F6128E" w:rsidRPr="00F6128E">
        <w:rPr>
          <w:rFonts w:ascii="Arial Narrow" w:hAnsi="Arial Narrow"/>
          <w:b/>
          <w:sz w:val="32"/>
          <w:szCs w:val="32"/>
        </w:rPr>
        <w:t xml:space="preserve"> - </w:t>
      </w:r>
      <w:r w:rsidRPr="00F6128E">
        <w:rPr>
          <w:rFonts w:ascii="Arial Narrow" w:hAnsi="Arial Narrow"/>
          <w:b/>
          <w:sz w:val="32"/>
          <w:szCs w:val="32"/>
        </w:rPr>
        <w:t xml:space="preserve">BENEFICIARIOS - REQUISITOS </w:t>
      </w:r>
    </w:p>
    <w:p w14:paraId="762B5E4D" w14:textId="77777777" w:rsidR="003223DF" w:rsidRPr="00CC4EB0" w:rsidRDefault="003223DF" w:rsidP="003223DF">
      <w:pPr>
        <w:autoSpaceDE w:val="0"/>
        <w:autoSpaceDN w:val="0"/>
        <w:adjustRightInd w:val="0"/>
        <w:jc w:val="both"/>
        <w:rPr>
          <w:rFonts w:ascii="Arial Narrow" w:hAnsi="Arial Narrow"/>
          <w:b/>
          <w:bCs/>
        </w:rPr>
      </w:pPr>
    </w:p>
    <w:p w14:paraId="0E941A4F" w14:textId="7058B783" w:rsidR="0075457A" w:rsidRPr="00CC4EB0" w:rsidRDefault="00F55CFD" w:rsidP="006E241C">
      <w:pPr>
        <w:autoSpaceDE w:val="0"/>
        <w:autoSpaceDN w:val="0"/>
        <w:adjustRightInd w:val="0"/>
        <w:jc w:val="both"/>
        <w:rPr>
          <w:rFonts w:ascii="Arial Narrow" w:hAnsi="Arial Narrow"/>
          <w:bCs/>
        </w:rPr>
      </w:pPr>
      <w:r w:rsidRPr="00CC4EB0">
        <w:rPr>
          <w:rFonts w:ascii="Arial Narrow" w:hAnsi="Arial Narrow"/>
          <w:b/>
          <w:bCs/>
        </w:rPr>
        <w:t>Artículo</w:t>
      </w:r>
      <w:r w:rsidR="00402E13" w:rsidRPr="00CC4EB0">
        <w:rPr>
          <w:rFonts w:ascii="Arial Narrow" w:hAnsi="Arial Narrow"/>
          <w:b/>
          <w:bCs/>
        </w:rPr>
        <w:t xml:space="preserve"> 3. Beneficiarios.</w:t>
      </w:r>
      <w:r w:rsidR="000F12AB" w:rsidRPr="00CC4EB0">
        <w:rPr>
          <w:rFonts w:ascii="Arial Narrow" w:hAnsi="Arial Narrow"/>
          <w:b/>
          <w:bCs/>
        </w:rPr>
        <w:t xml:space="preserve"> </w:t>
      </w:r>
      <w:r w:rsidR="00402E13" w:rsidRPr="00CC4EB0">
        <w:rPr>
          <w:rFonts w:ascii="Arial Narrow" w:hAnsi="Arial Narrow"/>
          <w:bCs/>
        </w:rPr>
        <w:t>Podrán ser beneficiarios</w:t>
      </w:r>
      <w:r w:rsidR="00CF64DD" w:rsidRPr="00CC4EB0">
        <w:rPr>
          <w:rFonts w:ascii="Arial Narrow" w:hAnsi="Arial Narrow"/>
          <w:bCs/>
        </w:rPr>
        <w:t xml:space="preserve"> </w:t>
      </w:r>
      <w:r w:rsidR="00734B4C">
        <w:rPr>
          <w:rFonts w:ascii="Arial Narrow" w:hAnsi="Arial Narrow"/>
          <w:bCs/>
        </w:rPr>
        <w:t>de los Fondos Sociales</w:t>
      </w:r>
      <w:r w:rsidR="00402E13" w:rsidRPr="00CC4EB0">
        <w:rPr>
          <w:rFonts w:ascii="Arial Narrow" w:hAnsi="Arial Narrow"/>
          <w:bCs/>
        </w:rPr>
        <w:t xml:space="preserve"> todos los empleados y asociados de </w:t>
      </w:r>
      <w:r w:rsidR="006050F1">
        <w:rPr>
          <w:rFonts w:ascii="Arial Narrow" w:hAnsi="Arial Narrow"/>
          <w:bCs/>
        </w:rPr>
        <w:t>COOPEJEMPLO</w:t>
      </w:r>
      <w:r w:rsidR="00402E13" w:rsidRPr="00CC4EB0">
        <w:rPr>
          <w:rFonts w:ascii="Arial Narrow" w:hAnsi="Arial Narrow"/>
          <w:bCs/>
        </w:rPr>
        <w:t>.</w:t>
      </w:r>
      <w:r w:rsidR="00EE5BE6" w:rsidRPr="00CC4EB0">
        <w:rPr>
          <w:rFonts w:ascii="Arial Narrow" w:hAnsi="Arial Narrow"/>
          <w:bCs/>
        </w:rPr>
        <w:t xml:space="preserve"> </w:t>
      </w:r>
      <w:r w:rsidR="00402E13" w:rsidRPr="00CC4EB0">
        <w:rPr>
          <w:rFonts w:ascii="Arial Narrow" w:hAnsi="Arial Narrow"/>
          <w:bCs/>
        </w:rPr>
        <w:t>Los servicios que preste</w:t>
      </w:r>
      <w:r w:rsidR="00734B4C">
        <w:rPr>
          <w:rFonts w:ascii="Arial Narrow" w:hAnsi="Arial Narrow"/>
          <w:bCs/>
        </w:rPr>
        <w:t xml:space="preserve"> </w:t>
      </w:r>
      <w:r w:rsidR="006050F1">
        <w:rPr>
          <w:rFonts w:ascii="Arial Narrow" w:hAnsi="Arial Narrow"/>
          <w:bCs/>
        </w:rPr>
        <w:t>COOPEJEMPLO</w:t>
      </w:r>
      <w:r w:rsidR="00734B4C">
        <w:rPr>
          <w:rFonts w:ascii="Arial Narrow" w:hAnsi="Arial Narrow"/>
          <w:bCs/>
        </w:rPr>
        <w:t xml:space="preserve"> a través de sus fondos sociales,</w:t>
      </w:r>
      <w:r w:rsidR="006C0B6F" w:rsidRPr="00CC4EB0">
        <w:rPr>
          <w:rFonts w:ascii="Arial Narrow" w:hAnsi="Arial Narrow"/>
          <w:bCs/>
        </w:rPr>
        <w:t xml:space="preserve"> </w:t>
      </w:r>
      <w:r w:rsidR="0075457A" w:rsidRPr="00CC4EB0">
        <w:rPr>
          <w:rFonts w:ascii="Arial Narrow" w:hAnsi="Arial Narrow"/>
          <w:bCs/>
        </w:rPr>
        <w:t xml:space="preserve">podrán extenderse </w:t>
      </w:r>
      <w:r w:rsidR="00402E13" w:rsidRPr="00CC4EB0">
        <w:rPr>
          <w:rFonts w:ascii="Arial Narrow" w:hAnsi="Arial Narrow"/>
          <w:bCs/>
        </w:rPr>
        <w:t>al núcleo familiar plenamente certificados. Para lo cual</w:t>
      </w:r>
      <w:r w:rsidR="0075457A" w:rsidRPr="00CC4EB0">
        <w:rPr>
          <w:rFonts w:ascii="Arial Narrow" w:hAnsi="Arial Narrow"/>
          <w:bCs/>
        </w:rPr>
        <w:t>:</w:t>
      </w:r>
    </w:p>
    <w:p w14:paraId="0E941A50" w14:textId="77777777" w:rsidR="0075457A" w:rsidRPr="00CC4EB0" w:rsidRDefault="0075457A" w:rsidP="006E241C">
      <w:pPr>
        <w:autoSpaceDE w:val="0"/>
        <w:autoSpaceDN w:val="0"/>
        <w:adjustRightInd w:val="0"/>
        <w:jc w:val="both"/>
        <w:rPr>
          <w:rFonts w:ascii="Arial Narrow" w:hAnsi="Arial Narrow"/>
          <w:bCs/>
        </w:rPr>
      </w:pPr>
    </w:p>
    <w:p w14:paraId="2916FB5A" w14:textId="29A6F00A" w:rsidR="003223DF" w:rsidRDefault="003223DF" w:rsidP="00233471">
      <w:pPr>
        <w:pStyle w:val="Prrafodelista"/>
        <w:numPr>
          <w:ilvl w:val="0"/>
          <w:numId w:val="13"/>
        </w:numPr>
        <w:autoSpaceDE w:val="0"/>
        <w:autoSpaceDN w:val="0"/>
        <w:adjustRightInd w:val="0"/>
        <w:jc w:val="both"/>
        <w:rPr>
          <w:rFonts w:ascii="Arial Narrow" w:hAnsi="Arial Narrow"/>
          <w:bCs/>
        </w:rPr>
      </w:pPr>
      <w:r>
        <w:rPr>
          <w:rFonts w:ascii="Arial Narrow" w:hAnsi="Arial Narrow"/>
          <w:bCs/>
        </w:rPr>
        <w:t>Se entienden como parte del grupo familiar:</w:t>
      </w:r>
    </w:p>
    <w:p w14:paraId="06B657B8" w14:textId="04898A88" w:rsidR="005026F7" w:rsidRDefault="005026F7" w:rsidP="005026F7">
      <w:pPr>
        <w:pStyle w:val="Prrafodelista"/>
        <w:numPr>
          <w:ilvl w:val="0"/>
          <w:numId w:val="23"/>
        </w:numPr>
        <w:autoSpaceDE w:val="0"/>
        <w:autoSpaceDN w:val="0"/>
        <w:adjustRightInd w:val="0"/>
        <w:jc w:val="both"/>
        <w:rPr>
          <w:rFonts w:ascii="Arial Narrow" w:hAnsi="Arial Narrow"/>
          <w:bCs/>
        </w:rPr>
      </w:pPr>
      <w:r w:rsidRPr="005026F7">
        <w:rPr>
          <w:rFonts w:ascii="Arial Narrow" w:hAnsi="Arial Narrow"/>
          <w:bCs/>
        </w:rPr>
        <w:t xml:space="preserve">Él asociado, sus padres, su cónyuge, sus hijos </w:t>
      </w:r>
      <w:proofErr w:type="spellStart"/>
      <w:r w:rsidRPr="005026F7">
        <w:rPr>
          <w:rFonts w:ascii="Arial Narrow" w:hAnsi="Arial Narrow"/>
          <w:bCs/>
        </w:rPr>
        <w:t>ó</w:t>
      </w:r>
      <w:proofErr w:type="spellEnd"/>
      <w:r w:rsidRPr="005026F7">
        <w:rPr>
          <w:rFonts w:ascii="Arial Narrow" w:hAnsi="Arial Narrow"/>
          <w:bCs/>
        </w:rPr>
        <w:t xml:space="preserve"> nietos hasta los 25 años de edad, que dependan económicamente del asociado. En el evento que no participen los padres, en su lugar estarán los suegros del asociado. </w:t>
      </w:r>
      <w:r w:rsidR="007E6381">
        <w:rPr>
          <w:rFonts w:ascii="Arial Narrow" w:hAnsi="Arial Narrow"/>
          <w:bCs/>
        </w:rPr>
        <w:t xml:space="preserve">  </w:t>
      </w:r>
      <w:r w:rsidR="007E6381" w:rsidRPr="007E6381">
        <w:rPr>
          <w:rFonts w:ascii="Arial Narrow" w:hAnsi="Arial Narrow"/>
          <w:bCs/>
        </w:rPr>
        <w:t>El mero hecho de convivir bajo el mismo techo del asociado, y no cumplir con los requisitos anteriores no se considerará como dependencia económica.</w:t>
      </w:r>
    </w:p>
    <w:p w14:paraId="37E77462" w14:textId="1000B898" w:rsidR="005026F7" w:rsidRPr="005026F7" w:rsidRDefault="005026F7" w:rsidP="005026F7">
      <w:pPr>
        <w:pStyle w:val="Prrafodelista"/>
        <w:numPr>
          <w:ilvl w:val="0"/>
          <w:numId w:val="23"/>
        </w:numPr>
        <w:autoSpaceDE w:val="0"/>
        <w:autoSpaceDN w:val="0"/>
        <w:adjustRightInd w:val="0"/>
        <w:jc w:val="both"/>
        <w:rPr>
          <w:rFonts w:ascii="Arial Narrow" w:hAnsi="Arial Narrow"/>
          <w:bCs/>
        </w:rPr>
      </w:pPr>
      <w:r w:rsidRPr="005026F7">
        <w:rPr>
          <w:rFonts w:ascii="Arial Narrow" w:hAnsi="Arial Narrow"/>
          <w:bCs/>
        </w:rPr>
        <w:lastRenderedPageBreak/>
        <w:t xml:space="preserve">El asociado sin hijos, sus padres, hermanos </w:t>
      </w:r>
      <w:proofErr w:type="spellStart"/>
      <w:r w:rsidRPr="005026F7">
        <w:rPr>
          <w:rFonts w:ascii="Arial Narrow" w:hAnsi="Arial Narrow"/>
          <w:bCs/>
        </w:rPr>
        <w:t>ó</w:t>
      </w:r>
      <w:proofErr w:type="spellEnd"/>
      <w:r w:rsidRPr="005026F7">
        <w:rPr>
          <w:rFonts w:ascii="Arial Narrow" w:hAnsi="Arial Narrow"/>
          <w:bCs/>
        </w:rPr>
        <w:t xml:space="preserve"> sobrinos hasta los 25 años de edad que dependan económicamente del asociado.</w:t>
      </w:r>
    </w:p>
    <w:p w14:paraId="581B2487" w14:textId="2541B9E2" w:rsidR="005026F7" w:rsidRPr="005026F7" w:rsidRDefault="005026F7" w:rsidP="005026F7">
      <w:pPr>
        <w:pStyle w:val="Prrafodelista"/>
        <w:numPr>
          <w:ilvl w:val="0"/>
          <w:numId w:val="23"/>
        </w:numPr>
        <w:autoSpaceDE w:val="0"/>
        <w:autoSpaceDN w:val="0"/>
        <w:adjustRightInd w:val="0"/>
        <w:jc w:val="both"/>
        <w:rPr>
          <w:rFonts w:ascii="Arial Narrow" w:hAnsi="Arial Narrow"/>
          <w:bCs/>
        </w:rPr>
      </w:pPr>
      <w:r w:rsidRPr="005026F7">
        <w:rPr>
          <w:rFonts w:ascii="Arial Narrow" w:hAnsi="Arial Narrow"/>
          <w:bCs/>
        </w:rPr>
        <w:t>Cualquier cambio sobre beneficiarios que efectúe el asociado, deberá hacerlo por escrito mediante  carta firmada.</w:t>
      </w:r>
    </w:p>
    <w:p w14:paraId="0E941A51" w14:textId="0783F967" w:rsidR="00402E13" w:rsidRPr="005026F7" w:rsidRDefault="00402E13" w:rsidP="005026F7">
      <w:pPr>
        <w:pStyle w:val="Prrafodelista"/>
        <w:numPr>
          <w:ilvl w:val="0"/>
          <w:numId w:val="13"/>
        </w:numPr>
        <w:autoSpaceDE w:val="0"/>
        <w:autoSpaceDN w:val="0"/>
        <w:adjustRightInd w:val="0"/>
        <w:jc w:val="both"/>
        <w:rPr>
          <w:rFonts w:ascii="Arial Narrow" w:hAnsi="Arial Narrow"/>
          <w:bCs/>
        </w:rPr>
      </w:pPr>
      <w:r w:rsidRPr="005026F7">
        <w:rPr>
          <w:rFonts w:ascii="Arial Narrow" w:hAnsi="Arial Narrow"/>
          <w:bCs/>
        </w:rPr>
        <w:t xml:space="preserve">Todos los Asociados están en la obligación de inscribir en el momento de su ingreso a </w:t>
      </w:r>
      <w:r w:rsidR="006050F1">
        <w:rPr>
          <w:rFonts w:ascii="Arial Narrow" w:hAnsi="Arial Narrow"/>
          <w:bCs/>
        </w:rPr>
        <w:t>COOPEJEMPLO</w:t>
      </w:r>
      <w:r w:rsidRPr="005026F7">
        <w:rPr>
          <w:rFonts w:ascii="Arial Narrow" w:hAnsi="Arial Narrow"/>
          <w:bCs/>
        </w:rPr>
        <w:t>, a las personas o familiares que se encuentren bajo su dep</w:t>
      </w:r>
      <w:r w:rsidR="0064375B" w:rsidRPr="005026F7">
        <w:rPr>
          <w:rFonts w:ascii="Arial Narrow" w:hAnsi="Arial Narrow"/>
          <w:bCs/>
        </w:rPr>
        <w:t>endencia económica comprobada c</w:t>
      </w:r>
      <w:r w:rsidRPr="005026F7">
        <w:rPr>
          <w:rFonts w:ascii="Arial Narrow" w:hAnsi="Arial Narrow"/>
          <w:bCs/>
        </w:rPr>
        <w:t>omo también deben actualizar su registro cada vez que exista una valoración en su grupo familiar o cuando el comité de bienestar y solidaridad decida solicitarlo directamente.</w:t>
      </w:r>
    </w:p>
    <w:p w14:paraId="0E941A52" w14:textId="77777777" w:rsidR="00402E13" w:rsidRPr="00CC4EB0" w:rsidRDefault="00402E13" w:rsidP="005026F7">
      <w:pPr>
        <w:pStyle w:val="Prrafodelista"/>
        <w:numPr>
          <w:ilvl w:val="0"/>
          <w:numId w:val="13"/>
        </w:numPr>
        <w:autoSpaceDE w:val="0"/>
        <w:autoSpaceDN w:val="0"/>
        <w:adjustRightInd w:val="0"/>
        <w:jc w:val="both"/>
        <w:rPr>
          <w:rFonts w:ascii="Arial Narrow" w:hAnsi="Arial Narrow"/>
          <w:bCs/>
        </w:rPr>
      </w:pPr>
      <w:r w:rsidRPr="00CC4EB0">
        <w:rPr>
          <w:rFonts w:ascii="Arial Narrow" w:hAnsi="Arial Narrow"/>
          <w:bCs/>
        </w:rPr>
        <w:t xml:space="preserve">Los asociados que no actualicen los datos en su solicitud de afiliación con la debida anticipación, no podrán acceder a los </w:t>
      </w:r>
      <w:r w:rsidR="006C0B6F" w:rsidRPr="00CC4EB0">
        <w:rPr>
          <w:rFonts w:ascii="Arial Narrow" w:hAnsi="Arial Narrow"/>
          <w:bCs/>
        </w:rPr>
        <w:t>programas de bienestar social</w:t>
      </w:r>
      <w:r w:rsidRPr="00CC4EB0">
        <w:rPr>
          <w:rFonts w:ascii="Arial Narrow" w:hAnsi="Arial Narrow"/>
          <w:bCs/>
        </w:rPr>
        <w:t>.</w:t>
      </w:r>
    </w:p>
    <w:p w14:paraId="0E941A53" w14:textId="77777777" w:rsidR="00402E13" w:rsidRPr="00CC4EB0" w:rsidRDefault="00402E13" w:rsidP="006E241C">
      <w:pPr>
        <w:tabs>
          <w:tab w:val="left" w:pos="273"/>
        </w:tabs>
        <w:autoSpaceDE w:val="0"/>
        <w:autoSpaceDN w:val="0"/>
        <w:adjustRightInd w:val="0"/>
        <w:jc w:val="both"/>
        <w:rPr>
          <w:rFonts w:ascii="Arial Narrow" w:hAnsi="Arial Narrow"/>
          <w:b/>
          <w:bCs/>
        </w:rPr>
      </w:pPr>
    </w:p>
    <w:p w14:paraId="0E941A54" w14:textId="77777777" w:rsidR="0075457A" w:rsidRPr="00CC4EB0" w:rsidRDefault="0075457A" w:rsidP="006E241C">
      <w:pPr>
        <w:pStyle w:val="Textoindependiente"/>
        <w:rPr>
          <w:rFonts w:ascii="Arial Narrow" w:hAnsi="Arial Narrow"/>
          <w:b w:val="0"/>
          <w:szCs w:val="24"/>
        </w:rPr>
      </w:pPr>
      <w:r w:rsidRPr="00CC4EB0">
        <w:rPr>
          <w:rFonts w:ascii="Arial Narrow" w:hAnsi="Arial Narrow"/>
          <w:bCs/>
          <w:szCs w:val="24"/>
        </w:rPr>
        <w:t>Artí</w:t>
      </w:r>
      <w:r w:rsidR="00402E13" w:rsidRPr="00CC4EB0">
        <w:rPr>
          <w:rFonts w:ascii="Arial Narrow" w:hAnsi="Arial Narrow"/>
          <w:bCs/>
          <w:szCs w:val="24"/>
        </w:rPr>
        <w:t xml:space="preserve">culo 4. Requisitos. </w:t>
      </w:r>
      <w:r w:rsidR="00402E13" w:rsidRPr="00CC4EB0">
        <w:rPr>
          <w:rFonts w:ascii="Arial Narrow" w:hAnsi="Arial Narrow"/>
          <w:b w:val="0"/>
          <w:szCs w:val="24"/>
        </w:rPr>
        <w:t xml:space="preserve">Para tener derecho </w:t>
      </w:r>
      <w:r w:rsidR="00716527" w:rsidRPr="00CC4EB0">
        <w:rPr>
          <w:rFonts w:ascii="Arial Narrow" w:hAnsi="Arial Narrow"/>
          <w:b w:val="0"/>
          <w:szCs w:val="24"/>
        </w:rPr>
        <w:t>a participar de los programas</w:t>
      </w:r>
      <w:r w:rsidR="00DE5C97" w:rsidRPr="00CC4EB0">
        <w:rPr>
          <w:rFonts w:ascii="Arial Narrow" w:hAnsi="Arial Narrow"/>
          <w:b w:val="0"/>
          <w:szCs w:val="24"/>
        </w:rPr>
        <w:t>, auxilios y actividades</w:t>
      </w:r>
      <w:r w:rsidR="00716527" w:rsidRPr="00CC4EB0">
        <w:rPr>
          <w:rFonts w:ascii="Arial Narrow" w:hAnsi="Arial Narrow"/>
          <w:b w:val="0"/>
          <w:szCs w:val="24"/>
        </w:rPr>
        <w:t xml:space="preserve"> de bienestar social</w:t>
      </w:r>
      <w:r w:rsidR="00402E13" w:rsidRPr="00CC4EB0">
        <w:rPr>
          <w:rFonts w:ascii="Arial Narrow" w:hAnsi="Arial Narrow"/>
          <w:b w:val="0"/>
          <w:szCs w:val="24"/>
        </w:rPr>
        <w:t xml:space="preserve"> se requiere</w:t>
      </w:r>
      <w:r w:rsidRPr="00CC4EB0">
        <w:rPr>
          <w:rFonts w:ascii="Arial Narrow" w:hAnsi="Arial Narrow"/>
          <w:b w:val="0"/>
          <w:szCs w:val="24"/>
        </w:rPr>
        <w:t>:</w:t>
      </w:r>
    </w:p>
    <w:p w14:paraId="0E941A55" w14:textId="5FE78D93" w:rsidR="0075457A" w:rsidRPr="00CC4EB0" w:rsidRDefault="0075457A" w:rsidP="006E241C">
      <w:pPr>
        <w:pStyle w:val="Textoindependiente"/>
        <w:rPr>
          <w:rFonts w:ascii="Arial Narrow" w:hAnsi="Arial Narrow"/>
          <w:b w:val="0"/>
          <w:szCs w:val="24"/>
        </w:rPr>
      </w:pPr>
    </w:p>
    <w:p w14:paraId="0E941A56" w14:textId="77777777" w:rsidR="0075457A" w:rsidRPr="00CC4EB0" w:rsidRDefault="0075457A" w:rsidP="00233471">
      <w:pPr>
        <w:pStyle w:val="Textoindependiente"/>
        <w:numPr>
          <w:ilvl w:val="0"/>
          <w:numId w:val="16"/>
        </w:numPr>
        <w:rPr>
          <w:rFonts w:ascii="Arial Narrow" w:hAnsi="Arial Narrow"/>
          <w:b w:val="0"/>
          <w:szCs w:val="24"/>
        </w:rPr>
      </w:pPr>
      <w:r w:rsidRPr="00CC4EB0">
        <w:rPr>
          <w:rFonts w:ascii="Arial Narrow" w:hAnsi="Arial Narrow"/>
          <w:b w:val="0"/>
          <w:szCs w:val="24"/>
        </w:rPr>
        <w:t>S</w:t>
      </w:r>
      <w:r w:rsidR="00DE5C97" w:rsidRPr="00CC4EB0">
        <w:rPr>
          <w:rFonts w:ascii="Arial Narrow" w:hAnsi="Arial Narrow"/>
          <w:b w:val="0"/>
          <w:szCs w:val="24"/>
        </w:rPr>
        <w:t>er asociado hábil</w:t>
      </w:r>
      <w:r w:rsidRPr="00CC4EB0">
        <w:rPr>
          <w:rFonts w:ascii="Arial Narrow" w:hAnsi="Arial Narrow"/>
          <w:b w:val="0"/>
          <w:szCs w:val="24"/>
        </w:rPr>
        <w:t>.</w:t>
      </w:r>
    </w:p>
    <w:p w14:paraId="5B398A22" w14:textId="6FB6CD8C" w:rsidR="00734B4C" w:rsidRDefault="00734B4C" w:rsidP="00233471">
      <w:pPr>
        <w:pStyle w:val="Textoindependiente"/>
        <w:numPr>
          <w:ilvl w:val="0"/>
          <w:numId w:val="16"/>
        </w:numPr>
        <w:rPr>
          <w:rFonts w:ascii="Arial Narrow" w:hAnsi="Arial Narrow"/>
          <w:b w:val="0"/>
          <w:szCs w:val="24"/>
        </w:rPr>
      </w:pPr>
      <w:r>
        <w:rPr>
          <w:rFonts w:ascii="Arial Narrow" w:hAnsi="Arial Narrow"/>
          <w:b w:val="0"/>
          <w:szCs w:val="24"/>
        </w:rPr>
        <w:t>Tener una antigüedad como asociado superior a</w:t>
      </w:r>
      <w:r w:rsidR="007E6381">
        <w:rPr>
          <w:rFonts w:ascii="Arial Narrow" w:hAnsi="Arial Narrow"/>
          <w:b w:val="0"/>
          <w:szCs w:val="24"/>
        </w:rPr>
        <w:t xml:space="preserve"> un año para los auxilios de maternidad,</w:t>
      </w:r>
      <w:r>
        <w:rPr>
          <w:rFonts w:ascii="Arial Narrow" w:hAnsi="Arial Narrow"/>
          <w:b w:val="0"/>
          <w:szCs w:val="24"/>
        </w:rPr>
        <w:t xml:space="preserve"> </w:t>
      </w:r>
      <w:r w:rsidR="009B3154">
        <w:rPr>
          <w:rFonts w:ascii="Arial Narrow" w:hAnsi="Arial Narrow"/>
          <w:b w:val="0"/>
          <w:szCs w:val="24"/>
        </w:rPr>
        <w:t>noventa</w:t>
      </w:r>
      <w:r>
        <w:rPr>
          <w:rFonts w:ascii="Arial Narrow" w:hAnsi="Arial Narrow"/>
          <w:b w:val="0"/>
          <w:szCs w:val="24"/>
        </w:rPr>
        <w:t xml:space="preserve"> (</w:t>
      </w:r>
      <w:r w:rsidR="009B3154">
        <w:rPr>
          <w:rFonts w:ascii="Arial Narrow" w:hAnsi="Arial Narrow"/>
          <w:b w:val="0"/>
          <w:szCs w:val="24"/>
        </w:rPr>
        <w:t>9</w:t>
      </w:r>
      <w:r>
        <w:rPr>
          <w:rFonts w:ascii="Arial Narrow" w:hAnsi="Arial Narrow"/>
          <w:b w:val="0"/>
          <w:szCs w:val="24"/>
        </w:rPr>
        <w:t>0) días</w:t>
      </w:r>
      <w:r w:rsidR="009B3154">
        <w:rPr>
          <w:rFonts w:ascii="Arial Narrow" w:hAnsi="Arial Narrow"/>
          <w:b w:val="0"/>
          <w:szCs w:val="24"/>
        </w:rPr>
        <w:t xml:space="preserve"> para los auxilios de solidaridad y treinta (30) días para los demás</w:t>
      </w:r>
      <w:r>
        <w:rPr>
          <w:rFonts w:ascii="Arial Narrow" w:hAnsi="Arial Narrow"/>
          <w:b w:val="0"/>
          <w:szCs w:val="24"/>
        </w:rPr>
        <w:t>.</w:t>
      </w:r>
    </w:p>
    <w:p w14:paraId="0E941A57" w14:textId="3CFE2857" w:rsidR="0075457A" w:rsidRPr="00CC4EB0" w:rsidRDefault="0075457A" w:rsidP="00233471">
      <w:pPr>
        <w:pStyle w:val="Textoindependiente"/>
        <w:numPr>
          <w:ilvl w:val="0"/>
          <w:numId w:val="16"/>
        </w:numPr>
        <w:rPr>
          <w:rFonts w:ascii="Arial Narrow" w:hAnsi="Arial Narrow"/>
          <w:b w:val="0"/>
          <w:szCs w:val="24"/>
        </w:rPr>
      </w:pPr>
      <w:r w:rsidRPr="00CC4EB0">
        <w:rPr>
          <w:rFonts w:ascii="Arial Narrow" w:hAnsi="Arial Narrow"/>
          <w:b w:val="0"/>
          <w:szCs w:val="24"/>
        </w:rPr>
        <w:t>N</w:t>
      </w:r>
      <w:r w:rsidR="00F740F0" w:rsidRPr="00CC4EB0">
        <w:rPr>
          <w:rFonts w:ascii="Arial Narrow" w:hAnsi="Arial Narrow"/>
          <w:b w:val="0"/>
          <w:szCs w:val="24"/>
        </w:rPr>
        <w:t xml:space="preserve">o haber sido sancionado por su mal comportamiento social, Administrativo o Financiero </w:t>
      </w:r>
      <w:r w:rsidR="005D6F69" w:rsidRPr="00CC4EB0">
        <w:rPr>
          <w:rFonts w:ascii="Arial Narrow" w:hAnsi="Arial Narrow"/>
          <w:b w:val="0"/>
          <w:szCs w:val="24"/>
        </w:rPr>
        <w:t xml:space="preserve">con </w:t>
      </w:r>
      <w:r w:rsidR="006050F1">
        <w:rPr>
          <w:rFonts w:ascii="Arial Narrow" w:hAnsi="Arial Narrow"/>
          <w:b w:val="0"/>
          <w:szCs w:val="24"/>
        </w:rPr>
        <w:t>COOPEJEMPLO</w:t>
      </w:r>
      <w:r w:rsidRPr="00CC4EB0">
        <w:rPr>
          <w:rFonts w:ascii="Arial Narrow" w:hAnsi="Arial Narrow"/>
          <w:b w:val="0"/>
          <w:szCs w:val="24"/>
        </w:rPr>
        <w:t xml:space="preserve"> </w:t>
      </w:r>
      <w:r w:rsidR="00422797" w:rsidRPr="00CC4EB0">
        <w:rPr>
          <w:rFonts w:ascii="Arial Narrow" w:hAnsi="Arial Narrow"/>
          <w:b w:val="0"/>
          <w:szCs w:val="24"/>
        </w:rPr>
        <w:t>en los últimos doce (12) meses</w:t>
      </w:r>
      <w:r w:rsidRPr="00CC4EB0">
        <w:rPr>
          <w:rFonts w:ascii="Arial Narrow" w:hAnsi="Arial Narrow"/>
          <w:b w:val="0"/>
          <w:szCs w:val="24"/>
        </w:rPr>
        <w:t>.</w:t>
      </w:r>
    </w:p>
    <w:p w14:paraId="0E941A58" w14:textId="28869A85" w:rsidR="0075457A" w:rsidRPr="00CC4EB0" w:rsidRDefault="0075457A" w:rsidP="00233471">
      <w:pPr>
        <w:pStyle w:val="Textoindependiente"/>
        <w:numPr>
          <w:ilvl w:val="0"/>
          <w:numId w:val="16"/>
        </w:numPr>
        <w:rPr>
          <w:rFonts w:ascii="Arial Narrow" w:hAnsi="Arial Narrow"/>
          <w:b w:val="0"/>
          <w:szCs w:val="24"/>
        </w:rPr>
      </w:pPr>
      <w:r w:rsidRPr="00CC4EB0">
        <w:rPr>
          <w:rFonts w:ascii="Arial Narrow" w:hAnsi="Arial Narrow"/>
          <w:b w:val="0"/>
          <w:szCs w:val="24"/>
        </w:rPr>
        <w:t>N</w:t>
      </w:r>
      <w:r w:rsidR="00F740F0" w:rsidRPr="00CC4EB0">
        <w:rPr>
          <w:rFonts w:ascii="Arial Narrow" w:hAnsi="Arial Narrow"/>
          <w:b w:val="0"/>
          <w:szCs w:val="24"/>
        </w:rPr>
        <w:t xml:space="preserve">o presentar mora </w:t>
      </w:r>
      <w:r w:rsidR="00DE5C97" w:rsidRPr="00CC4EB0">
        <w:rPr>
          <w:rFonts w:ascii="Arial Narrow" w:hAnsi="Arial Narrow"/>
          <w:b w:val="0"/>
          <w:szCs w:val="24"/>
        </w:rPr>
        <w:t xml:space="preserve">en las obligaciones </w:t>
      </w:r>
      <w:r w:rsidR="005D6F69" w:rsidRPr="00CC4EB0">
        <w:rPr>
          <w:rFonts w:ascii="Arial Narrow" w:hAnsi="Arial Narrow"/>
          <w:b w:val="0"/>
          <w:szCs w:val="24"/>
        </w:rPr>
        <w:t xml:space="preserve">con </w:t>
      </w:r>
      <w:r w:rsidR="006050F1">
        <w:rPr>
          <w:rFonts w:ascii="Arial Narrow" w:hAnsi="Arial Narrow"/>
          <w:b w:val="0"/>
          <w:szCs w:val="24"/>
        </w:rPr>
        <w:t>COOPEJEMPLO</w:t>
      </w:r>
      <w:r w:rsidR="00F740F0" w:rsidRPr="00CC4EB0">
        <w:rPr>
          <w:rFonts w:ascii="Arial Narrow" w:hAnsi="Arial Narrow"/>
          <w:b w:val="0"/>
          <w:szCs w:val="24"/>
        </w:rPr>
        <w:t xml:space="preserve"> igual o superior a </w:t>
      </w:r>
      <w:r w:rsidR="00F6128E">
        <w:rPr>
          <w:rFonts w:ascii="Arial Narrow" w:hAnsi="Arial Narrow"/>
          <w:b w:val="0"/>
          <w:szCs w:val="24"/>
        </w:rPr>
        <w:t>treinta</w:t>
      </w:r>
      <w:r w:rsidR="0064375B" w:rsidRPr="00CC4EB0">
        <w:rPr>
          <w:rFonts w:ascii="Arial Narrow" w:hAnsi="Arial Narrow"/>
          <w:b w:val="0"/>
          <w:szCs w:val="24"/>
        </w:rPr>
        <w:t xml:space="preserve"> (</w:t>
      </w:r>
      <w:r w:rsidR="00F6128E">
        <w:rPr>
          <w:rFonts w:ascii="Arial Narrow" w:hAnsi="Arial Narrow"/>
          <w:b w:val="0"/>
          <w:szCs w:val="24"/>
        </w:rPr>
        <w:t>3</w:t>
      </w:r>
      <w:r w:rsidR="00F740F0" w:rsidRPr="00CC4EB0">
        <w:rPr>
          <w:rFonts w:ascii="Arial Narrow" w:hAnsi="Arial Narrow"/>
          <w:b w:val="0"/>
          <w:szCs w:val="24"/>
        </w:rPr>
        <w:t>0) días</w:t>
      </w:r>
    </w:p>
    <w:p w14:paraId="0E941A59" w14:textId="5830A7C9" w:rsidR="002F4987" w:rsidRPr="00CC4EB0" w:rsidRDefault="002F4987" w:rsidP="00233471">
      <w:pPr>
        <w:pStyle w:val="Prrafodelista"/>
        <w:numPr>
          <w:ilvl w:val="0"/>
          <w:numId w:val="16"/>
        </w:numPr>
        <w:autoSpaceDE w:val="0"/>
        <w:autoSpaceDN w:val="0"/>
        <w:adjustRightInd w:val="0"/>
        <w:jc w:val="both"/>
        <w:rPr>
          <w:rFonts w:ascii="Arial Narrow" w:eastAsia="Calibri" w:hAnsi="Arial Narrow"/>
          <w:lang w:eastAsia="es-CO"/>
        </w:rPr>
      </w:pPr>
      <w:r w:rsidRPr="00CC4EB0">
        <w:rPr>
          <w:rFonts w:ascii="Arial Narrow" w:eastAsia="Calibri" w:hAnsi="Arial Narrow"/>
        </w:rPr>
        <w:t>El solicitante deberá anexar los documentos probatorios que respalden su petición</w:t>
      </w:r>
      <w:r w:rsidR="00F6128E">
        <w:rPr>
          <w:rFonts w:ascii="Arial Narrow" w:eastAsia="Calibri" w:hAnsi="Arial Narrow"/>
        </w:rPr>
        <w:t xml:space="preserve"> cuando corresponda</w:t>
      </w:r>
      <w:r w:rsidRPr="00CC4EB0">
        <w:rPr>
          <w:rFonts w:ascii="Arial Narrow" w:eastAsia="Calibri" w:hAnsi="Arial Narrow"/>
        </w:rPr>
        <w:t>.</w:t>
      </w:r>
    </w:p>
    <w:p w14:paraId="0E941A5B" w14:textId="77777777" w:rsidR="00F740F0" w:rsidRPr="00CC4EB0" w:rsidRDefault="00F740F0" w:rsidP="006E241C">
      <w:pPr>
        <w:autoSpaceDE w:val="0"/>
        <w:autoSpaceDN w:val="0"/>
        <w:adjustRightInd w:val="0"/>
        <w:jc w:val="center"/>
        <w:rPr>
          <w:rFonts w:ascii="Arial Narrow" w:hAnsi="Arial Narrow"/>
          <w:b/>
          <w:bCs/>
        </w:rPr>
      </w:pPr>
    </w:p>
    <w:p w14:paraId="0E941A5D" w14:textId="097383D6" w:rsidR="00402E13" w:rsidRPr="00C41E0F" w:rsidRDefault="00EE5BE6" w:rsidP="00C41E0F">
      <w:pPr>
        <w:shd w:val="clear" w:color="auto" w:fill="B8CCE4" w:themeFill="accent1" w:themeFillTint="66"/>
        <w:autoSpaceDE w:val="0"/>
        <w:autoSpaceDN w:val="0"/>
        <w:adjustRightInd w:val="0"/>
        <w:jc w:val="center"/>
        <w:rPr>
          <w:rFonts w:ascii="Arial Narrow" w:hAnsi="Arial Narrow"/>
          <w:b/>
          <w:bCs/>
          <w:sz w:val="32"/>
          <w:szCs w:val="32"/>
        </w:rPr>
      </w:pPr>
      <w:r w:rsidRPr="00C41E0F">
        <w:rPr>
          <w:rFonts w:ascii="Arial Narrow" w:hAnsi="Arial Narrow"/>
          <w:b/>
          <w:bCs/>
          <w:sz w:val="32"/>
          <w:szCs w:val="32"/>
        </w:rPr>
        <w:t>CAPITULO III</w:t>
      </w:r>
      <w:r w:rsidR="00C41E0F" w:rsidRPr="00C41E0F">
        <w:rPr>
          <w:rFonts w:ascii="Arial Narrow" w:hAnsi="Arial Narrow"/>
          <w:b/>
          <w:bCs/>
          <w:sz w:val="32"/>
          <w:szCs w:val="32"/>
        </w:rPr>
        <w:t xml:space="preserve"> - </w:t>
      </w:r>
      <w:r w:rsidR="00402E13" w:rsidRPr="00C41E0F">
        <w:rPr>
          <w:rFonts w:ascii="Arial Narrow" w:hAnsi="Arial Narrow"/>
          <w:b/>
          <w:bCs/>
          <w:sz w:val="32"/>
          <w:szCs w:val="32"/>
        </w:rPr>
        <w:t xml:space="preserve">RECURSOS </w:t>
      </w:r>
      <w:r w:rsidRPr="00C41E0F">
        <w:rPr>
          <w:rFonts w:ascii="Arial Narrow" w:hAnsi="Arial Narrow"/>
          <w:b/>
          <w:bCs/>
          <w:sz w:val="32"/>
          <w:szCs w:val="32"/>
        </w:rPr>
        <w:t>Y PAGOS</w:t>
      </w:r>
    </w:p>
    <w:p w14:paraId="0E941A5E" w14:textId="77777777" w:rsidR="00402E13" w:rsidRPr="00CC4EB0" w:rsidRDefault="00402E13" w:rsidP="006E241C">
      <w:pPr>
        <w:autoSpaceDE w:val="0"/>
        <w:autoSpaceDN w:val="0"/>
        <w:adjustRightInd w:val="0"/>
        <w:rPr>
          <w:rFonts w:ascii="Arial Narrow" w:hAnsi="Arial Narrow"/>
          <w:b/>
          <w:bCs/>
        </w:rPr>
      </w:pPr>
    </w:p>
    <w:p w14:paraId="0E941A5F" w14:textId="01617CAC" w:rsidR="00402E13" w:rsidRPr="00CC4EB0" w:rsidRDefault="00563935" w:rsidP="006E241C">
      <w:pPr>
        <w:autoSpaceDE w:val="0"/>
        <w:autoSpaceDN w:val="0"/>
        <w:adjustRightInd w:val="0"/>
        <w:jc w:val="both"/>
        <w:rPr>
          <w:rFonts w:ascii="Arial Narrow" w:hAnsi="Arial Narrow"/>
          <w:bCs/>
        </w:rPr>
      </w:pPr>
      <w:r w:rsidRPr="00CC4EB0">
        <w:rPr>
          <w:rFonts w:ascii="Arial Narrow" w:hAnsi="Arial Narrow"/>
          <w:b/>
          <w:bCs/>
        </w:rPr>
        <w:t>Artículo</w:t>
      </w:r>
      <w:r w:rsidR="003049F5" w:rsidRPr="00CC4EB0">
        <w:rPr>
          <w:rFonts w:ascii="Arial Narrow" w:hAnsi="Arial Narrow"/>
          <w:b/>
          <w:bCs/>
        </w:rPr>
        <w:t xml:space="preserve"> 5</w:t>
      </w:r>
      <w:r w:rsidR="00402E13" w:rsidRPr="00CC4EB0">
        <w:rPr>
          <w:rFonts w:ascii="Arial Narrow" w:hAnsi="Arial Narrow"/>
          <w:b/>
          <w:bCs/>
        </w:rPr>
        <w:t xml:space="preserve">. Fuentes de Recursos. </w:t>
      </w:r>
      <w:r w:rsidR="003223DF">
        <w:rPr>
          <w:rFonts w:ascii="Arial Narrow" w:hAnsi="Arial Narrow"/>
          <w:bCs/>
        </w:rPr>
        <w:t xml:space="preserve">Los Fondos Sociales y Mutuales se alimentarán de </w:t>
      </w:r>
      <w:r w:rsidR="003C7B78" w:rsidRPr="00CC4EB0">
        <w:rPr>
          <w:rFonts w:ascii="Arial Narrow" w:hAnsi="Arial Narrow"/>
          <w:bCs/>
        </w:rPr>
        <w:t>las siguientes fuentes</w:t>
      </w:r>
      <w:r w:rsidR="00402E13" w:rsidRPr="00CC4EB0">
        <w:rPr>
          <w:rFonts w:ascii="Arial Narrow" w:hAnsi="Arial Narrow"/>
          <w:bCs/>
        </w:rPr>
        <w:t>:</w:t>
      </w:r>
    </w:p>
    <w:p w14:paraId="0E941A60" w14:textId="3110E2D0" w:rsidR="00FC3BDE" w:rsidRPr="00CC4EB0" w:rsidRDefault="00FC3BDE" w:rsidP="006E241C">
      <w:pPr>
        <w:pStyle w:val="Prrafodelista"/>
        <w:autoSpaceDE w:val="0"/>
        <w:autoSpaceDN w:val="0"/>
        <w:adjustRightInd w:val="0"/>
        <w:ind w:left="360"/>
        <w:jc w:val="both"/>
        <w:rPr>
          <w:rFonts w:ascii="Arial Narrow" w:hAnsi="Arial Narrow"/>
        </w:rPr>
      </w:pPr>
    </w:p>
    <w:p w14:paraId="0E941A61" w14:textId="3A53C7DB" w:rsidR="007626B6" w:rsidRDefault="003223DF" w:rsidP="00233471">
      <w:pPr>
        <w:pStyle w:val="Prrafodelista"/>
        <w:numPr>
          <w:ilvl w:val="0"/>
          <w:numId w:val="11"/>
        </w:numPr>
        <w:autoSpaceDE w:val="0"/>
        <w:autoSpaceDN w:val="0"/>
        <w:adjustRightInd w:val="0"/>
        <w:jc w:val="both"/>
        <w:rPr>
          <w:rFonts w:ascii="Arial Narrow" w:hAnsi="Arial Narrow"/>
        </w:rPr>
      </w:pPr>
      <w:r>
        <w:rPr>
          <w:rFonts w:ascii="Arial Narrow" w:hAnsi="Arial Narrow"/>
        </w:rPr>
        <w:t>El Fondo de educación se alimentará con el veinte por ciento (20%) del excedente anual</w:t>
      </w:r>
    </w:p>
    <w:p w14:paraId="7026FA6D" w14:textId="677A11A8" w:rsidR="003223DF" w:rsidRDefault="003223DF" w:rsidP="00233471">
      <w:pPr>
        <w:pStyle w:val="Prrafodelista"/>
        <w:numPr>
          <w:ilvl w:val="0"/>
          <w:numId w:val="11"/>
        </w:numPr>
        <w:autoSpaceDE w:val="0"/>
        <w:autoSpaceDN w:val="0"/>
        <w:adjustRightInd w:val="0"/>
        <w:jc w:val="both"/>
        <w:rPr>
          <w:rFonts w:ascii="Arial Narrow" w:hAnsi="Arial Narrow"/>
        </w:rPr>
      </w:pPr>
      <w:r>
        <w:rPr>
          <w:rFonts w:ascii="Arial Narrow" w:hAnsi="Arial Narrow"/>
        </w:rPr>
        <w:t>El Fondo de Solidaridad se alimentará con el diez por ciento (10%) del excedente anual</w:t>
      </w:r>
    </w:p>
    <w:p w14:paraId="19F4B017" w14:textId="5DA1A62E" w:rsidR="003223DF" w:rsidRPr="00CC4EB0" w:rsidRDefault="003223DF" w:rsidP="00233471">
      <w:pPr>
        <w:pStyle w:val="Prrafodelista"/>
        <w:numPr>
          <w:ilvl w:val="0"/>
          <w:numId w:val="11"/>
        </w:numPr>
        <w:autoSpaceDE w:val="0"/>
        <w:autoSpaceDN w:val="0"/>
        <w:adjustRightInd w:val="0"/>
        <w:jc w:val="both"/>
        <w:rPr>
          <w:rFonts w:ascii="Arial Narrow" w:hAnsi="Arial Narrow"/>
        </w:rPr>
      </w:pPr>
      <w:r>
        <w:rPr>
          <w:rFonts w:ascii="Arial Narrow" w:hAnsi="Arial Narrow"/>
        </w:rPr>
        <w:t>El Fondo de Bienestar Social se alimentará con el porcentaje del remanente del Excedente que apruebe anualmente la Asamblea General.</w:t>
      </w:r>
    </w:p>
    <w:p w14:paraId="45AA3F0F" w14:textId="390A1856" w:rsidR="003223DF" w:rsidRDefault="003223DF" w:rsidP="00233471">
      <w:pPr>
        <w:pStyle w:val="Prrafodelista"/>
        <w:numPr>
          <w:ilvl w:val="0"/>
          <w:numId w:val="11"/>
        </w:numPr>
        <w:autoSpaceDE w:val="0"/>
        <w:autoSpaceDN w:val="0"/>
        <w:adjustRightInd w:val="0"/>
        <w:jc w:val="both"/>
        <w:rPr>
          <w:rFonts w:ascii="Arial Narrow" w:hAnsi="Arial Narrow"/>
        </w:rPr>
      </w:pPr>
      <w:r>
        <w:rPr>
          <w:rFonts w:ascii="Arial Narrow" w:hAnsi="Arial Narrow"/>
        </w:rPr>
        <w:t xml:space="preserve">El </w:t>
      </w:r>
      <w:r w:rsidR="00254050">
        <w:rPr>
          <w:rFonts w:ascii="Arial Narrow" w:hAnsi="Arial Narrow"/>
        </w:rPr>
        <w:t>Fondo Mutual de previsión asistencia y solidaridad</w:t>
      </w:r>
      <w:r>
        <w:rPr>
          <w:rFonts w:ascii="Arial Narrow" w:hAnsi="Arial Narrow"/>
        </w:rPr>
        <w:t xml:space="preserve"> se alimentará con todos los pagos y contribuciones voluntarias y obligatorias que</w:t>
      </w:r>
      <w:r w:rsidR="00F6128E">
        <w:rPr>
          <w:rFonts w:ascii="Arial Narrow" w:hAnsi="Arial Narrow"/>
        </w:rPr>
        <w:t xml:space="preserve"> deban hacer los asociados y</w:t>
      </w:r>
      <w:r>
        <w:rPr>
          <w:rFonts w:ascii="Arial Narrow" w:hAnsi="Arial Narrow"/>
        </w:rPr>
        <w:t xml:space="preserve"> se establezcan en el estatuto y reglamentos</w:t>
      </w:r>
      <w:r w:rsidR="00254050">
        <w:rPr>
          <w:rFonts w:ascii="Arial Narrow" w:hAnsi="Arial Narrow"/>
        </w:rPr>
        <w:t xml:space="preserve"> de servicios</w:t>
      </w:r>
      <w:r>
        <w:rPr>
          <w:rFonts w:ascii="Arial Narrow" w:hAnsi="Arial Narrow"/>
        </w:rPr>
        <w:t xml:space="preserve">. </w:t>
      </w:r>
    </w:p>
    <w:p w14:paraId="0E941A62" w14:textId="38ED10D9" w:rsidR="002F4987" w:rsidRPr="00CC4EB0" w:rsidRDefault="003223DF" w:rsidP="00233471">
      <w:pPr>
        <w:pStyle w:val="Prrafodelista"/>
        <w:numPr>
          <w:ilvl w:val="0"/>
          <w:numId w:val="11"/>
        </w:numPr>
        <w:autoSpaceDE w:val="0"/>
        <w:autoSpaceDN w:val="0"/>
        <w:adjustRightInd w:val="0"/>
        <w:jc w:val="both"/>
        <w:rPr>
          <w:rFonts w:ascii="Arial Narrow" w:hAnsi="Arial Narrow"/>
        </w:rPr>
      </w:pPr>
      <w:r>
        <w:rPr>
          <w:rFonts w:ascii="Arial Narrow" w:hAnsi="Arial Narrow"/>
        </w:rPr>
        <w:t>Los valores no ejecutados en la vigencia en la que se apropien los recursos quedarán automáticamente apropiados para ser ejecutados en la vigencia del año siguiente junto con los excedentes que para dicha vigencia provea la Asamblea con cargo a los excedentes.</w:t>
      </w:r>
    </w:p>
    <w:p w14:paraId="0E941A63" w14:textId="0F0BDA68" w:rsidR="002F4987" w:rsidRDefault="003223DF" w:rsidP="00233471">
      <w:pPr>
        <w:pStyle w:val="Prrafodelista"/>
        <w:numPr>
          <w:ilvl w:val="0"/>
          <w:numId w:val="11"/>
        </w:numPr>
        <w:autoSpaceDE w:val="0"/>
        <w:autoSpaceDN w:val="0"/>
        <w:adjustRightInd w:val="0"/>
        <w:jc w:val="both"/>
        <w:rPr>
          <w:rFonts w:ascii="Arial Narrow" w:hAnsi="Arial Narrow"/>
        </w:rPr>
      </w:pPr>
      <w:r>
        <w:rPr>
          <w:rFonts w:ascii="Arial Narrow" w:hAnsi="Arial Narrow"/>
        </w:rPr>
        <w:t>Los</w:t>
      </w:r>
      <w:r w:rsidR="00C0480D">
        <w:rPr>
          <w:rFonts w:ascii="Arial Narrow" w:hAnsi="Arial Narrow"/>
        </w:rPr>
        <w:t xml:space="preserve"> ingresos por actividades, aprovechamientos y reintegros</w:t>
      </w:r>
      <w:r w:rsidR="00F55CFD" w:rsidRPr="00CC4EB0">
        <w:rPr>
          <w:rFonts w:ascii="Arial Narrow" w:hAnsi="Arial Narrow"/>
        </w:rPr>
        <w:t xml:space="preserve"> </w:t>
      </w:r>
      <w:r w:rsidR="00C0480D">
        <w:rPr>
          <w:rFonts w:ascii="Arial Narrow" w:hAnsi="Arial Narrow"/>
        </w:rPr>
        <w:t>de</w:t>
      </w:r>
      <w:r w:rsidR="00F55CFD" w:rsidRPr="00CC4EB0">
        <w:rPr>
          <w:rFonts w:ascii="Arial Narrow" w:hAnsi="Arial Narrow"/>
        </w:rPr>
        <w:t xml:space="preserve"> </w:t>
      </w:r>
      <w:r w:rsidR="00CF64DD" w:rsidRPr="00CC4EB0">
        <w:rPr>
          <w:rFonts w:ascii="Arial Narrow" w:hAnsi="Arial Narrow"/>
        </w:rPr>
        <w:t>las</w:t>
      </w:r>
      <w:r w:rsidR="00F55CFD" w:rsidRPr="00CC4EB0">
        <w:rPr>
          <w:rFonts w:ascii="Arial Narrow" w:hAnsi="Arial Narrow"/>
        </w:rPr>
        <w:t xml:space="preserve"> entidades con las cuales </w:t>
      </w:r>
      <w:r w:rsidR="006050F1">
        <w:rPr>
          <w:rFonts w:ascii="Arial Narrow" w:hAnsi="Arial Narrow"/>
        </w:rPr>
        <w:t>COOPEJEMPLO</w:t>
      </w:r>
      <w:r w:rsidR="00F55CFD" w:rsidRPr="00CC4EB0">
        <w:rPr>
          <w:rFonts w:ascii="Arial Narrow" w:hAnsi="Arial Narrow"/>
        </w:rPr>
        <w:t xml:space="preserve"> tenga relaciones comerciales y generen retornos para </w:t>
      </w:r>
      <w:r w:rsidR="006050F1">
        <w:rPr>
          <w:rFonts w:ascii="Arial Narrow" w:hAnsi="Arial Narrow"/>
        </w:rPr>
        <w:t>COOPEJEMPLO</w:t>
      </w:r>
      <w:r w:rsidR="00C0480D">
        <w:rPr>
          <w:rFonts w:ascii="Arial Narrow" w:hAnsi="Arial Narrow"/>
        </w:rPr>
        <w:t xml:space="preserve"> serán registrados como ingresos en el estado de resultados</w:t>
      </w:r>
      <w:r w:rsidR="002F4987" w:rsidRPr="00CC4EB0">
        <w:rPr>
          <w:rFonts w:ascii="Arial Narrow" w:hAnsi="Arial Narrow"/>
        </w:rPr>
        <w:t xml:space="preserve">. </w:t>
      </w:r>
    </w:p>
    <w:p w14:paraId="4DCE2EDD" w14:textId="5B70DBCC" w:rsidR="00E709EF" w:rsidRPr="00CC4EB0" w:rsidRDefault="00E709EF" w:rsidP="00233471">
      <w:pPr>
        <w:pStyle w:val="Prrafodelista"/>
        <w:numPr>
          <w:ilvl w:val="0"/>
          <w:numId w:val="11"/>
        </w:numPr>
        <w:autoSpaceDE w:val="0"/>
        <w:autoSpaceDN w:val="0"/>
        <w:adjustRightInd w:val="0"/>
        <w:jc w:val="both"/>
        <w:rPr>
          <w:rFonts w:ascii="Arial Narrow" w:hAnsi="Arial Narrow"/>
        </w:rPr>
      </w:pPr>
      <w:r>
        <w:rPr>
          <w:rFonts w:ascii="Arial Narrow" w:hAnsi="Arial Narrow"/>
        </w:rPr>
        <w:t xml:space="preserve">Una vez agotados todos los recursos de los fondos sociales y mutuales, los programas, auxilios, actividades y demás proyectos que se adelanten con cargo a éstos podrán ejecutarse directamente con cargo al gasto cuando se incurran en ellos, siempre que con ello no se generen pérdidas en el estado de resultados de </w:t>
      </w:r>
      <w:r w:rsidR="006050F1">
        <w:rPr>
          <w:rFonts w:ascii="Arial Narrow" w:hAnsi="Arial Narrow"/>
        </w:rPr>
        <w:t>COOPEJEMPLO</w:t>
      </w:r>
      <w:r>
        <w:rPr>
          <w:rFonts w:ascii="Arial Narrow" w:hAnsi="Arial Narrow"/>
        </w:rPr>
        <w:t>, para lo cual deberán incluirse en el presupuesto anual las erogaciones que se estimen necesarias.</w:t>
      </w:r>
    </w:p>
    <w:p w14:paraId="0E941A67" w14:textId="77777777" w:rsidR="0064375B" w:rsidRPr="00CC4EB0" w:rsidRDefault="0064375B" w:rsidP="006E241C">
      <w:pPr>
        <w:autoSpaceDE w:val="0"/>
        <w:autoSpaceDN w:val="0"/>
        <w:adjustRightInd w:val="0"/>
        <w:rPr>
          <w:rFonts w:ascii="Arial Narrow" w:hAnsi="Arial Narrow"/>
          <w:bCs/>
        </w:rPr>
      </w:pPr>
    </w:p>
    <w:p w14:paraId="0E941A6A" w14:textId="7A6D3980" w:rsidR="0075457A" w:rsidRPr="00CC4EB0" w:rsidRDefault="0030369B" w:rsidP="00E709EF">
      <w:pPr>
        <w:autoSpaceDE w:val="0"/>
        <w:autoSpaceDN w:val="0"/>
        <w:adjustRightInd w:val="0"/>
        <w:jc w:val="both"/>
        <w:rPr>
          <w:rFonts w:ascii="Arial Narrow" w:hAnsi="Arial Narrow"/>
          <w:bCs/>
        </w:rPr>
      </w:pPr>
      <w:r w:rsidRPr="00CC4EB0">
        <w:rPr>
          <w:rFonts w:ascii="Arial Narrow" w:hAnsi="Arial Narrow"/>
          <w:b/>
          <w:bCs/>
        </w:rPr>
        <w:lastRenderedPageBreak/>
        <w:t xml:space="preserve">Artículo 6. Disponibilidad de Recursos: </w:t>
      </w:r>
      <w:r w:rsidRPr="00CC4EB0">
        <w:rPr>
          <w:rFonts w:ascii="Arial Narrow" w:hAnsi="Arial Narrow"/>
          <w:bCs/>
        </w:rPr>
        <w:t xml:space="preserve">El Gerente o a quien este </w:t>
      </w:r>
      <w:r w:rsidR="00CF64DD" w:rsidRPr="00CC4EB0">
        <w:rPr>
          <w:rFonts w:ascii="Arial Narrow" w:hAnsi="Arial Narrow"/>
          <w:bCs/>
        </w:rPr>
        <w:t>del</w:t>
      </w:r>
      <w:r w:rsidRPr="00CC4EB0">
        <w:rPr>
          <w:rFonts w:ascii="Arial Narrow" w:hAnsi="Arial Narrow"/>
          <w:bCs/>
        </w:rPr>
        <w:t xml:space="preserve">egue, deberá garantizar al comité la disponibilidad permanente de recursos necesarios para cubrir los costos de ejecución de los programas de </w:t>
      </w:r>
      <w:r w:rsidR="00E709EF">
        <w:rPr>
          <w:rFonts w:ascii="Arial Narrow" w:hAnsi="Arial Narrow"/>
          <w:bCs/>
        </w:rPr>
        <w:t xml:space="preserve">educación, </w:t>
      </w:r>
      <w:r w:rsidRPr="00CC4EB0">
        <w:rPr>
          <w:rFonts w:ascii="Arial Narrow" w:hAnsi="Arial Narrow"/>
          <w:bCs/>
        </w:rPr>
        <w:t xml:space="preserve">bienestar, </w:t>
      </w:r>
      <w:r w:rsidR="00F05F0F" w:rsidRPr="00CC4EB0">
        <w:rPr>
          <w:rFonts w:ascii="Arial Narrow" w:hAnsi="Arial Narrow"/>
          <w:bCs/>
        </w:rPr>
        <w:t xml:space="preserve">previsión, </w:t>
      </w:r>
      <w:r w:rsidRPr="00CC4EB0">
        <w:rPr>
          <w:rFonts w:ascii="Arial Narrow" w:hAnsi="Arial Narrow"/>
          <w:bCs/>
        </w:rPr>
        <w:t>solidaridad,</w:t>
      </w:r>
      <w:r w:rsidR="0075457A" w:rsidRPr="00CC4EB0">
        <w:rPr>
          <w:rFonts w:ascii="Arial Narrow" w:hAnsi="Arial Narrow"/>
          <w:bCs/>
        </w:rPr>
        <w:t xml:space="preserve"> </w:t>
      </w:r>
      <w:r w:rsidR="00E709EF">
        <w:rPr>
          <w:rFonts w:ascii="Arial Narrow" w:hAnsi="Arial Narrow"/>
          <w:bCs/>
        </w:rPr>
        <w:t xml:space="preserve">salud, integración, </w:t>
      </w:r>
      <w:r w:rsidR="0075457A" w:rsidRPr="00CC4EB0">
        <w:rPr>
          <w:rFonts w:ascii="Arial Narrow" w:hAnsi="Arial Narrow"/>
          <w:bCs/>
        </w:rPr>
        <w:t>recreación, cultura y deportes. P</w:t>
      </w:r>
      <w:r w:rsidRPr="00CC4EB0">
        <w:rPr>
          <w:rFonts w:ascii="Arial Narrow" w:hAnsi="Arial Narrow"/>
          <w:bCs/>
        </w:rPr>
        <w:t>ara ello</w:t>
      </w:r>
      <w:r w:rsidR="00E709EF">
        <w:rPr>
          <w:rFonts w:ascii="Arial Narrow" w:hAnsi="Arial Narrow"/>
          <w:bCs/>
        </w:rPr>
        <w:t xml:space="preserve"> e</w:t>
      </w:r>
      <w:r w:rsidRPr="00CC4EB0">
        <w:rPr>
          <w:rFonts w:ascii="Arial Narrow" w:hAnsi="Arial Narrow"/>
          <w:bCs/>
        </w:rPr>
        <w:t>l Comité presentará a la gerencia antes</w:t>
      </w:r>
      <w:r w:rsidR="00CF64DD" w:rsidRPr="00CC4EB0">
        <w:rPr>
          <w:rFonts w:ascii="Arial Narrow" w:hAnsi="Arial Narrow"/>
          <w:bCs/>
        </w:rPr>
        <w:t xml:space="preserve"> del </w:t>
      </w:r>
      <w:r w:rsidRPr="00CC4EB0">
        <w:rPr>
          <w:rFonts w:ascii="Arial Narrow" w:hAnsi="Arial Narrow"/>
          <w:bCs/>
        </w:rPr>
        <w:t>3</w:t>
      </w:r>
      <w:r w:rsidR="00846AB0">
        <w:rPr>
          <w:rFonts w:ascii="Arial Narrow" w:hAnsi="Arial Narrow"/>
          <w:bCs/>
        </w:rPr>
        <w:t>0</w:t>
      </w:r>
      <w:r w:rsidRPr="00CC4EB0">
        <w:rPr>
          <w:rFonts w:ascii="Arial Narrow" w:hAnsi="Arial Narrow"/>
          <w:bCs/>
        </w:rPr>
        <w:t xml:space="preserve"> de cada mes la relación de actividades a cumplir en el mes siguiente y el costo de las mismas, según el programa aprobado. </w:t>
      </w:r>
    </w:p>
    <w:p w14:paraId="0E941A6E" w14:textId="7BAE53C8" w:rsidR="0030369B" w:rsidRPr="00CC4EB0" w:rsidRDefault="0030369B" w:rsidP="006E241C">
      <w:pPr>
        <w:autoSpaceDE w:val="0"/>
        <w:autoSpaceDN w:val="0"/>
        <w:adjustRightInd w:val="0"/>
        <w:jc w:val="center"/>
        <w:rPr>
          <w:rFonts w:ascii="Arial Narrow" w:hAnsi="Arial Narrow"/>
          <w:b/>
        </w:rPr>
      </w:pPr>
    </w:p>
    <w:p w14:paraId="0E941A6F" w14:textId="454BBE96" w:rsidR="004A4140" w:rsidRPr="00CC4EB0" w:rsidRDefault="0030369B" w:rsidP="006E241C">
      <w:pPr>
        <w:autoSpaceDE w:val="0"/>
        <w:autoSpaceDN w:val="0"/>
        <w:adjustRightInd w:val="0"/>
        <w:jc w:val="both"/>
        <w:rPr>
          <w:rFonts w:ascii="Arial Narrow" w:hAnsi="Arial Narrow"/>
          <w:bCs/>
        </w:rPr>
      </w:pPr>
      <w:r w:rsidRPr="00CC4EB0">
        <w:rPr>
          <w:rFonts w:ascii="Arial Narrow" w:hAnsi="Arial Narrow"/>
          <w:b/>
          <w:bCs/>
        </w:rPr>
        <w:t xml:space="preserve">Artículo 7. Administración de los Recursos. </w:t>
      </w:r>
      <w:r w:rsidRPr="00CC4EB0">
        <w:rPr>
          <w:rFonts w:ascii="Arial Narrow" w:hAnsi="Arial Narrow"/>
          <w:bCs/>
        </w:rPr>
        <w:t xml:space="preserve">Los recursos para programas de Bienestar Social serán </w:t>
      </w:r>
      <w:r w:rsidR="00E709EF">
        <w:rPr>
          <w:rFonts w:ascii="Arial Narrow" w:hAnsi="Arial Narrow"/>
          <w:bCs/>
        </w:rPr>
        <w:t xml:space="preserve">ejecutados conforme los programas, actividades y auxilios autorizados por el Consejo de Administración bajo la Supervisión del Comité de Educación y Bienestar Social y la ejecución de la Gerencia y empleados de </w:t>
      </w:r>
      <w:r w:rsidR="006050F1">
        <w:rPr>
          <w:rFonts w:ascii="Arial Narrow" w:hAnsi="Arial Narrow"/>
          <w:bCs/>
        </w:rPr>
        <w:t>COOPEJEMPLO</w:t>
      </w:r>
      <w:r w:rsidR="00B22C43" w:rsidRPr="00CC4EB0">
        <w:rPr>
          <w:rFonts w:ascii="Arial Narrow" w:hAnsi="Arial Narrow"/>
          <w:bCs/>
        </w:rPr>
        <w:t>.</w:t>
      </w:r>
      <w:r w:rsidR="00E709EF">
        <w:rPr>
          <w:rFonts w:ascii="Arial Narrow" w:hAnsi="Arial Narrow"/>
          <w:bCs/>
        </w:rPr>
        <w:t xml:space="preserve">  El Comité no podrá recibir anticipos, autorizar pagos o administrar directamente recursos </w:t>
      </w:r>
      <w:proofErr w:type="gramStart"/>
      <w:r w:rsidR="00E709EF">
        <w:rPr>
          <w:rFonts w:ascii="Arial Narrow" w:hAnsi="Arial Narrow"/>
          <w:bCs/>
        </w:rPr>
        <w:t>bajo ninguna circunstancia</w:t>
      </w:r>
      <w:proofErr w:type="gramEnd"/>
      <w:r w:rsidR="00E709EF">
        <w:rPr>
          <w:rFonts w:ascii="Arial Narrow" w:hAnsi="Arial Narrow"/>
          <w:bCs/>
        </w:rPr>
        <w:t xml:space="preserve">, competencia exclusiva de la Gerencia y empleados de </w:t>
      </w:r>
      <w:r w:rsidR="006050F1">
        <w:rPr>
          <w:rFonts w:ascii="Arial Narrow" w:hAnsi="Arial Narrow"/>
          <w:bCs/>
        </w:rPr>
        <w:t>COOPEJEMPLO</w:t>
      </w:r>
      <w:r w:rsidR="00E709EF">
        <w:rPr>
          <w:rFonts w:ascii="Arial Narrow" w:hAnsi="Arial Narrow"/>
          <w:bCs/>
        </w:rPr>
        <w:t>.</w:t>
      </w:r>
      <w:r w:rsidR="00B22C43" w:rsidRPr="00CC4EB0">
        <w:rPr>
          <w:rFonts w:ascii="Arial Narrow" w:hAnsi="Arial Narrow"/>
          <w:bCs/>
        </w:rPr>
        <w:t xml:space="preserve"> </w:t>
      </w:r>
      <w:r w:rsidR="00530082" w:rsidRPr="00CC4EB0">
        <w:rPr>
          <w:rFonts w:ascii="Arial Narrow" w:hAnsi="Arial Narrow"/>
          <w:bCs/>
        </w:rPr>
        <w:t>El pago de los planes de seguros de vida deudores</w:t>
      </w:r>
      <w:r w:rsidR="00E709EF">
        <w:rPr>
          <w:rFonts w:ascii="Arial Narrow" w:hAnsi="Arial Narrow"/>
          <w:bCs/>
        </w:rPr>
        <w:t>,</w:t>
      </w:r>
      <w:r w:rsidR="00530082" w:rsidRPr="00CC4EB0">
        <w:rPr>
          <w:rFonts w:ascii="Arial Narrow" w:hAnsi="Arial Narrow"/>
          <w:bCs/>
        </w:rPr>
        <w:t xml:space="preserve"> </w:t>
      </w:r>
      <w:r w:rsidR="00CF64DD" w:rsidRPr="00CC4EB0">
        <w:rPr>
          <w:rFonts w:ascii="Arial Narrow" w:hAnsi="Arial Narrow"/>
          <w:bCs/>
        </w:rPr>
        <w:t>exequiales</w:t>
      </w:r>
      <w:r w:rsidR="00E709EF">
        <w:rPr>
          <w:rFonts w:ascii="Arial Narrow" w:hAnsi="Arial Narrow"/>
          <w:bCs/>
        </w:rPr>
        <w:t xml:space="preserve"> y demás seguros y planes de previsión</w:t>
      </w:r>
      <w:r w:rsidR="00CF64DD" w:rsidRPr="00CC4EB0">
        <w:rPr>
          <w:rFonts w:ascii="Arial Narrow" w:hAnsi="Arial Narrow"/>
          <w:bCs/>
        </w:rPr>
        <w:t>,</w:t>
      </w:r>
      <w:r w:rsidR="00530082" w:rsidRPr="00CC4EB0">
        <w:rPr>
          <w:rFonts w:ascii="Arial Narrow" w:hAnsi="Arial Narrow"/>
          <w:bCs/>
        </w:rPr>
        <w:t xml:space="preserve"> así como</w:t>
      </w:r>
      <w:r w:rsidR="00F05F0F" w:rsidRPr="00CC4EB0">
        <w:rPr>
          <w:rFonts w:ascii="Arial Narrow" w:hAnsi="Arial Narrow"/>
          <w:bCs/>
        </w:rPr>
        <w:t xml:space="preserve"> </w:t>
      </w:r>
      <w:r w:rsidR="00A01C61">
        <w:rPr>
          <w:rFonts w:ascii="Arial Narrow" w:hAnsi="Arial Narrow"/>
          <w:bCs/>
        </w:rPr>
        <w:t>la</w:t>
      </w:r>
      <w:r w:rsidR="004A4140" w:rsidRPr="00CC4EB0">
        <w:rPr>
          <w:rFonts w:ascii="Arial Narrow" w:hAnsi="Arial Narrow"/>
          <w:bCs/>
        </w:rPr>
        <w:t xml:space="preserve"> entrega de auxilios, compra </w:t>
      </w:r>
      <w:r w:rsidR="001E27EF">
        <w:rPr>
          <w:rFonts w:ascii="Arial Narrow" w:hAnsi="Arial Narrow"/>
          <w:bCs/>
        </w:rPr>
        <w:t>de</w:t>
      </w:r>
      <w:r w:rsidR="00DE1F14">
        <w:rPr>
          <w:rFonts w:ascii="Arial Narrow" w:hAnsi="Arial Narrow"/>
          <w:bCs/>
        </w:rPr>
        <w:t xml:space="preserve"> e</w:t>
      </w:r>
      <w:r w:rsidR="001E27EF">
        <w:rPr>
          <w:rFonts w:ascii="Arial Narrow" w:hAnsi="Arial Narrow"/>
          <w:bCs/>
        </w:rPr>
        <w:t>l</w:t>
      </w:r>
      <w:r w:rsidR="004A4140" w:rsidRPr="00CC4EB0">
        <w:rPr>
          <w:rFonts w:ascii="Arial Narrow" w:hAnsi="Arial Narrow"/>
          <w:bCs/>
        </w:rPr>
        <w:t xml:space="preserve">ementos publicitarios y su entrega a los beneficiarios es facultad de la </w:t>
      </w:r>
      <w:r w:rsidR="00F05F0F" w:rsidRPr="00CC4EB0">
        <w:rPr>
          <w:rFonts w:ascii="Arial Narrow" w:hAnsi="Arial Narrow"/>
          <w:bCs/>
        </w:rPr>
        <w:t>Gerencia</w:t>
      </w:r>
      <w:r w:rsidR="004A4140" w:rsidRPr="00CC4EB0">
        <w:rPr>
          <w:rFonts w:ascii="Arial Narrow" w:hAnsi="Arial Narrow"/>
          <w:bCs/>
        </w:rPr>
        <w:t>.</w:t>
      </w:r>
      <w:r w:rsidR="007E6381">
        <w:rPr>
          <w:rFonts w:ascii="Arial Narrow" w:hAnsi="Arial Narrow"/>
          <w:bCs/>
        </w:rPr>
        <w:t xml:space="preserve"> </w:t>
      </w:r>
      <w:r w:rsidR="006050F1">
        <w:rPr>
          <w:rFonts w:ascii="Arial Narrow" w:hAnsi="Arial Narrow"/>
          <w:bCs/>
        </w:rPr>
        <w:t>COOPEJEMPLO</w:t>
      </w:r>
      <w:r w:rsidR="007E6381" w:rsidRPr="007E6381">
        <w:rPr>
          <w:rFonts w:ascii="Arial Narrow" w:hAnsi="Arial Narrow"/>
          <w:bCs/>
        </w:rPr>
        <w:t xml:space="preserve"> se reserva el derecho de supervisar todo beneficio otorgado bajo este reglamento, pudiendo efectuar inspección, visitas o solicitar información adicional o verificación de la misma a través de un integrante del comité de </w:t>
      </w:r>
      <w:proofErr w:type="gramStart"/>
      <w:r w:rsidR="007E6381" w:rsidRPr="007E6381">
        <w:rPr>
          <w:rFonts w:ascii="Arial Narrow" w:hAnsi="Arial Narrow"/>
          <w:bCs/>
        </w:rPr>
        <w:t>solidaridad  o</w:t>
      </w:r>
      <w:proofErr w:type="gramEnd"/>
      <w:r w:rsidR="007E6381" w:rsidRPr="007E6381">
        <w:rPr>
          <w:rFonts w:ascii="Arial Narrow" w:hAnsi="Arial Narrow"/>
          <w:bCs/>
        </w:rPr>
        <w:t xml:space="preserve"> a quien este delegue, el cual rendirá informe al Consejo de Administración</w:t>
      </w:r>
      <w:r w:rsidR="007E6381">
        <w:rPr>
          <w:rFonts w:ascii="Arial Narrow" w:hAnsi="Arial Narrow"/>
          <w:bCs/>
        </w:rPr>
        <w:t>.</w:t>
      </w:r>
    </w:p>
    <w:p w14:paraId="0E941A70" w14:textId="77777777" w:rsidR="0030369B" w:rsidRPr="00CC4EB0" w:rsidRDefault="0030369B" w:rsidP="006E241C">
      <w:pPr>
        <w:autoSpaceDE w:val="0"/>
        <w:autoSpaceDN w:val="0"/>
        <w:adjustRightInd w:val="0"/>
        <w:jc w:val="both"/>
        <w:rPr>
          <w:rFonts w:ascii="Arial Narrow" w:hAnsi="Arial Narrow"/>
          <w:bCs/>
        </w:rPr>
      </w:pPr>
    </w:p>
    <w:p w14:paraId="0E941A71" w14:textId="6A51A1D2" w:rsidR="00F0055D" w:rsidRPr="00CC4EB0" w:rsidRDefault="00785430" w:rsidP="006E241C">
      <w:pPr>
        <w:autoSpaceDE w:val="0"/>
        <w:autoSpaceDN w:val="0"/>
        <w:adjustRightInd w:val="0"/>
        <w:jc w:val="both"/>
        <w:rPr>
          <w:rFonts w:ascii="Arial Narrow" w:hAnsi="Arial Narrow"/>
          <w:bCs/>
        </w:rPr>
      </w:pPr>
      <w:r w:rsidRPr="00CC4EB0">
        <w:rPr>
          <w:rFonts w:ascii="Arial Narrow" w:hAnsi="Arial Narrow"/>
          <w:b/>
          <w:bCs/>
        </w:rPr>
        <w:t>Artículo</w:t>
      </w:r>
      <w:r w:rsidR="0030369B" w:rsidRPr="00CC4EB0">
        <w:rPr>
          <w:rFonts w:ascii="Arial Narrow" w:hAnsi="Arial Narrow"/>
          <w:b/>
          <w:bCs/>
        </w:rPr>
        <w:t xml:space="preserve"> 8</w:t>
      </w:r>
      <w:r w:rsidR="00F0055D" w:rsidRPr="00CC4EB0">
        <w:rPr>
          <w:rFonts w:ascii="Arial Narrow" w:hAnsi="Arial Narrow"/>
          <w:b/>
          <w:bCs/>
        </w:rPr>
        <w:t xml:space="preserve">. Pagos que pueden </w:t>
      </w:r>
      <w:r w:rsidR="00EE087E" w:rsidRPr="00CC4EB0">
        <w:rPr>
          <w:rFonts w:ascii="Arial Narrow" w:hAnsi="Arial Narrow"/>
          <w:b/>
          <w:bCs/>
        </w:rPr>
        <w:t>sufragarse</w:t>
      </w:r>
      <w:r w:rsidR="00F0055D" w:rsidRPr="00CC4EB0">
        <w:rPr>
          <w:rFonts w:ascii="Arial Narrow" w:hAnsi="Arial Narrow"/>
          <w:b/>
          <w:bCs/>
        </w:rPr>
        <w:t xml:space="preserve"> a cargo</w:t>
      </w:r>
      <w:r w:rsidR="00CF64DD" w:rsidRPr="00CC4EB0">
        <w:rPr>
          <w:rFonts w:ascii="Arial Narrow" w:hAnsi="Arial Narrow"/>
          <w:b/>
          <w:bCs/>
        </w:rPr>
        <w:t xml:space="preserve"> </w:t>
      </w:r>
      <w:r w:rsidR="00C0480D">
        <w:rPr>
          <w:rFonts w:ascii="Arial Narrow" w:hAnsi="Arial Narrow"/>
          <w:b/>
          <w:bCs/>
        </w:rPr>
        <w:t>de los Fondos Sociales y Mutuales</w:t>
      </w:r>
      <w:r w:rsidR="00F0055D" w:rsidRPr="00CC4EB0">
        <w:rPr>
          <w:rFonts w:ascii="Arial Narrow" w:hAnsi="Arial Narrow"/>
          <w:b/>
          <w:bCs/>
        </w:rPr>
        <w:t xml:space="preserve">. </w:t>
      </w:r>
      <w:r w:rsidR="00F0055D" w:rsidRPr="00CC4EB0">
        <w:rPr>
          <w:rFonts w:ascii="Arial Narrow" w:hAnsi="Arial Narrow"/>
          <w:bCs/>
        </w:rPr>
        <w:t xml:space="preserve">Podrán pagarse con cargo </w:t>
      </w:r>
      <w:r w:rsidR="00C0480D">
        <w:rPr>
          <w:rFonts w:ascii="Arial Narrow" w:hAnsi="Arial Narrow"/>
          <w:bCs/>
        </w:rPr>
        <w:t>a los Fondos Sociales y Mutuales</w:t>
      </w:r>
      <w:r w:rsidR="00F0055D" w:rsidRPr="00CC4EB0">
        <w:rPr>
          <w:rFonts w:ascii="Arial Narrow" w:hAnsi="Arial Narrow"/>
          <w:bCs/>
        </w:rPr>
        <w:t xml:space="preserve"> y hasta la concurrencia de lo mismo, los siguientes:</w:t>
      </w:r>
    </w:p>
    <w:p w14:paraId="0E941A72" w14:textId="77777777" w:rsidR="00F0055D" w:rsidRPr="00CC4EB0" w:rsidRDefault="00F0055D" w:rsidP="006E241C">
      <w:pPr>
        <w:autoSpaceDE w:val="0"/>
        <w:autoSpaceDN w:val="0"/>
        <w:adjustRightInd w:val="0"/>
        <w:rPr>
          <w:rFonts w:ascii="Arial Narrow" w:hAnsi="Arial Narrow"/>
          <w:bCs/>
        </w:rPr>
      </w:pPr>
    </w:p>
    <w:p w14:paraId="50CED0D0" w14:textId="18C442D5" w:rsidR="00C73852" w:rsidRDefault="00C0480D" w:rsidP="00BD6FA3">
      <w:pPr>
        <w:pStyle w:val="Prrafodelista"/>
        <w:numPr>
          <w:ilvl w:val="0"/>
          <w:numId w:val="17"/>
        </w:numPr>
        <w:autoSpaceDE w:val="0"/>
        <w:autoSpaceDN w:val="0"/>
        <w:adjustRightInd w:val="0"/>
        <w:jc w:val="both"/>
        <w:rPr>
          <w:rFonts w:ascii="Arial Narrow" w:hAnsi="Arial Narrow"/>
          <w:bCs/>
        </w:rPr>
      </w:pPr>
      <w:r w:rsidRPr="00C73852">
        <w:rPr>
          <w:rFonts w:ascii="Arial Narrow" w:hAnsi="Arial Narrow"/>
          <w:b/>
        </w:rPr>
        <w:t>El Fondo de Educación</w:t>
      </w:r>
      <w:r w:rsidRPr="00C73852">
        <w:rPr>
          <w:rFonts w:ascii="Arial Narrow" w:hAnsi="Arial Narrow"/>
          <w:bCs/>
        </w:rPr>
        <w:t>: por ley debe constituirse con el 20% de los excedentes anuales y se destinará</w:t>
      </w:r>
      <w:r w:rsidR="00C73852" w:rsidRPr="00C73852">
        <w:rPr>
          <w:rFonts w:ascii="Arial Narrow" w:hAnsi="Arial Narrow"/>
          <w:bCs/>
        </w:rPr>
        <w:t xml:space="preserve"> a</w:t>
      </w:r>
      <w:r w:rsidRPr="00C73852">
        <w:rPr>
          <w:rFonts w:ascii="Arial Narrow" w:hAnsi="Arial Narrow"/>
          <w:bCs/>
        </w:rPr>
        <w:t>l pago del impuesto de renta de que trata el artículo 19-4 del estatuto tributario y para las actividades de educación cooperativa y solidaria en sus ámbitos de formación, capacitación, promoción, asistencia técnica e investigación hasta su agotamiento</w:t>
      </w:r>
      <w:r w:rsidR="00C73852">
        <w:rPr>
          <w:rFonts w:ascii="Arial Narrow" w:hAnsi="Arial Narrow"/>
          <w:bCs/>
        </w:rPr>
        <w:t>, tales como:</w:t>
      </w:r>
    </w:p>
    <w:p w14:paraId="1096C201" w14:textId="45A7C8CA" w:rsidR="00C73852" w:rsidRPr="00C73852" w:rsidRDefault="00C0480D" w:rsidP="00C73852">
      <w:pPr>
        <w:pStyle w:val="Prrafodelista"/>
        <w:autoSpaceDE w:val="0"/>
        <w:autoSpaceDN w:val="0"/>
        <w:adjustRightInd w:val="0"/>
        <w:jc w:val="both"/>
        <w:rPr>
          <w:rFonts w:ascii="Arial Narrow" w:hAnsi="Arial Narrow"/>
          <w:bCs/>
        </w:rPr>
      </w:pPr>
      <w:r w:rsidRPr="00C73852">
        <w:rPr>
          <w:rFonts w:ascii="Arial Narrow" w:hAnsi="Arial Narrow"/>
          <w:bCs/>
        </w:rPr>
        <w:t xml:space="preserve"> </w:t>
      </w:r>
    </w:p>
    <w:p w14:paraId="22AEC04D" w14:textId="77777777" w:rsidR="00BE37A6" w:rsidRPr="00CC4EB0" w:rsidRDefault="00BE37A6" w:rsidP="00233471">
      <w:pPr>
        <w:pStyle w:val="Prrafodelista"/>
        <w:numPr>
          <w:ilvl w:val="0"/>
          <w:numId w:val="21"/>
        </w:numPr>
        <w:autoSpaceDE w:val="0"/>
        <w:autoSpaceDN w:val="0"/>
        <w:adjustRightInd w:val="0"/>
        <w:jc w:val="both"/>
        <w:rPr>
          <w:rFonts w:ascii="Arial Narrow" w:hAnsi="Arial Narrow"/>
        </w:rPr>
      </w:pPr>
      <w:r w:rsidRPr="00CC4EB0">
        <w:rPr>
          <w:rFonts w:ascii="Arial Narrow" w:hAnsi="Arial Narrow"/>
        </w:rPr>
        <w:t>Cursos presenciales o a distancia, conferencias, mesas redondas, paneles, seminarios, talleres y demás eventos colectivos que tengan por objetivo predominante la formación o capacitación teórica y práctica de los asociados que asistan a dichos eventos.</w:t>
      </w:r>
    </w:p>
    <w:p w14:paraId="251419A0" w14:textId="77777777" w:rsidR="00BE37A6" w:rsidRPr="00CC4EB0" w:rsidRDefault="00BE37A6" w:rsidP="00233471">
      <w:pPr>
        <w:pStyle w:val="Prrafodelista"/>
        <w:numPr>
          <w:ilvl w:val="0"/>
          <w:numId w:val="21"/>
        </w:numPr>
        <w:autoSpaceDE w:val="0"/>
        <w:autoSpaceDN w:val="0"/>
        <w:adjustRightInd w:val="0"/>
        <w:jc w:val="both"/>
        <w:rPr>
          <w:rFonts w:ascii="Arial Narrow" w:hAnsi="Arial Narrow"/>
        </w:rPr>
      </w:pPr>
      <w:r w:rsidRPr="00CC4EB0">
        <w:rPr>
          <w:rFonts w:ascii="Arial Narrow" w:hAnsi="Arial Narrow"/>
        </w:rPr>
        <w:t>Elaboración o compra de folletos, cartillas, libros, boletines, carteleras y demás publicaciones impresas que tengan por objetivo la formación, información y capacitación de sus lectores.</w:t>
      </w:r>
    </w:p>
    <w:p w14:paraId="0F27C5D3" w14:textId="77777777" w:rsidR="00BE37A6" w:rsidRPr="00CC4EB0" w:rsidRDefault="00BE37A6" w:rsidP="00233471">
      <w:pPr>
        <w:pStyle w:val="Prrafodelista"/>
        <w:numPr>
          <w:ilvl w:val="0"/>
          <w:numId w:val="21"/>
        </w:numPr>
        <w:autoSpaceDE w:val="0"/>
        <w:autoSpaceDN w:val="0"/>
        <w:adjustRightInd w:val="0"/>
        <w:jc w:val="both"/>
        <w:rPr>
          <w:rFonts w:ascii="Arial Narrow" w:hAnsi="Arial Narrow"/>
        </w:rPr>
      </w:pPr>
      <w:r w:rsidRPr="00CC4EB0">
        <w:rPr>
          <w:rFonts w:ascii="Arial Narrow" w:hAnsi="Arial Narrow"/>
        </w:rPr>
        <w:t>Elaboración o compra de medios audiovisuales, cuyos contenidos tengan por objetivo la formación y capacitación de sus usuarios y la creación de páginas WEB destinadas a la capacitación sobre el tema de educación.</w:t>
      </w:r>
    </w:p>
    <w:p w14:paraId="03DCFA0F" w14:textId="77777777" w:rsidR="00BE37A6" w:rsidRPr="00CC4EB0" w:rsidRDefault="00BE37A6" w:rsidP="00233471">
      <w:pPr>
        <w:pStyle w:val="Prrafodelista"/>
        <w:numPr>
          <w:ilvl w:val="0"/>
          <w:numId w:val="21"/>
        </w:numPr>
        <w:autoSpaceDE w:val="0"/>
        <w:autoSpaceDN w:val="0"/>
        <w:adjustRightInd w:val="0"/>
        <w:jc w:val="both"/>
        <w:rPr>
          <w:rFonts w:ascii="Arial Narrow" w:hAnsi="Arial Narrow"/>
        </w:rPr>
      </w:pPr>
      <w:r w:rsidRPr="00CC4EB0">
        <w:rPr>
          <w:rFonts w:ascii="Arial Narrow" w:hAnsi="Arial Narrow"/>
        </w:rPr>
        <w:t>Investigaciones efectuadas con medios técnicos y científicos y personal idóneo que permitan el desarrollo de los fines educativos estatutarios consagrados por la organización solidaria o que contribuyan a su actividad económica, siempre que se ajusten a los principios y filosofía del sector solidario.</w:t>
      </w:r>
    </w:p>
    <w:p w14:paraId="4F71D316" w14:textId="77777777" w:rsidR="00BE37A6" w:rsidRPr="00CC4EB0" w:rsidRDefault="00BE37A6" w:rsidP="00233471">
      <w:pPr>
        <w:pStyle w:val="Prrafodelista"/>
        <w:numPr>
          <w:ilvl w:val="0"/>
          <w:numId w:val="21"/>
        </w:numPr>
        <w:autoSpaceDE w:val="0"/>
        <w:autoSpaceDN w:val="0"/>
        <w:adjustRightInd w:val="0"/>
        <w:jc w:val="both"/>
        <w:rPr>
          <w:rFonts w:ascii="Arial Narrow" w:hAnsi="Arial Narrow"/>
        </w:rPr>
      </w:pPr>
      <w:r w:rsidRPr="00CC4EB0">
        <w:rPr>
          <w:rFonts w:ascii="Arial Narrow" w:hAnsi="Arial Narrow"/>
        </w:rPr>
        <w:t xml:space="preserve">Adquisición de bienes muebles, que tengan por objeto principal, dotar a las organizaciones solidarias de los medios o instalaciones adecuadas para adelantar las actividades de educación. En este caso, el presupuesto debe diferenciar claramente las partidas que implican gasto, de las que constituyen inversión, existiendo un sano equilibrio entre las mismas, de acuerdo con las necesidades particulares de cada organización y el monto de los recursos destinados a la educación. </w:t>
      </w:r>
    </w:p>
    <w:p w14:paraId="5CBBD153" w14:textId="77777777" w:rsidR="00BE37A6" w:rsidRPr="00CC4EB0" w:rsidRDefault="00BE37A6" w:rsidP="00233471">
      <w:pPr>
        <w:pStyle w:val="Prrafodelista"/>
        <w:numPr>
          <w:ilvl w:val="0"/>
          <w:numId w:val="21"/>
        </w:numPr>
        <w:autoSpaceDE w:val="0"/>
        <w:autoSpaceDN w:val="0"/>
        <w:adjustRightInd w:val="0"/>
        <w:jc w:val="both"/>
        <w:rPr>
          <w:rFonts w:ascii="Arial Narrow" w:hAnsi="Arial Narrow"/>
        </w:rPr>
      </w:pPr>
      <w:r w:rsidRPr="00CC4EB0">
        <w:rPr>
          <w:rFonts w:ascii="Arial Narrow" w:hAnsi="Arial Narrow"/>
        </w:rPr>
        <w:t>Se pueden sufragar aquellos costos y gastos indirectos que surgen en virtud de la realización de los eventos educativos tales como: gastos de viaje, hospedaje, conferencistas, refrigerios, materiales de apoyo consumibles, transportes terrestres o aéreos, alquiler de auditorios y su logística.</w:t>
      </w:r>
    </w:p>
    <w:p w14:paraId="2C5A514B" w14:textId="77777777" w:rsidR="00BE37A6" w:rsidRPr="00CC4EB0" w:rsidRDefault="00BE37A6" w:rsidP="00233471">
      <w:pPr>
        <w:pStyle w:val="Prrafodelista"/>
        <w:numPr>
          <w:ilvl w:val="0"/>
          <w:numId w:val="21"/>
        </w:numPr>
        <w:autoSpaceDE w:val="0"/>
        <w:autoSpaceDN w:val="0"/>
        <w:adjustRightInd w:val="0"/>
        <w:jc w:val="both"/>
        <w:rPr>
          <w:rFonts w:ascii="Arial Narrow" w:hAnsi="Arial Narrow"/>
        </w:rPr>
      </w:pPr>
      <w:r w:rsidRPr="00CC4EB0">
        <w:rPr>
          <w:rFonts w:ascii="Arial Narrow" w:hAnsi="Arial Narrow"/>
        </w:rPr>
        <w:t xml:space="preserve">Erogaciones para cumplir con la </w:t>
      </w:r>
      <w:r>
        <w:rPr>
          <w:rFonts w:ascii="Arial Narrow" w:hAnsi="Arial Narrow"/>
        </w:rPr>
        <w:t xml:space="preserve">educación </w:t>
      </w:r>
      <w:r w:rsidRPr="00CC4EB0">
        <w:rPr>
          <w:rFonts w:ascii="Arial Narrow" w:hAnsi="Arial Narrow"/>
        </w:rPr>
        <w:t>en todos sus ámbitos conforme a la normatividad vigente.</w:t>
      </w:r>
    </w:p>
    <w:p w14:paraId="1FED728E" w14:textId="2493CE1A" w:rsidR="00BE37A6" w:rsidRPr="00CC4EB0" w:rsidRDefault="00BE37A6" w:rsidP="00233471">
      <w:pPr>
        <w:pStyle w:val="Prrafodelista"/>
        <w:numPr>
          <w:ilvl w:val="0"/>
          <w:numId w:val="21"/>
        </w:numPr>
        <w:autoSpaceDE w:val="0"/>
        <w:autoSpaceDN w:val="0"/>
        <w:adjustRightInd w:val="0"/>
        <w:jc w:val="both"/>
        <w:rPr>
          <w:rFonts w:ascii="Arial Narrow" w:hAnsi="Arial Narrow"/>
        </w:rPr>
      </w:pPr>
      <w:r w:rsidRPr="00CC4EB0">
        <w:rPr>
          <w:rFonts w:ascii="Arial Narrow" w:hAnsi="Arial Narrow"/>
          <w:bCs/>
        </w:rPr>
        <w:lastRenderedPageBreak/>
        <w:t xml:space="preserve">Con los recursos del fondo se podrá pagar el valor de las inscripciones, patrocinios, arbitrajes o reconocimientos económicos para participar en las actividades culturales y deportivas previamente aprobadas por el Comité de </w:t>
      </w:r>
      <w:r>
        <w:rPr>
          <w:rFonts w:ascii="Arial Narrow" w:hAnsi="Arial Narrow"/>
          <w:bCs/>
        </w:rPr>
        <w:t xml:space="preserve">Educación </w:t>
      </w:r>
      <w:r w:rsidRPr="00CC4EB0">
        <w:rPr>
          <w:rFonts w:ascii="Arial Narrow" w:hAnsi="Arial Narrow"/>
          <w:bCs/>
        </w:rPr>
        <w:t xml:space="preserve">y Bienestar Social y solidaridad y/o suministrar los elementos que sirvan de publicidad para </w:t>
      </w:r>
      <w:r w:rsidR="006050F1">
        <w:rPr>
          <w:rFonts w:ascii="Arial Narrow" w:hAnsi="Arial Narrow"/>
          <w:bCs/>
        </w:rPr>
        <w:t>COOPEJEMPLO</w:t>
      </w:r>
      <w:r w:rsidRPr="00CC4EB0">
        <w:rPr>
          <w:rFonts w:ascii="Arial Narrow" w:hAnsi="Arial Narrow"/>
          <w:bCs/>
        </w:rPr>
        <w:t xml:space="preserve">, como uniformes, sudaderas, camisetas, pantalones, cachuchas, maletines etc. Todo elemento publicitario deberá contener la imagen corporativa de </w:t>
      </w:r>
      <w:r w:rsidR="006050F1">
        <w:rPr>
          <w:rFonts w:ascii="Arial Narrow" w:hAnsi="Arial Narrow"/>
          <w:bCs/>
        </w:rPr>
        <w:t>COOPEJEMPLO</w:t>
      </w:r>
      <w:r w:rsidRPr="00CC4EB0">
        <w:rPr>
          <w:rFonts w:ascii="Arial Narrow" w:hAnsi="Arial Narrow"/>
          <w:bCs/>
        </w:rPr>
        <w:t>.</w:t>
      </w:r>
    </w:p>
    <w:p w14:paraId="73506FEC" w14:textId="77777777" w:rsidR="00BE37A6" w:rsidRPr="00CC4EB0" w:rsidRDefault="00BE37A6" w:rsidP="00233471">
      <w:pPr>
        <w:pStyle w:val="Prrafodelista"/>
        <w:numPr>
          <w:ilvl w:val="0"/>
          <w:numId w:val="21"/>
        </w:numPr>
        <w:autoSpaceDE w:val="0"/>
        <w:autoSpaceDN w:val="0"/>
        <w:adjustRightInd w:val="0"/>
        <w:jc w:val="both"/>
        <w:rPr>
          <w:rFonts w:ascii="Arial Narrow" w:hAnsi="Arial Narrow"/>
          <w:bCs/>
        </w:rPr>
      </w:pPr>
      <w:r w:rsidRPr="00CC4EB0">
        <w:rPr>
          <w:rFonts w:ascii="Arial Narrow" w:hAnsi="Arial Narrow"/>
          <w:bCs/>
        </w:rPr>
        <w:t>Alquiler de sitios, pagos de refrigerios, transporte y premios requeridos actividades culturales, educativas, deportivas o recreativas de los empleados, asociados y su grupo familiar.</w:t>
      </w:r>
    </w:p>
    <w:p w14:paraId="6FE2B5BB" w14:textId="6EB3B37D" w:rsidR="00BE37A6" w:rsidRDefault="00BE37A6" w:rsidP="00233471">
      <w:pPr>
        <w:pStyle w:val="Prrafodelista"/>
        <w:numPr>
          <w:ilvl w:val="0"/>
          <w:numId w:val="21"/>
        </w:numPr>
        <w:autoSpaceDE w:val="0"/>
        <w:autoSpaceDN w:val="0"/>
        <w:adjustRightInd w:val="0"/>
        <w:jc w:val="both"/>
        <w:rPr>
          <w:rFonts w:ascii="Arial Narrow" w:hAnsi="Arial Narrow"/>
          <w:bCs/>
        </w:rPr>
      </w:pPr>
      <w:r w:rsidRPr="00CC4EB0">
        <w:rPr>
          <w:rFonts w:ascii="Arial Narrow" w:hAnsi="Arial Narrow"/>
          <w:bCs/>
        </w:rPr>
        <w:t>Pago de viajes, pasantías, capacitaciones, talleres, seminarios, congresos, foros y cualesquiera otras actividades que fomenten la educación</w:t>
      </w:r>
      <w:r w:rsidR="00C73852">
        <w:rPr>
          <w:rFonts w:ascii="Arial Narrow" w:hAnsi="Arial Narrow"/>
          <w:bCs/>
        </w:rPr>
        <w:t xml:space="preserve"> en los ámbitos señalados precedentemente,</w:t>
      </w:r>
      <w:r w:rsidRPr="00CC4EB0">
        <w:rPr>
          <w:rFonts w:ascii="Arial Narrow" w:hAnsi="Arial Narrow"/>
          <w:bCs/>
        </w:rPr>
        <w:t xml:space="preserve"> entre los asociados, empleados y sus familias.</w:t>
      </w:r>
    </w:p>
    <w:p w14:paraId="4F8DA975" w14:textId="6272C8D2" w:rsidR="00C73852" w:rsidRPr="00C73852" w:rsidRDefault="00C73852" w:rsidP="00E81B56">
      <w:pPr>
        <w:pStyle w:val="Prrafodelista"/>
        <w:numPr>
          <w:ilvl w:val="0"/>
          <w:numId w:val="21"/>
        </w:numPr>
        <w:autoSpaceDE w:val="0"/>
        <w:autoSpaceDN w:val="0"/>
        <w:adjustRightInd w:val="0"/>
        <w:jc w:val="both"/>
        <w:rPr>
          <w:rFonts w:ascii="Arial Narrow" w:hAnsi="Arial Narrow"/>
          <w:bCs/>
        </w:rPr>
      </w:pPr>
      <w:r w:rsidRPr="00C73852">
        <w:rPr>
          <w:rFonts w:ascii="Arial Narrow" w:hAnsi="Arial Narrow"/>
          <w:bCs/>
        </w:rPr>
        <w:t xml:space="preserve">Una vez agotados sus recursos las actividades de educación cooperativa y solidaria programadas y presupuestadas, éstas continuarán siendo ejecutadas con cargo al Fondo de Bienestar Social hasta su agotamiento momento a partir del cual podrán continuar siendo registradas directamente con cargo al gasto siempre que estén incluidas de manera general en </w:t>
      </w:r>
      <w:r>
        <w:rPr>
          <w:rFonts w:ascii="Arial Narrow" w:hAnsi="Arial Narrow"/>
          <w:bCs/>
        </w:rPr>
        <w:t>PESEM</w:t>
      </w:r>
      <w:r w:rsidRPr="00C73852">
        <w:rPr>
          <w:rFonts w:ascii="Arial Narrow" w:hAnsi="Arial Narrow"/>
          <w:bCs/>
        </w:rPr>
        <w:t xml:space="preserve"> por parte del Consejo de Administración y la entidad no esté presentando pérdidas.</w:t>
      </w:r>
    </w:p>
    <w:p w14:paraId="6DFBD9A0" w14:textId="77777777" w:rsidR="00C0480D" w:rsidRPr="00C0480D" w:rsidRDefault="00C0480D" w:rsidP="00C0480D">
      <w:pPr>
        <w:pStyle w:val="Prrafodelista"/>
        <w:autoSpaceDE w:val="0"/>
        <w:autoSpaceDN w:val="0"/>
        <w:adjustRightInd w:val="0"/>
        <w:jc w:val="both"/>
        <w:rPr>
          <w:rFonts w:ascii="Arial Narrow" w:hAnsi="Arial Narrow"/>
          <w:bCs/>
        </w:rPr>
      </w:pPr>
    </w:p>
    <w:p w14:paraId="2CCE6DAF" w14:textId="25D78995" w:rsidR="00C0480D" w:rsidRDefault="00C0480D" w:rsidP="00233471">
      <w:pPr>
        <w:pStyle w:val="Prrafodelista"/>
        <w:numPr>
          <w:ilvl w:val="0"/>
          <w:numId w:val="17"/>
        </w:numPr>
        <w:autoSpaceDE w:val="0"/>
        <w:autoSpaceDN w:val="0"/>
        <w:adjustRightInd w:val="0"/>
        <w:jc w:val="both"/>
        <w:rPr>
          <w:rFonts w:ascii="Arial Narrow" w:hAnsi="Arial Narrow"/>
          <w:bCs/>
        </w:rPr>
      </w:pPr>
      <w:r w:rsidRPr="00C0480D">
        <w:rPr>
          <w:rFonts w:ascii="Arial Narrow" w:hAnsi="Arial Narrow"/>
          <w:b/>
        </w:rPr>
        <w:t xml:space="preserve">El Fondo de </w:t>
      </w:r>
      <w:r>
        <w:rPr>
          <w:rFonts w:ascii="Arial Narrow" w:hAnsi="Arial Narrow"/>
          <w:b/>
        </w:rPr>
        <w:t>Solidaridad</w:t>
      </w:r>
      <w:r>
        <w:rPr>
          <w:rFonts w:ascii="Arial Narrow" w:hAnsi="Arial Narrow"/>
          <w:bCs/>
        </w:rPr>
        <w:t>:</w:t>
      </w:r>
      <w:r w:rsidRPr="00CC4EB0">
        <w:rPr>
          <w:rFonts w:ascii="Arial Narrow" w:hAnsi="Arial Narrow"/>
          <w:bCs/>
        </w:rPr>
        <w:t xml:space="preserve"> por ley debe constituirse</w:t>
      </w:r>
      <w:r>
        <w:rPr>
          <w:rFonts w:ascii="Arial Narrow" w:hAnsi="Arial Narrow"/>
          <w:bCs/>
        </w:rPr>
        <w:t xml:space="preserve"> con el 10% de los excedentes anuales y</w:t>
      </w:r>
      <w:r w:rsidRPr="00CC4EB0">
        <w:rPr>
          <w:rFonts w:ascii="Arial Narrow" w:hAnsi="Arial Narrow"/>
          <w:bCs/>
        </w:rPr>
        <w:t xml:space="preserve"> se destinará </w:t>
      </w:r>
      <w:r>
        <w:rPr>
          <w:rFonts w:ascii="Arial Narrow" w:hAnsi="Arial Narrow"/>
          <w:bCs/>
        </w:rPr>
        <w:t>subsidiariamente al pago del impuesto de renta de que trata el artículo 19-4 del estatuto tributario y para las siguientes actividades y auxilios de acuerdo con los montos y requisitos específicos que establezca el Consejo de Administración en el presupuesto anual de Fondos Sociales</w:t>
      </w:r>
      <w:r w:rsidR="009B3154">
        <w:rPr>
          <w:rFonts w:ascii="Arial Narrow" w:hAnsi="Arial Narrow"/>
          <w:bCs/>
        </w:rPr>
        <w:t xml:space="preserve"> de acuerdo con los montos individuales señalados en el ANEXO 1 del presente reglamento</w:t>
      </w:r>
      <w:r>
        <w:rPr>
          <w:rFonts w:ascii="Arial Narrow" w:hAnsi="Arial Narrow"/>
          <w:bCs/>
        </w:rPr>
        <w:t>:</w:t>
      </w:r>
    </w:p>
    <w:p w14:paraId="4C93483D" w14:textId="77777777" w:rsidR="00C0480D" w:rsidRPr="00C0480D" w:rsidRDefault="00C0480D" w:rsidP="00C0480D">
      <w:pPr>
        <w:pStyle w:val="Prrafodelista"/>
        <w:rPr>
          <w:rFonts w:ascii="Arial Narrow" w:hAnsi="Arial Narrow"/>
          <w:bCs/>
        </w:rPr>
      </w:pPr>
    </w:p>
    <w:p w14:paraId="0FE27EEA" w14:textId="7176D38E" w:rsidR="00545302" w:rsidRPr="00545302" w:rsidRDefault="00545302" w:rsidP="00545302">
      <w:pPr>
        <w:pStyle w:val="Prrafodelista"/>
        <w:numPr>
          <w:ilvl w:val="1"/>
          <w:numId w:val="20"/>
        </w:numPr>
        <w:autoSpaceDE w:val="0"/>
        <w:autoSpaceDN w:val="0"/>
        <w:adjustRightInd w:val="0"/>
        <w:jc w:val="both"/>
        <w:rPr>
          <w:rFonts w:ascii="Arial Narrow" w:hAnsi="Arial Narrow"/>
        </w:rPr>
      </w:pPr>
      <w:r w:rsidRPr="00545302">
        <w:rPr>
          <w:rFonts w:ascii="Arial Narrow" w:hAnsi="Arial Narrow"/>
          <w:b/>
          <w:bCs/>
        </w:rPr>
        <w:t>Auxilio por Fallecimiento del Asociado</w:t>
      </w:r>
      <w:r w:rsidRPr="00545302">
        <w:rPr>
          <w:rFonts w:ascii="Arial Narrow" w:hAnsi="Arial Narrow"/>
        </w:rPr>
        <w:t xml:space="preserve">: </w:t>
      </w:r>
      <w:r w:rsidR="006050F1">
        <w:rPr>
          <w:rFonts w:ascii="Arial Narrow" w:hAnsi="Arial Narrow"/>
        </w:rPr>
        <w:t>COOPEJEMPLO</w:t>
      </w:r>
      <w:r w:rsidRPr="00545302">
        <w:rPr>
          <w:rFonts w:ascii="Arial Narrow" w:hAnsi="Arial Narrow"/>
        </w:rPr>
        <w:t xml:space="preserve"> reconocerá al grupo familiar que dependa económicamente del asociado fallecido el valor establecido según el Plan de </w:t>
      </w:r>
      <w:proofErr w:type="gramStart"/>
      <w:r w:rsidRPr="00545302">
        <w:rPr>
          <w:rFonts w:ascii="Arial Narrow" w:hAnsi="Arial Narrow"/>
        </w:rPr>
        <w:t>Coberturas  presentadas</w:t>
      </w:r>
      <w:proofErr w:type="gramEnd"/>
      <w:r w:rsidRPr="00545302">
        <w:rPr>
          <w:rFonts w:ascii="Arial Narrow" w:hAnsi="Arial Narrow"/>
        </w:rPr>
        <w:t xml:space="preserve"> en el anexo 1, sin perjuicio de haber recibido el máximo de auxilios establecidos en este reglamento.</w:t>
      </w:r>
    </w:p>
    <w:p w14:paraId="7F369301" w14:textId="19241D0F" w:rsidR="00545302" w:rsidRPr="00545302" w:rsidRDefault="00545302" w:rsidP="00545302">
      <w:pPr>
        <w:pStyle w:val="Prrafodelista"/>
        <w:numPr>
          <w:ilvl w:val="1"/>
          <w:numId w:val="20"/>
        </w:numPr>
        <w:autoSpaceDE w:val="0"/>
        <w:autoSpaceDN w:val="0"/>
        <w:adjustRightInd w:val="0"/>
        <w:jc w:val="both"/>
        <w:rPr>
          <w:rFonts w:ascii="Arial Narrow" w:hAnsi="Arial Narrow"/>
        </w:rPr>
      </w:pPr>
      <w:r w:rsidRPr="00545302">
        <w:rPr>
          <w:rFonts w:ascii="Arial Narrow" w:hAnsi="Arial Narrow"/>
          <w:b/>
          <w:bCs/>
        </w:rPr>
        <w:t>Auxilio por Pérdida o Disminución del Patrimonio</w:t>
      </w:r>
      <w:r w:rsidRPr="00545302">
        <w:rPr>
          <w:rFonts w:ascii="Arial Narrow" w:hAnsi="Arial Narrow"/>
        </w:rPr>
        <w:t xml:space="preserve">: Cuando se haya generado la pérdida o disminución sustancial del patrimonio familiar del asociado, ocasionado por catástrofe natural (inundación, terremoto, o por caso fortuito (incendio, terrorismo, </w:t>
      </w:r>
      <w:proofErr w:type="spellStart"/>
      <w:r w:rsidRPr="00545302">
        <w:rPr>
          <w:rFonts w:ascii="Arial Narrow" w:hAnsi="Arial Narrow"/>
        </w:rPr>
        <w:t>ó</w:t>
      </w:r>
      <w:proofErr w:type="spellEnd"/>
      <w:r w:rsidRPr="00545302">
        <w:rPr>
          <w:rFonts w:ascii="Arial Narrow" w:hAnsi="Arial Narrow"/>
        </w:rPr>
        <w:t xml:space="preserve"> accidente)que desmejore considerablemente su calidad de vida, el monto del auxilio estará sujeto a los valores estipulados en el plan de coberturas del anexo 1 del presente reglamento.</w:t>
      </w:r>
      <w:r>
        <w:rPr>
          <w:rFonts w:ascii="Arial Narrow" w:hAnsi="Arial Narrow"/>
        </w:rPr>
        <w:t xml:space="preserve"> </w:t>
      </w:r>
      <w:r w:rsidRPr="00545302">
        <w:rPr>
          <w:rFonts w:ascii="Arial Narrow" w:hAnsi="Arial Narrow"/>
        </w:rPr>
        <w:t xml:space="preserve">Para efectos de este reglamento se entenderá disminución sustancial del patrimonio del asociado, el hecho que  se vea afectado en el 10% del valor de los bienes objeto de pérdida, representados en: vivienda </w:t>
      </w:r>
      <w:proofErr w:type="spellStart"/>
      <w:r w:rsidRPr="00545302">
        <w:rPr>
          <w:rFonts w:ascii="Arial Narrow" w:hAnsi="Arial Narrow"/>
        </w:rPr>
        <w:t>ó</w:t>
      </w:r>
      <w:proofErr w:type="spellEnd"/>
      <w:r w:rsidRPr="00545302">
        <w:rPr>
          <w:rFonts w:ascii="Arial Narrow" w:hAnsi="Arial Narrow"/>
        </w:rPr>
        <w:t xml:space="preserve"> vehículo, debidamente soportados, con la presentación de documentos, en los que conste el valor de los bienes afectados, siempre y cuando la perdida sea superior de 1.5 SMMLV. De acuerdo a los valores estipulados en el plan de coberturas, </w:t>
      </w:r>
      <w:r>
        <w:rPr>
          <w:rFonts w:ascii="Arial Narrow" w:hAnsi="Arial Narrow"/>
        </w:rPr>
        <w:t>A</w:t>
      </w:r>
      <w:r w:rsidRPr="00545302">
        <w:rPr>
          <w:rFonts w:ascii="Arial Narrow" w:hAnsi="Arial Narrow"/>
        </w:rPr>
        <w:t>nexo</w:t>
      </w:r>
      <w:r>
        <w:rPr>
          <w:rFonts w:ascii="Arial Narrow" w:hAnsi="Arial Narrow"/>
        </w:rPr>
        <w:t xml:space="preserve"> </w:t>
      </w:r>
      <w:r w:rsidRPr="00545302">
        <w:rPr>
          <w:rFonts w:ascii="Arial Narrow" w:hAnsi="Arial Narrow"/>
        </w:rPr>
        <w:t>1 del presente reglamento.  Cuando no sea posible anexar los documentos originales, se aceptarán fotocopias autenticadas.</w:t>
      </w:r>
    </w:p>
    <w:p w14:paraId="5521B34A" w14:textId="336479AE" w:rsidR="00545302" w:rsidRPr="00545302" w:rsidRDefault="00545302" w:rsidP="00545302">
      <w:pPr>
        <w:pStyle w:val="Prrafodelista"/>
        <w:numPr>
          <w:ilvl w:val="1"/>
          <w:numId w:val="20"/>
        </w:numPr>
        <w:autoSpaceDE w:val="0"/>
        <w:autoSpaceDN w:val="0"/>
        <w:adjustRightInd w:val="0"/>
        <w:jc w:val="both"/>
        <w:rPr>
          <w:rFonts w:ascii="Arial Narrow" w:hAnsi="Arial Narrow"/>
        </w:rPr>
      </w:pPr>
      <w:r w:rsidRPr="00545302">
        <w:rPr>
          <w:rFonts w:ascii="Arial Narrow" w:hAnsi="Arial Narrow"/>
          <w:b/>
          <w:bCs/>
        </w:rPr>
        <w:t>Auxilio por enfermedad catastrófica o ruinosa</w:t>
      </w:r>
      <w:r w:rsidRPr="00545302">
        <w:rPr>
          <w:rFonts w:ascii="Arial Narrow" w:hAnsi="Arial Narrow"/>
        </w:rPr>
        <w:t>: Para efectos de este reglamento se entenderá como enfermedad ruinosa o catastrófica, las mencionadas en el Plan Obligatorio de Salud (POS) que opera a nivel nacional.  El diagnóstico de la enfermedad, deberá  soportarse con la presentación de la  historia clínica del asociado afectado, en la que conste su situación de salud y el diagnóstico referido, debidamente firmada o sellada en original por la entidad que la expide.</w:t>
      </w:r>
      <w:r>
        <w:rPr>
          <w:rFonts w:ascii="Arial Narrow" w:hAnsi="Arial Narrow"/>
        </w:rPr>
        <w:t xml:space="preserve"> S</w:t>
      </w:r>
      <w:r w:rsidRPr="00545302">
        <w:rPr>
          <w:rFonts w:ascii="Arial Narrow" w:hAnsi="Arial Narrow"/>
        </w:rPr>
        <w:t>e clasifican como  tratamiento de enfermedades catastróficas de alto costo en su manejo las que se señalan expresamente a continuación</w:t>
      </w:r>
      <w:r>
        <w:rPr>
          <w:rFonts w:ascii="Arial Narrow" w:hAnsi="Arial Narrow"/>
        </w:rPr>
        <w:t xml:space="preserve"> y de acuerdo con los montos establecidos en el ANEXO 1:</w:t>
      </w:r>
    </w:p>
    <w:p w14:paraId="492DC250"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t>Tratamiento de quimioterapia y radioterapia para el cáncer.</w:t>
      </w:r>
    </w:p>
    <w:p w14:paraId="7B84620F"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t>Trasplantes de órganos y tratamiento con diálisis para la insuficiencia renal crónica;</w:t>
      </w:r>
    </w:p>
    <w:p w14:paraId="20B2C1FA"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lastRenderedPageBreak/>
        <w:t>Tratamiento para el SIDA y sus complicaciones;</w:t>
      </w:r>
    </w:p>
    <w:p w14:paraId="04C85649"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t>Tratamiento médico quirúrgico para el paciente con trauma mayor;</w:t>
      </w:r>
    </w:p>
    <w:p w14:paraId="14A2E66B"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t>Tratamiento para el paciente internado en una unidad de cuidados intensivos por más de cinco días;</w:t>
      </w:r>
    </w:p>
    <w:p w14:paraId="486E5DAE"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t>Tratamiento quirúrgico para enfermedades del corazón y del sistema nervioso central;</w:t>
      </w:r>
    </w:p>
    <w:p w14:paraId="4D0CA8A3"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t>Tratamiento quirúrgico para enfermedades de origen genético o congénito, y</w:t>
      </w:r>
    </w:p>
    <w:p w14:paraId="79AE598A"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t xml:space="preserve">Reemplazos articulares. </w:t>
      </w:r>
    </w:p>
    <w:p w14:paraId="30AE0BA7" w14:textId="77777777" w:rsidR="00545302" w:rsidRPr="00545302" w:rsidRDefault="00545302" w:rsidP="00545302">
      <w:pPr>
        <w:pStyle w:val="Prrafodelista"/>
        <w:numPr>
          <w:ilvl w:val="2"/>
          <w:numId w:val="24"/>
        </w:numPr>
        <w:autoSpaceDE w:val="0"/>
        <w:autoSpaceDN w:val="0"/>
        <w:adjustRightInd w:val="0"/>
        <w:jc w:val="both"/>
        <w:rPr>
          <w:rFonts w:ascii="Arial Narrow" w:hAnsi="Arial Narrow"/>
        </w:rPr>
      </w:pPr>
      <w:r w:rsidRPr="00545302">
        <w:rPr>
          <w:rFonts w:ascii="Arial Narrow" w:hAnsi="Arial Narrow"/>
        </w:rPr>
        <w:t>Desmembración</w:t>
      </w:r>
    </w:p>
    <w:p w14:paraId="3CAA3469" w14:textId="4B2D0244" w:rsidR="00545302" w:rsidRPr="00545302" w:rsidRDefault="00545302" w:rsidP="00545302">
      <w:pPr>
        <w:pStyle w:val="Prrafodelista"/>
        <w:numPr>
          <w:ilvl w:val="1"/>
          <w:numId w:val="20"/>
        </w:numPr>
        <w:autoSpaceDE w:val="0"/>
        <w:autoSpaceDN w:val="0"/>
        <w:adjustRightInd w:val="0"/>
        <w:jc w:val="both"/>
        <w:rPr>
          <w:rFonts w:ascii="Arial Narrow" w:hAnsi="Arial Narrow"/>
        </w:rPr>
      </w:pPr>
      <w:r w:rsidRPr="00545302">
        <w:rPr>
          <w:rFonts w:ascii="Arial Narrow" w:hAnsi="Arial Narrow"/>
          <w:b/>
          <w:bCs/>
        </w:rPr>
        <w:t xml:space="preserve">Auxilio por Incapacidad: </w:t>
      </w:r>
      <w:r w:rsidRPr="00545302">
        <w:rPr>
          <w:rFonts w:ascii="Arial Narrow" w:hAnsi="Arial Narrow"/>
        </w:rPr>
        <w:t xml:space="preserve">En caso de </w:t>
      </w:r>
      <w:proofErr w:type="gramStart"/>
      <w:r w:rsidRPr="00545302">
        <w:rPr>
          <w:rFonts w:ascii="Arial Narrow" w:hAnsi="Arial Narrow"/>
        </w:rPr>
        <w:t>incapacidad  para</w:t>
      </w:r>
      <w:proofErr w:type="gramEnd"/>
      <w:r w:rsidRPr="00545302">
        <w:rPr>
          <w:rFonts w:ascii="Arial Narrow" w:hAnsi="Arial Narrow"/>
        </w:rPr>
        <w:t xml:space="preserve"> trabajar o generar ingresos, fruto de enfermedad general o de  accidente, certificada por el médico tratante y aceptada por </w:t>
      </w:r>
      <w:r w:rsidR="006050F1">
        <w:rPr>
          <w:rFonts w:ascii="Arial Narrow" w:hAnsi="Arial Narrow"/>
        </w:rPr>
        <w:t>COOPEJEMPLO</w:t>
      </w:r>
      <w:r w:rsidRPr="00545302">
        <w:rPr>
          <w:rFonts w:ascii="Arial Narrow" w:hAnsi="Arial Narrow"/>
        </w:rPr>
        <w:t>, siempre y cuando esta no sea por enfermedad profesional o accidente de trabajo, el asociado tendrá derecho a un auxilio de incapacidad al año, de acuerdo al plan de coberturas, del anexo 1 incluyendo las prórrogas por esa  incapacidad, que sean continuas y por el mismo evento.</w:t>
      </w:r>
      <w:r>
        <w:rPr>
          <w:rFonts w:ascii="Arial Narrow" w:hAnsi="Arial Narrow"/>
        </w:rPr>
        <w:t xml:space="preserve"> </w:t>
      </w:r>
      <w:r w:rsidRPr="00545302">
        <w:rPr>
          <w:rFonts w:ascii="Arial Narrow" w:hAnsi="Arial Narrow"/>
        </w:rPr>
        <w:t xml:space="preserve">Para efectos de este reglamento  la incapacidad, deberá  soportarse con la copia de dicha incapacidad, la cual será confirmada telefónicamente para su respectivo control y se dejará constancia de dicha confirmación de manera escrita, según formato incluido en el </w:t>
      </w:r>
      <w:r>
        <w:rPr>
          <w:rFonts w:ascii="Arial Narrow" w:hAnsi="Arial Narrow"/>
        </w:rPr>
        <w:t>Anexo</w:t>
      </w:r>
      <w:r w:rsidRPr="00545302">
        <w:rPr>
          <w:rFonts w:ascii="Arial Narrow" w:hAnsi="Arial Narrow"/>
        </w:rPr>
        <w:t xml:space="preserve"> 2.</w:t>
      </w:r>
    </w:p>
    <w:p w14:paraId="679D7994" w14:textId="254418F3" w:rsidR="00545302" w:rsidRPr="00545302" w:rsidRDefault="00545302" w:rsidP="00545302">
      <w:pPr>
        <w:pStyle w:val="Prrafodelista"/>
        <w:numPr>
          <w:ilvl w:val="1"/>
          <w:numId w:val="20"/>
        </w:numPr>
        <w:autoSpaceDE w:val="0"/>
        <w:autoSpaceDN w:val="0"/>
        <w:adjustRightInd w:val="0"/>
        <w:jc w:val="both"/>
        <w:rPr>
          <w:rFonts w:ascii="Arial Narrow" w:hAnsi="Arial Narrow"/>
        </w:rPr>
      </w:pPr>
      <w:r w:rsidRPr="00545302">
        <w:rPr>
          <w:rFonts w:ascii="Arial Narrow" w:hAnsi="Arial Narrow"/>
          <w:b/>
          <w:bCs/>
        </w:rPr>
        <w:t xml:space="preserve">Auxilio por lentes: </w:t>
      </w:r>
      <w:r w:rsidRPr="00545302">
        <w:rPr>
          <w:rFonts w:ascii="Arial Narrow" w:hAnsi="Arial Narrow"/>
        </w:rPr>
        <w:t xml:space="preserve">Los asociados deben demostrar mediante diagnóstico médico escrito, la necesidad de utilizar lentes para anteojos y/o montura o lentes de contacto, en los tratamientos de corrección de defectos de refracción que disminuyan su capacidad de visión </w:t>
      </w:r>
      <w:r>
        <w:rPr>
          <w:rFonts w:ascii="Arial Narrow" w:hAnsi="Arial Narrow"/>
        </w:rPr>
        <w:t>o</w:t>
      </w:r>
      <w:r w:rsidRPr="00545302">
        <w:rPr>
          <w:rFonts w:ascii="Arial Narrow" w:hAnsi="Arial Narrow"/>
        </w:rPr>
        <w:t xml:space="preserve"> en razón de la modificación del defecto padecido anexando la factura original cancelada o en su defecto cotización respectiva para girar cheque a razón social. Se excluyen de este beneficio los lentes cosméticos o para sol y antirreflejo. El asociado tendrá derecho al auxilio por lentes de acuerdo al plan de coberturas del </w:t>
      </w:r>
      <w:r>
        <w:rPr>
          <w:rFonts w:ascii="Arial Narrow" w:hAnsi="Arial Narrow"/>
        </w:rPr>
        <w:t>A</w:t>
      </w:r>
      <w:r w:rsidRPr="00545302">
        <w:rPr>
          <w:rFonts w:ascii="Arial Narrow" w:hAnsi="Arial Narrow"/>
        </w:rPr>
        <w:t>nexo</w:t>
      </w:r>
      <w:r>
        <w:rPr>
          <w:rFonts w:ascii="Arial Narrow" w:hAnsi="Arial Narrow"/>
        </w:rPr>
        <w:t xml:space="preserve"> </w:t>
      </w:r>
      <w:r w:rsidRPr="00545302">
        <w:rPr>
          <w:rFonts w:ascii="Arial Narrow" w:hAnsi="Arial Narrow"/>
        </w:rPr>
        <w:t>1</w:t>
      </w:r>
      <w:r>
        <w:rPr>
          <w:rFonts w:ascii="Arial Narrow" w:hAnsi="Arial Narrow"/>
        </w:rPr>
        <w:t xml:space="preserve">. </w:t>
      </w:r>
      <w:r w:rsidRPr="00545302">
        <w:rPr>
          <w:rFonts w:ascii="Arial Narrow" w:hAnsi="Arial Narrow"/>
        </w:rPr>
        <w:t>Este auxilio puede solicitarse para el asociado o cualquier miembro de su grupo familiar primario. Anualmente se atenderá máximo un (1) auxilio por grupo familiar y las respectivas cotizaciones o facturas, no deben tener una fecha de expedición mayor a 60 días, al momento de presentar la  solicitud del auxilio). Sólo para el caso en que el asociado deba entregar la factura original ante la empresa donde labora, se recibirá copia de la misma, la cual será confirmada telefónicamente para su respectivo control y se dejara constancia de dicha confirmación de manera escrita, según formato incluido en el anexo 2.</w:t>
      </w:r>
    </w:p>
    <w:p w14:paraId="1D04EB17" w14:textId="1DA75057" w:rsidR="00545302" w:rsidRPr="00545302" w:rsidRDefault="00545302" w:rsidP="00545302">
      <w:pPr>
        <w:pStyle w:val="Prrafodelista"/>
        <w:numPr>
          <w:ilvl w:val="1"/>
          <w:numId w:val="20"/>
        </w:numPr>
        <w:autoSpaceDE w:val="0"/>
        <w:autoSpaceDN w:val="0"/>
        <w:adjustRightInd w:val="0"/>
        <w:jc w:val="both"/>
        <w:rPr>
          <w:rFonts w:ascii="Arial Narrow" w:hAnsi="Arial Narrow"/>
        </w:rPr>
      </w:pPr>
      <w:r w:rsidRPr="00545302">
        <w:rPr>
          <w:rFonts w:ascii="Arial Narrow" w:hAnsi="Arial Narrow"/>
          <w:b/>
          <w:bCs/>
        </w:rPr>
        <w:t>Auxilio por Maternidad o Paternidad</w:t>
      </w:r>
      <w:r w:rsidRPr="00545302">
        <w:rPr>
          <w:rFonts w:ascii="Arial Narrow" w:hAnsi="Arial Narrow"/>
        </w:rPr>
        <w:t xml:space="preserve">:  Como un acontecimiento trascendental en la vida de cada asociado, </w:t>
      </w:r>
      <w:r w:rsidR="006050F1">
        <w:rPr>
          <w:rFonts w:ascii="Arial Narrow" w:hAnsi="Arial Narrow"/>
        </w:rPr>
        <w:t>COOPEJEMPLO</w:t>
      </w:r>
      <w:r w:rsidRPr="00545302">
        <w:rPr>
          <w:rFonts w:ascii="Arial Narrow" w:hAnsi="Arial Narrow"/>
        </w:rPr>
        <w:t xml:space="preserve"> ofrecerá un auxilio por evento, por maternidad o paternidad a los asociados que presenten su solicitud por este concepto, </w:t>
      </w:r>
      <w:proofErr w:type="gramStart"/>
      <w:r w:rsidRPr="00545302">
        <w:rPr>
          <w:rFonts w:ascii="Arial Narrow" w:hAnsi="Arial Narrow"/>
        </w:rPr>
        <w:t>de acuerdo a</w:t>
      </w:r>
      <w:proofErr w:type="gramEnd"/>
      <w:r w:rsidRPr="00545302">
        <w:rPr>
          <w:rFonts w:ascii="Arial Narrow" w:hAnsi="Arial Narrow"/>
        </w:rPr>
        <w:t xml:space="preserve"> lo establecido en el Art. 27 del presente reglamento anexando el registro civil, sea por nacimiento o por adopción por evento.  Este auxilio se atenderá  según plan de coberturas del </w:t>
      </w:r>
      <w:r>
        <w:rPr>
          <w:rFonts w:ascii="Arial Narrow" w:hAnsi="Arial Narrow"/>
        </w:rPr>
        <w:t>A</w:t>
      </w:r>
      <w:r w:rsidRPr="00545302">
        <w:rPr>
          <w:rFonts w:ascii="Arial Narrow" w:hAnsi="Arial Narrow"/>
        </w:rPr>
        <w:t xml:space="preserve">nexo 1. </w:t>
      </w:r>
    </w:p>
    <w:p w14:paraId="3706A392" w14:textId="52D67215" w:rsidR="00545302" w:rsidRPr="00545302" w:rsidRDefault="00545302" w:rsidP="00545302">
      <w:pPr>
        <w:pStyle w:val="Prrafodelista"/>
        <w:numPr>
          <w:ilvl w:val="1"/>
          <w:numId w:val="20"/>
        </w:numPr>
        <w:autoSpaceDE w:val="0"/>
        <w:autoSpaceDN w:val="0"/>
        <w:adjustRightInd w:val="0"/>
        <w:jc w:val="both"/>
        <w:rPr>
          <w:rFonts w:ascii="Arial Narrow" w:hAnsi="Arial Narrow"/>
        </w:rPr>
      </w:pPr>
      <w:r w:rsidRPr="00545302">
        <w:rPr>
          <w:rFonts w:ascii="Arial Narrow" w:hAnsi="Arial Narrow"/>
          <w:b/>
          <w:bCs/>
        </w:rPr>
        <w:t xml:space="preserve">Auxilios especiales: </w:t>
      </w:r>
      <w:r w:rsidRPr="00545302">
        <w:rPr>
          <w:rFonts w:ascii="Arial Narrow" w:hAnsi="Arial Narrow"/>
        </w:rPr>
        <w:t xml:space="preserve"> Se entenderá como auxilio especial toda aquella solicitud que no esté contemplada en los anteriores artículos.  a) Como las enfermedades y lesiones graves, de carácter permanente o transitorio, ocurridas a uno de los Miembros del Grupo Familiar Directo y que, en concepto de la respectiva E.P.S., requieran de tratamiento, hospitalización o cirugía y su costo no sea totalmente cubierto por la Entidad Promotora de Servicios de Salud, EPS, a la cual se encuentre afiliado el Familiar directo del asociado. b) Las demás situaciones calamitosas que ocurran a un miembro de su grupo familiar directo (padres, conyugue, hijos), que estén registrados en el sistema como beneficiario y que, a juicio del Comité de SOLIDARIDAD, ameriten el otorgamiento de un Auxilio.</w:t>
      </w:r>
    </w:p>
    <w:p w14:paraId="6B430968" w14:textId="4449DA94" w:rsidR="00937F62" w:rsidRDefault="00545302" w:rsidP="00937F62">
      <w:pPr>
        <w:pStyle w:val="Prrafodelista"/>
        <w:numPr>
          <w:ilvl w:val="1"/>
          <w:numId w:val="20"/>
        </w:numPr>
        <w:autoSpaceDE w:val="0"/>
        <w:autoSpaceDN w:val="0"/>
        <w:adjustRightInd w:val="0"/>
        <w:jc w:val="both"/>
        <w:rPr>
          <w:rFonts w:ascii="Arial Narrow" w:hAnsi="Arial Narrow"/>
        </w:rPr>
      </w:pPr>
      <w:r w:rsidRPr="00545302">
        <w:rPr>
          <w:rFonts w:ascii="Arial Narrow" w:hAnsi="Arial Narrow"/>
          <w:b/>
          <w:bCs/>
        </w:rPr>
        <w:t>Monto Auxilios Especiales:</w:t>
      </w:r>
      <w:r w:rsidRPr="00545302">
        <w:rPr>
          <w:rFonts w:ascii="Arial Narrow" w:hAnsi="Arial Narrow"/>
        </w:rPr>
        <w:t xml:space="preserve"> Será el </w:t>
      </w:r>
      <w:r>
        <w:rPr>
          <w:rFonts w:ascii="Arial Narrow" w:hAnsi="Arial Narrow"/>
        </w:rPr>
        <w:t xml:space="preserve">establecido en el Anexo 1. </w:t>
      </w:r>
      <w:r w:rsidRPr="00545302">
        <w:rPr>
          <w:rFonts w:ascii="Arial Narrow" w:hAnsi="Arial Narrow"/>
        </w:rPr>
        <w:t xml:space="preserve">Cuando el monto del Auxilio Especial no supere las sumas previstas en el </w:t>
      </w:r>
      <w:r w:rsidR="00937F62">
        <w:rPr>
          <w:rFonts w:ascii="Arial Narrow" w:hAnsi="Arial Narrow"/>
        </w:rPr>
        <w:t>Anexo 1</w:t>
      </w:r>
      <w:r w:rsidRPr="00545302">
        <w:rPr>
          <w:rFonts w:ascii="Arial Narrow" w:hAnsi="Arial Narrow"/>
        </w:rPr>
        <w:t xml:space="preserve">, el valor del Auxilio a otorgar será a potestad del Comité de </w:t>
      </w:r>
      <w:r w:rsidR="00937F62">
        <w:rPr>
          <w:rFonts w:ascii="Arial Narrow" w:hAnsi="Arial Narrow"/>
        </w:rPr>
        <w:t>educación y bienestar social</w:t>
      </w:r>
      <w:r w:rsidRPr="00545302">
        <w:rPr>
          <w:rFonts w:ascii="Arial Narrow" w:hAnsi="Arial Narrow"/>
        </w:rPr>
        <w:t xml:space="preserve"> fijar el monto, según las facturas, cotizaciones o recibos allegados por parte del asociado. </w:t>
      </w:r>
      <w:r w:rsidR="00937F62">
        <w:rPr>
          <w:rFonts w:ascii="Arial Narrow" w:hAnsi="Arial Narrow"/>
        </w:rPr>
        <w:t xml:space="preserve"> </w:t>
      </w:r>
      <w:r w:rsidRPr="00937F62">
        <w:rPr>
          <w:rFonts w:ascii="Arial Narrow" w:hAnsi="Arial Narrow"/>
        </w:rPr>
        <w:t xml:space="preserve">Para solicitar el Auxilio Especial, además de tener más de un (1) </w:t>
      </w:r>
      <w:r w:rsidRPr="00937F62">
        <w:rPr>
          <w:rFonts w:ascii="Arial Narrow" w:hAnsi="Arial Narrow"/>
        </w:rPr>
        <w:lastRenderedPageBreak/>
        <w:t xml:space="preserve">año de estar vinculado a </w:t>
      </w:r>
      <w:r w:rsidR="006050F1">
        <w:rPr>
          <w:rFonts w:ascii="Arial Narrow" w:hAnsi="Arial Narrow"/>
        </w:rPr>
        <w:t>COOPEJEMPLO</w:t>
      </w:r>
      <w:r w:rsidRPr="00937F62">
        <w:rPr>
          <w:rFonts w:ascii="Arial Narrow" w:hAnsi="Arial Narrow"/>
        </w:rPr>
        <w:t>, el asociado deberá: a) Elaborar carta de solicitud del auxilio, en la cual explique someramente las circunstancias que constituyen la solicitud del Auxilio Especial. b) Adjuntar a la misma copias o fotocopias de los dictámenes médicos, odontológicos, oftalmológicos u optométricos, denuncias, declaraciones y demás documentos probatorios comúnmente aceptados por la ley (Facturas, Cuentas de Cobro, Recibos, Cotizaciones, Dictámenes Periciales u otro tipo de documentos) según sea el caso, que acrediten la circunstancia motivo de la solicitud, los cuales deben tener fecha de expedición no superior a tres (3) meses.</w:t>
      </w:r>
      <w:r w:rsidR="00937F62">
        <w:rPr>
          <w:rFonts w:ascii="Arial Narrow" w:hAnsi="Arial Narrow"/>
        </w:rPr>
        <w:t xml:space="preserve"> </w:t>
      </w:r>
      <w:r w:rsidRPr="00937F62">
        <w:rPr>
          <w:rFonts w:ascii="Arial Narrow" w:hAnsi="Arial Narrow"/>
        </w:rPr>
        <w:t xml:space="preserve">c) En caso de que el auxilio sea solicitado para uno de los Miembros del Grupo Familiar Directo que se relacionan en el artículo siguiente y que éste no se encuentre previamente inscrito en </w:t>
      </w:r>
      <w:r w:rsidR="006050F1">
        <w:rPr>
          <w:rFonts w:ascii="Arial Narrow" w:hAnsi="Arial Narrow"/>
        </w:rPr>
        <w:t>COOPEJEMPLO</w:t>
      </w:r>
      <w:r w:rsidRPr="00937F62">
        <w:rPr>
          <w:rFonts w:ascii="Arial Narrow" w:hAnsi="Arial Narrow"/>
        </w:rPr>
        <w:t xml:space="preserve"> como persona a cargo, no será sujeto al reconocimiento.</w:t>
      </w:r>
    </w:p>
    <w:p w14:paraId="3BB955D9" w14:textId="77777777" w:rsidR="00937F62" w:rsidRDefault="00937F62" w:rsidP="00937F62">
      <w:pPr>
        <w:pStyle w:val="Prrafodelista"/>
        <w:numPr>
          <w:ilvl w:val="1"/>
          <w:numId w:val="20"/>
        </w:numPr>
        <w:autoSpaceDE w:val="0"/>
        <w:autoSpaceDN w:val="0"/>
        <w:adjustRightInd w:val="0"/>
        <w:jc w:val="both"/>
        <w:rPr>
          <w:rFonts w:ascii="Arial Narrow" w:hAnsi="Arial Narrow"/>
        </w:rPr>
      </w:pPr>
      <w:r w:rsidRPr="00937F62">
        <w:rPr>
          <w:rFonts w:ascii="Arial Narrow" w:hAnsi="Arial Narrow"/>
          <w:b/>
          <w:bCs/>
        </w:rPr>
        <w:t>límites:</w:t>
      </w:r>
      <w:r w:rsidRPr="00937F62">
        <w:rPr>
          <w:rFonts w:ascii="Arial Narrow" w:hAnsi="Arial Narrow"/>
        </w:rPr>
        <w:t xml:space="preserve"> </w:t>
      </w:r>
      <w:r w:rsidR="00545302" w:rsidRPr="00937F62">
        <w:rPr>
          <w:rFonts w:ascii="Arial Narrow" w:hAnsi="Arial Narrow"/>
        </w:rPr>
        <w:t>Los beneficios y/o auxilios de que trata este reglamento podrán ser recibidos por el asociado, por una sola vez durante el año por cada concepto, así el valor de lo reclamado sea menor a la cobertura establecida</w:t>
      </w:r>
      <w:r w:rsidRPr="00937F62">
        <w:rPr>
          <w:rFonts w:ascii="Arial Narrow" w:hAnsi="Arial Narrow"/>
        </w:rPr>
        <w:t xml:space="preserve">. </w:t>
      </w:r>
      <w:r w:rsidR="00545302" w:rsidRPr="00937F62">
        <w:rPr>
          <w:rFonts w:ascii="Arial Narrow" w:hAnsi="Arial Narrow"/>
        </w:rPr>
        <w:t>El total de los auxilios recibidos en el año calendario, no podrá exceder el equivalente a cuatro (4) salarios mínimos mensuales legales vigentes.</w:t>
      </w:r>
    </w:p>
    <w:p w14:paraId="01DD8C2F" w14:textId="497688C1" w:rsidR="00937F62" w:rsidRDefault="00937F62" w:rsidP="00937F62">
      <w:pPr>
        <w:pStyle w:val="Prrafodelista"/>
        <w:numPr>
          <w:ilvl w:val="1"/>
          <w:numId w:val="20"/>
        </w:numPr>
        <w:autoSpaceDE w:val="0"/>
        <w:autoSpaceDN w:val="0"/>
        <w:adjustRightInd w:val="0"/>
        <w:jc w:val="both"/>
        <w:rPr>
          <w:rFonts w:ascii="Arial Narrow" w:hAnsi="Arial Narrow"/>
        </w:rPr>
      </w:pPr>
      <w:r w:rsidRPr="00937F62">
        <w:rPr>
          <w:rFonts w:ascii="Arial Narrow" w:hAnsi="Arial Narrow"/>
          <w:b/>
          <w:bCs/>
        </w:rPr>
        <w:t>Pólizas:</w:t>
      </w:r>
      <w:r w:rsidRPr="00937F62">
        <w:rPr>
          <w:rFonts w:ascii="Arial Narrow" w:hAnsi="Arial Narrow"/>
        </w:rPr>
        <w:t xml:space="preserve"> </w:t>
      </w:r>
      <w:r w:rsidR="006050F1">
        <w:rPr>
          <w:rFonts w:ascii="Arial Narrow" w:hAnsi="Arial Narrow"/>
        </w:rPr>
        <w:t>COOPEJEMPLO</w:t>
      </w:r>
      <w:r w:rsidRPr="00937F62">
        <w:rPr>
          <w:rFonts w:ascii="Arial Narrow" w:hAnsi="Arial Narrow"/>
        </w:rPr>
        <w:t xml:space="preserve"> podrá contratar pólizas de seguros con recursos del Fondo de Solidaridad para atender los beneficios del capítulo V definidos en este reglamento, previa evaluación y aprobación del Consejo de Administración. En tal evento la póliza contratada excluirá totalmente a </w:t>
      </w:r>
      <w:r w:rsidR="006050F1">
        <w:rPr>
          <w:rFonts w:ascii="Arial Narrow" w:hAnsi="Arial Narrow"/>
        </w:rPr>
        <w:t>COOPEJEMPLO</w:t>
      </w:r>
      <w:r w:rsidRPr="00937F62">
        <w:rPr>
          <w:rFonts w:ascii="Arial Narrow" w:hAnsi="Arial Narrow"/>
        </w:rPr>
        <w:t xml:space="preserve"> del pago del auxilio que se reemplaza.</w:t>
      </w:r>
    </w:p>
    <w:p w14:paraId="4F973446" w14:textId="53C46A71" w:rsidR="00F04D55" w:rsidRPr="00F04D55" w:rsidRDefault="00F04D55" w:rsidP="00F04D55">
      <w:pPr>
        <w:pStyle w:val="Prrafodelista"/>
        <w:numPr>
          <w:ilvl w:val="1"/>
          <w:numId w:val="20"/>
        </w:numPr>
        <w:autoSpaceDE w:val="0"/>
        <w:autoSpaceDN w:val="0"/>
        <w:adjustRightInd w:val="0"/>
        <w:jc w:val="both"/>
        <w:rPr>
          <w:rFonts w:ascii="Arial Narrow" w:hAnsi="Arial Narrow"/>
        </w:rPr>
      </w:pPr>
      <w:r w:rsidRPr="00F04D55">
        <w:rPr>
          <w:rFonts w:ascii="Arial Narrow" w:hAnsi="Arial Narrow"/>
        </w:rPr>
        <w:t xml:space="preserve">La cooperativa con cargo al fondo de </w:t>
      </w:r>
      <w:proofErr w:type="gramStart"/>
      <w:r w:rsidRPr="00F04D55">
        <w:rPr>
          <w:rFonts w:ascii="Arial Narrow" w:hAnsi="Arial Narrow"/>
        </w:rPr>
        <w:t>solidaridad  atenderá</w:t>
      </w:r>
      <w:proofErr w:type="gramEnd"/>
      <w:r w:rsidRPr="00F04D55">
        <w:rPr>
          <w:rFonts w:ascii="Arial Narrow" w:hAnsi="Arial Narrow"/>
        </w:rPr>
        <w:t xml:space="preserve"> actividades sociales y solidarias tales como el pago de: ofrendas florales y demás presentes que dirija la Cooperativa a los asociados, trabajadores, familiares, Directivos de la entidad, entidades del sector o entidades vinculadas a </w:t>
      </w:r>
      <w:r w:rsidR="006050F1">
        <w:rPr>
          <w:rFonts w:ascii="Arial Narrow" w:hAnsi="Arial Narrow"/>
        </w:rPr>
        <w:t>COOPEJEMPLO</w:t>
      </w:r>
      <w:r w:rsidRPr="00F04D55">
        <w:rPr>
          <w:rFonts w:ascii="Arial Narrow" w:hAnsi="Arial Narrow"/>
        </w:rPr>
        <w:t xml:space="preserve"> con motivo de la ocurrencia de hechos tales como aniversarios, agasajos especiales, nacimientos, fallecimientos, etc., y que se otorguen como manifestación de solidaridad.</w:t>
      </w:r>
    </w:p>
    <w:p w14:paraId="52A08E5F" w14:textId="72DE39B6" w:rsidR="00F04D55" w:rsidRPr="00F04D55" w:rsidRDefault="00F04D55" w:rsidP="00F04D55">
      <w:pPr>
        <w:pStyle w:val="Prrafodelista"/>
        <w:numPr>
          <w:ilvl w:val="1"/>
          <w:numId w:val="20"/>
        </w:numPr>
        <w:autoSpaceDE w:val="0"/>
        <w:autoSpaceDN w:val="0"/>
        <w:adjustRightInd w:val="0"/>
        <w:jc w:val="both"/>
        <w:rPr>
          <w:rFonts w:ascii="Arial Narrow" w:hAnsi="Arial Narrow"/>
        </w:rPr>
      </w:pPr>
      <w:r w:rsidRPr="00F04D55">
        <w:rPr>
          <w:rFonts w:ascii="Arial Narrow" w:hAnsi="Arial Narrow"/>
        </w:rPr>
        <w:t>Igualmente atenderá, la constitución del seguro de vida  y accidente para directivos y la constitución del Seguro de área Protegida y atención médica prehospitalaria exclusiva de emergencias y urgencias de los empleados, clientes, proveedores, asociados y público en general que se encuentre dentro del área de las sedes de la Cooperativa y en general atenderá toda la parte operativa del Fondo de Solidaridad.</w:t>
      </w:r>
    </w:p>
    <w:p w14:paraId="5A4280AE" w14:textId="4BE6B81D" w:rsidR="00CD41A8" w:rsidRDefault="007E6381" w:rsidP="00CD41A8">
      <w:pPr>
        <w:pStyle w:val="Prrafodelista"/>
        <w:numPr>
          <w:ilvl w:val="1"/>
          <w:numId w:val="20"/>
        </w:numPr>
        <w:autoSpaceDE w:val="0"/>
        <w:autoSpaceDN w:val="0"/>
        <w:adjustRightInd w:val="0"/>
        <w:jc w:val="both"/>
        <w:rPr>
          <w:rFonts w:ascii="Arial Narrow" w:hAnsi="Arial Narrow"/>
        </w:rPr>
      </w:pPr>
      <w:r w:rsidRPr="007E6381">
        <w:rPr>
          <w:rFonts w:ascii="Arial Narrow" w:hAnsi="Arial Narrow"/>
        </w:rPr>
        <w:t>Los casos que no estén contemplados en la Tabla de Coberturas</w:t>
      </w:r>
      <w:r w:rsidR="00AB6886">
        <w:rPr>
          <w:rFonts w:ascii="Arial Narrow" w:hAnsi="Arial Narrow"/>
        </w:rPr>
        <w:t xml:space="preserve"> del Anexo 1</w:t>
      </w:r>
      <w:r w:rsidRPr="007E6381">
        <w:rPr>
          <w:rFonts w:ascii="Arial Narrow" w:hAnsi="Arial Narrow"/>
        </w:rPr>
        <w:t xml:space="preserve"> y que obedezcan a calamidades del asociado o de un familiar que dependa económicamente de él y se demuestre la calamidad y la incapacidad económica del asociado para atenderla, podrán ser evaluados a criterio del Comité de </w:t>
      </w:r>
      <w:r>
        <w:rPr>
          <w:rFonts w:ascii="Arial Narrow" w:hAnsi="Arial Narrow"/>
        </w:rPr>
        <w:t>Educación y Bienestar Social</w:t>
      </w:r>
      <w:r w:rsidRPr="007E6381">
        <w:rPr>
          <w:rFonts w:ascii="Arial Narrow" w:hAnsi="Arial Narrow"/>
        </w:rPr>
        <w:t xml:space="preserve">. Igualmente situaciones de catástrofe general.  </w:t>
      </w:r>
    </w:p>
    <w:p w14:paraId="5548B987" w14:textId="483375CF" w:rsidR="007E6381" w:rsidRPr="00937F62" w:rsidRDefault="007E6381" w:rsidP="00CD41A8">
      <w:pPr>
        <w:pStyle w:val="Prrafodelista"/>
        <w:numPr>
          <w:ilvl w:val="1"/>
          <w:numId w:val="20"/>
        </w:numPr>
        <w:autoSpaceDE w:val="0"/>
        <w:autoSpaceDN w:val="0"/>
        <w:adjustRightInd w:val="0"/>
        <w:jc w:val="both"/>
        <w:rPr>
          <w:rFonts w:ascii="Arial Narrow" w:hAnsi="Arial Narrow"/>
        </w:rPr>
      </w:pPr>
      <w:r w:rsidRPr="00CD41A8">
        <w:rPr>
          <w:rFonts w:ascii="Arial Narrow" w:hAnsi="Arial Narrow"/>
        </w:rPr>
        <w:t>El asociado no podrá hacer uso de los auxilios y beneficios de Solidaridad, cuando haya obtenido auxilios por un valor igual a cuatro (4) S.M.M.L.V. durante el año calendario</w:t>
      </w:r>
      <w:r w:rsidR="00576CC9" w:rsidRPr="00CD41A8">
        <w:rPr>
          <w:rFonts w:ascii="Arial Narrow" w:hAnsi="Arial Narrow"/>
        </w:rPr>
        <w:t>,</w:t>
      </w:r>
      <w:r w:rsidR="00CD41A8" w:rsidRPr="00CD41A8">
        <w:rPr>
          <w:rFonts w:ascii="Arial Narrow" w:hAnsi="Arial Narrow"/>
        </w:rPr>
        <w:t xml:space="preserve"> pierda su calidad de asociado por cualquier motivo</w:t>
      </w:r>
      <w:r w:rsidR="00CD41A8">
        <w:rPr>
          <w:rFonts w:ascii="Arial Narrow" w:hAnsi="Arial Narrow"/>
        </w:rPr>
        <w:t xml:space="preserve"> o c</w:t>
      </w:r>
      <w:r w:rsidRPr="007E6381">
        <w:rPr>
          <w:rFonts w:ascii="Arial Narrow" w:hAnsi="Arial Narrow"/>
        </w:rPr>
        <w:t xml:space="preserve">uando en el transcurso del año, ya se haya otorgado auxilio por igual concepto al asociado o cualquier miembro de su grupo familiar.  </w:t>
      </w:r>
    </w:p>
    <w:p w14:paraId="21E0EA33" w14:textId="59CF691F" w:rsidR="00C0480D" w:rsidRDefault="00C0480D" w:rsidP="00C0480D">
      <w:pPr>
        <w:pStyle w:val="Prrafodelista"/>
        <w:autoSpaceDE w:val="0"/>
        <w:autoSpaceDN w:val="0"/>
        <w:adjustRightInd w:val="0"/>
        <w:jc w:val="both"/>
        <w:rPr>
          <w:rFonts w:ascii="Arial Narrow" w:hAnsi="Arial Narrow"/>
          <w:bCs/>
        </w:rPr>
      </w:pPr>
    </w:p>
    <w:p w14:paraId="7F6FEC6E" w14:textId="08CFF0C0" w:rsidR="00BE37A6" w:rsidRDefault="00BE37A6" w:rsidP="00233471">
      <w:pPr>
        <w:pStyle w:val="Prrafodelista"/>
        <w:numPr>
          <w:ilvl w:val="0"/>
          <w:numId w:val="17"/>
        </w:numPr>
        <w:autoSpaceDE w:val="0"/>
        <w:autoSpaceDN w:val="0"/>
        <w:adjustRightInd w:val="0"/>
        <w:jc w:val="both"/>
        <w:rPr>
          <w:rFonts w:ascii="Arial Narrow" w:hAnsi="Arial Narrow"/>
          <w:bCs/>
        </w:rPr>
      </w:pPr>
      <w:r w:rsidRPr="00C0480D">
        <w:rPr>
          <w:rFonts w:ascii="Arial Narrow" w:hAnsi="Arial Narrow"/>
          <w:b/>
        </w:rPr>
        <w:t xml:space="preserve">El Fondo de </w:t>
      </w:r>
      <w:r>
        <w:rPr>
          <w:rFonts w:ascii="Arial Narrow" w:hAnsi="Arial Narrow"/>
          <w:b/>
        </w:rPr>
        <w:t>Bienestar Social</w:t>
      </w:r>
      <w:r>
        <w:rPr>
          <w:rFonts w:ascii="Arial Narrow" w:hAnsi="Arial Narrow"/>
          <w:bCs/>
        </w:rPr>
        <w:t>:</w:t>
      </w:r>
      <w:r w:rsidRPr="00CC4EB0">
        <w:rPr>
          <w:rFonts w:ascii="Arial Narrow" w:hAnsi="Arial Narrow"/>
          <w:bCs/>
        </w:rPr>
        <w:t xml:space="preserve"> por ley debe constituirse</w:t>
      </w:r>
      <w:r>
        <w:rPr>
          <w:rFonts w:ascii="Arial Narrow" w:hAnsi="Arial Narrow"/>
          <w:bCs/>
        </w:rPr>
        <w:t xml:space="preserve"> con el </w:t>
      </w:r>
      <w:r w:rsidR="00A01C61">
        <w:rPr>
          <w:rFonts w:ascii="Arial Narrow" w:hAnsi="Arial Narrow"/>
          <w:bCs/>
        </w:rPr>
        <w:t xml:space="preserve">traslado del saldo del Fondo para Imprevistos y con el </w:t>
      </w:r>
      <w:r>
        <w:rPr>
          <w:rFonts w:ascii="Arial Narrow" w:hAnsi="Arial Narrow"/>
          <w:bCs/>
        </w:rPr>
        <w:t>porcentaje del remanente de los excedentes anuales que destine la Asamblea General para:</w:t>
      </w:r>
    </w:p>
    <w:p w14:paraId="0500BBB5" w14:textId="77777777" w:rsidR="00BE37A6" w:rsidRPr="00BE37A6" w:rsidRDefault="00BE37A6" w:rsidP="00BE37A6">
      <w:pPr>
        <w:autoSpaceDE w:val="0"/>
        <w:autoSpaceDN w:val="0"/>
        <w:adjustRightInd w:val="0"/>
        <w:jc w:val="both"/>
        <w:rPr>
          <w:rFonts w:ascii="Arial Narrow" w:hAnsi="Arial Narrow"/>
          <w:bCs/>
        </w:rPr>
      </w:pPr>
    </w:p>
    <w:p w14:paraId="0E941A7F" w14:textId="2F98AA09" w:rsidR="00E02A6E" w:rsidRPr="00C41E0F" w:rsidRDefault="00BE37A6" w:rsidP="00233471">
      <w:pPr>
        <w:pStyle w:val="Prrafodelista"/>
        <w:numPr>
          <w:ilvl w:val="0"/>
          <w:numId w:val="22"/>
        </w:numPr>
        <w:autoSpaceDE w:val="0"/>
        <w:autoSpaceDN w:val="0"/>
        <w:adjustRightInd w:val="0"/>
        <w:jc w:val="both"/>
        <w:rPr>
          <w:rFonts w:ascii="Arial Narrow" w:hAnsi="Arial Narrow"/>
        </w:rPr>
      </w:pPr>
      <w:r>
        <w:rPr>
          <w:rFonts w:ascii="Arial Narrow" w:hAnsi="Arial Narrow"/>
          <w:bCs/>
        </w:rPr>
        <w:t>Todas las actividades contempladas en los Fondos de Educación y solidaridad, una vez agotados tales fondos</w:t>
      </w:r>
      <w:r w:rsidR="00E02A6E" w:rsidRPr="00BE37A6">
        <w:rPr>
          <w:rFonts w:ascii="Arial Narrow" w:hAnsi="Arial Narrow"/>
          <w:bCs/>
        </w:rPr>
        <w:t>.</w:t>
      </w:r>
    </w:p>
    <w:p w14:paraId="74A93473" w14:textId="11F4AC25" w:rsidR="00C41E0F" w:rsidRPr="00C41E0F" w:rsidRDefault="00C41E0F" w:rsidP="00B77AD3">
      <w:pPr>
        <w:pStyle w:val="Prrafodelista"/>
        <w:numPr>
          <w:ilvl w:val="0"/>
          <w:numId w:val="22"/>
        </w:numPr>
        <w:autoSpaceDE w:val="0"/>
        <w:autoSpaceDN w:val="0"/>
        <w:adjustRightInd w:val="0"/>
        <w:jc w:val="both"/>
        <w:rPr>
          <w:rFonts w:ascii="Arial Narrow" w:hAnsi="Arial Narrow"/>
        </w:rPr>
      </w:pPr>
      <w:r w:rsidRPr="00C41E0F">
        <w:rPr>
          <w:rFonts w:ascii="Arial Narrow" w:hAnsi="Arial Narrow"/>
        </w:rPr>
        <w:t xml:space="preserve">Proporcionar y/o apoyar alternativas que contribuyan al mejoramiento de la salud física y mental a través de Torneos Deportivos, Programas de Acondicionamiento físico (Gimnasio, yoga, </w:t>
      </w:r>
      <w:proofErr w:type="spellStart"/>
      <w:r w:rsidRPr="00C41E0F">
        <w:rPr>
          <w:rFonts w:ascii="Arial Narrow" w:hAnsi="Arial Narrow"/>
        </w:rPr>
        <w:t>Spining</w:t>
      </w:r>
      <w:proofErr w:type="spellEnd"/>
      <w:r w:rsidRPr="00C41E0F">
        <w:rPr>
          <w:rFonts w:ascii="Arial Narrow" w:hAnsi="Arial Narrow"/>
        </w:rPr>
        <w:t xml:space="preserve"> </w:t>
      </w:r>
      <w:proofErr w:type="spellStart"/>
      <w:r w:rsidRPr="00C41E0F">
        <w:rPr>
          <w:rFonts w:ascii="Arial Narrow" w:hAnsi="Arial Narrow"/>
        </w:rPr>
        <w:t>ó</w:t>
      </w:r>
      <w:proofErr w:type="spellEnd"/>
      <w:r w:rsidRPr="00C41E0F">
        <w:rPr>
          <w:rFonts w:ascii="Arial Narrow" w:hAnsi="Arial Narrow"/>
        </w:rPr>
        <w:t xml:space="preserve"> Baile) y Capacitación en deportes.</w:t>
      </w:r>
    </w:p>
    <w:p w14:paraId="6E20CD5A" w14:textId="602D25AF" w:rsidR="00C41E0F" w:rsidRPr="00C41E0F" w:rsidRDefault="00C41E0F" w:rsidP="00596D47">
      <w:pPr>
        <w:pStyle w:val="Prrafodelista"/>
        <w:numPr>
          <w:ilvl w:val="0"/>
          <w:numId w:val="22"/>
        </w:numPr>
        <w:autoSpaceDE w:val="0"/>
        <w:autoSpaceDN w:val="0"/>
        <w:adjustRightInd w:val="0"/>
        <w:jc w:val="both"/>
        <w:rPr>
          <w:rFonts w:ascii="Arial Narrow" w:hAnsi="Arial Narrow"/>
        </w:rPr>
      </w:pPr>
      <w:r w:rsidRPr="00C41E0F">
        <w:rPr>
          <w:rFonts w:ascii="Arial Narrow" w:hAnsi="Arial Narrow"/>
        </w:rPr>
        <w:t>Brindar alternativas de esparcimiento que permitan el conocimiento de sitios de interés general y de integración a través de Paseos y Excursiones</w:t>
      </w:r>
    </w:p>
    <w:p w14:paraId="46C90513" w14:textId="415D19A4" w:rsidR="00C41E0F" w:rsidRPr="00C41E0F" w:rsidRDefault="00C41E0F" w:rsidP="00322CD8">
      <w:pPr>
        <w:pStyle w:val="Prrafodelista"/>
        <w:numPr>
          <w:ilvl w:val="0"/>
          <w:numId w:val="22"/>
        </w:numPr>
        <w:autoSpaceDE w:val="0"/>
        <w:autoSpaceDN w:val="0"/>
        <w:adjustRightInd w:val="0"/>
        <w:jc w:val="both"/>
        <w:rPr>
          <w:rFonts w:ascii="Arial Narrow" w:hAnsi="Arial Narrow"/>
        </w:rPr>
      </w:pPr>
      <w:r w:rsidRPr="00C41E0F">
        <w:rPr>
          <w:rFonts w:ascii="Arial Narrow" w:hAnsi="Arial Narrow"/>
        </w:rPr>
        <w:lastRenderedPageBreak/>
        <w:t xml:space="preserve">Asegurar el aprendizaje, entretenimiento y sano esparcimiento a las nuevas generaciones que conforman la familia </w:t>
      </w:r>
      <w:r w:rsidR="006050F1">
        <w:rPr>
          <w:rFonts w:ascii="Arial Narrow" w:hAnsi="Arial Narrow"/>
        </w:rPr>
        <w:t>COOPEJEMPLO</w:t>
      </w:r>
      <w:r w:rsidRPr="00C41E0F">
        <w:rPr>
          <w:rFonts w:ascii="Arial Narrow" w:hAnsi="Arial Narrow"/>
        </w:rPr>
        <w:t xml:space="preserve"> a través de Vacaciones Recreativas, Visitas a sitios culturales, ecológicos y recreativos y Talleres Lúdicos.</w:t>
      </w:r>
    </w:p>
    <w:p w14:paraId="3A28CA02" w14:textId="3695366B" w:rsidR="00C41E0F" w:rsidRPr="00C41E0F" w:rsidRDefault="00C41E0F" w:rsidP="00EA06B5">
      <w:pPr>
        <w:pStyle w:val="Prrafodelista"/>
        <w:numPr>
          <w:ilvl w:val="0"/>
          <w:numId w:val="22"/>
        </w:numPr>
        <w:autoSpaceDE w:val="0"/>
        <w:autoSpaceDN w:val="0"/>
        <w:adjustRightInd w:val="0"/>
        <w:jc w:val="both"/>
        <w:rPr>
          <w:rFonts w:ascii="Arial Narrow" w:hAnsi="Arial Narrow"/>
        </w:rPr>
      </w:pPr>
      <w:r w:rsidRPr="00C41E0F">
        <w:rPr>
          <w:rFonts w:ascii="Arial Narrow" w:hAnsi="Arial Narrow"/>
        </w:rPr>
        <w:t xml:space="preserve">Resaltar fechas especiales, motivando el sentido de pertenencia del asociado y su familia tales como: Día del Asociado y la Familia, Día de los niños- actividades Club Semillero </w:t>
      </w:r>
      <w:r w:rsidR="006050F1">
        <w:rPr>
          <w:rFonts w:ascii="Arial Narrow" w:hAnsi="Arial Narrow"/>
        </w:rPr>
        <w:t>COOPEJEMPLO</w:t>
      </w:r>
      <w:r w:rsidRPr="00C41E0F">
        <w:rPr>
          <w:rFonts w:ascii="Arial Narrow" w:hAnsi="Arial Narrow"/>
        </w:rPr>
        <w:t xml:space="preserve">, Aniversarios </w:t>
      </w:r>
      <w:r w:rsidR="006050F1">
        <w:rPr>
          <w:rFonts w:ascii="Arial Narrow" w:hAnsi="Arial Narrow"/>
        </w:rPr>
        <w:t>COOPEJEMPLO</w:t>
      </w:r>
      <w:r w:rsidRPr="00C41E0F">
        <w:rPr>
          <w:rFonts w:ascii="Arial Narrow" w:hAnsi="Arial Narrow"/>
        </w:rPr>
        <w:t xml:space="preserve"> y Reconocimientos especiales y homenajes.</w:t>
      </w:r>
    </w:p>
    <w:p w14:paraId="5B6A6621" w14:textId="0CCA3132" w:rsidR="00C41E0F" w:rsidRPr="00C41E0F" w:rsidRDefault="00C41E0F" w:rsidP="003371AC">
      <w:pPr>
        <w:pStyle w:val="Prrafodelista"/>
        <w:numPr>
          <w:ilvl w:val="0"/>
          <w:numId w:val="22"/>
        </w:numPr>
        <w:autoSpaceDE w:val="0"/>
        <w:autoSpaceDN w:val="0"/>
        <w:adjustRightInd w:val="0"/>
        <w:jc w:val="both"/>
        <w:rPr>
          <w:rFonts w:ascii="Arial Narrow" w:hAnsi="Arial Narrow"/>
        </w:rPr>
      </w:pPr>
      <w:r w:rsidRPr="00C41E0F">
        <w:rPr>
          <w:rFonts w:ascii="Arial Narrow" w:hAnsi="Arial Narrow"/>
        </w:rPr>
        <w:t xml:space="preserve">Proporcionar espacios de esparcimiento y sana diversión que contribuyan a fortalecer los lazos solidarios, entre los asociados, empleados y la Cooperativa tales como la Integración de fin de año, Organización de eventos sociales (viejotecas y fiestas especiales) y Actividades Club Dorado </w:t>
      </w:r>
      <w:r w:rsidR="006050F1">
        <w:rPr>
          <w:rFonts w:ascii="Arial Narrow" w:hAnsi="Arial Narrow"/>
        </w:rPr>
        <w:t>COOPEJEMPLO</w:t>
      </w:r>
      <w:r w:rsidRPr="00C41E0F">
        <w:rPr>
          <w:rFonts w:ascii="Arial Narrow" w:hAnsi="Arial Narrow"/>
        </w:rPr>
        <w:t>.</w:t>
      </w:r>
    </w:p>
    <w:p w14:paraId="4CE06CAB" w14:textId="540AD6E9" w:rsidR="00C41E0F" w:rsidRPr="00C41E0F" w:rsidRDefault="00C41E0F" w:rsidP="000769F7">
      <w:pPr>
        <w:pStyle w:val="Prrafodelista"/>
        <w:numPr>
          <w:ilvl w:val="0"/>
          <w:numId w:val="22"/>
        </w:numPr>
        <w:autoSpaceDE w:val="0"/>
        <w:autoSpaceDN w:val="0"/>
        <w:adjustRightInd w:val="0"/>
        <w:jc w:val="both"/>
        <w:rPr>
          <w:rFonts w:ascii="Arial Narrow" w:hAnsi="Arial Narrow"/>
        </w:rPr>
      </w:pPr>
      <w:r w:rsidRPr="00C41E0F">
        <w:rPr>
          <w:rFonts w:ascii="Arial Narrow" w:hAnsi="Arial Narrow"/>
        </w:rPr>
        <w:t xml:space="preserve">Incentivar y facilitar la participación en actividades que coadyuven al desarrollo cultural tales como: Obras de teatro, Conciertos, </w:t>
      </w:r>
      <w:proofErr w:type="spellStart"/>
      <w:r w:rsidRPr="00C41E0F">
        <w:rPr>
          <w:rFonts w:ascii="Arial Narrow" w:hAnsi="Arial Narrow"/>
        </w:rPr>
        <w:t>Cinearte</w:t>
      </w:r>
      <w:proofErr w:type="spellEnd"/>
      <w:r w:rsidRPr="00C41E0F">
        <w:rPr>
          <w:rFonts w:ascii="Arial Narrow" w:hAnsi="Arial Narrow"/>
        </w:rPr>
        <w:t xml:space="preserve"> </w:t>
      </w:r>
      <w:proofErr w:type="spellStart"/>
      <w:r w:rsidRPr="00C41E0F">
        <w:rPr>
          <w:rFonts w:ascii="Arial Narrow" w:hAnsi="Arial Narrow"/>
        </w:rPr>
        <w:t>ó</w:t>
      </w:r>
      <w:proofErr w:type="spellEnd"/>
      <w:r w:rsidRPr="00C41E0F">
        <w:rPr>
          <w:rFonts w:ascii="Arial Narrow" w:hAnsi="Arial Narrow"/>
        </w:rPr>
        <w:t xml:space="preserve"> Cinemateca, Tertulias y Museos y exposiciones</w:t>
      </w:r>
      <w:r>
        <w:rPr>
          <w:rFonts w:ascii="Arial Narrow" w:hAnsi="Arial Narrow"/>
        </w:rPr>
        <w:t xml:space="preserve"> entre otras.</w:t>
      </w:r>
    </w:p>
    <w:p w14:paraId="1840E2B3" w14:textId="77777777" w:rsidR="00C41E0F" w:rsidRPr="00C41E0F" w:rsidRDefault="00C41E0F" w:rsidP="00C41E0F">
      <w:pPr>
        <w:pStyle w:val="Prrafodelista"/>
        <w:numPr>
          <w:ilvl w:val="0"/>
          <w:numId w:val="22"/>
        </w:numPr>
        <w:autoSpaceDE w:val="0"/>
        <w:autoSpaceDN w:val="0"/>
        <w:adjustRightInd w:val="0"/>
        <w:jc w:val="both"/>
        <w:rPr>
          <w:rFonts w:ascii="Arial Narrow" w:hAnsi="Arial Narrow"/>
        </w:rPr>
      </w:pPr>
      <w:r w:rsidRPr="00C41E0F">
        <w:rPr>
          <w:rFonts w:ascii="Arial Narrow" w:hAnsi="Arial Narrow"/>
        </w:rPr>
        <w:t>Fortalecer e incentivar el sentido de pertenencia al recibir un detalle especial a fin de año, por ser parte de la cooperativa y cumplir con sus responsabilidades y compromisos como asociado, además de fidelizarlo.</w:t>
      </w:r>
    </w:p>
    <w:p w14:paraId="42CAC88C" w14:textId="77777777" w:rsidR="00C41E0F" w:rsidRPr="00C41E0F" w:rsidRDefault="00C41E0F" w:rsidP="00C41E0F">
      <w:pPr>
        <w:pStyle w:val="Prrafodelista"/>
        <w:numPr>
          <w:ilvl w:val="0"/>
          <w:numId w:val="22"/>
        </w:numPr>
        <w:autoSpaceDE w:val="0"/>
        <w:autoSpaceDN w:val="0"/>
        <w:adjustRightInd w:val="0"/>
        <w:jc w:val="both"/>
        <w:rPr>
          <w:rFonts w:ascii="Arial Narrow" w:hAnsi="Arial Narrow"/>
        </w:rPr>
      </w:pPr>
      <w:r w:rsidRPr="00C41E0F">
        <w:rPr>
          <w:rFonts w:ascii="Arial Narrow" w:hAnsi="Arial Narrow"/>
        </w:rPr>
        <w:t>Las actividades, productos y servicios del Fondo de Bienestar Social podrán ser realizadas directamente por la Cooperativa o mediante convenios.</w:t>
      </w:r>
    </w:p>
    <w:p w14:paraId="0EBFED8B" w14:textId="7C9EFF77" w:rsidR="00BE37A6" w:rsidRPr="00BE37A6" w:rsidRDefault="00BE37A6" w:rsidP="00233471">
      <w:pPr>
        <w:pStyle w:val="Prrafodelista"/>
        <w:numPr>
          <w:ilvl w:val="0"/>
          <w:numId w:val="22"/>
        </w:numPr>
        <w:autoSpaceDE w:val="0"/>
        <w:autoSpaceDN w:val="0"/>
        <w:adjustRightInd w:val="0"/>
        <w:jc w:val="both"/>
        <w:rPr>
          <w:rFonts w:ascii="Arial Narrow" w:hAnsi="Arial Narrow"/>
        </w:rPr>
      </w:pPr>
      <w:r>
        <w:rPr>
          <w:rFonts w:ascii="Arial Narrow" w:hAnsi="Arial Narrow"/>
          <w:bCs/>
        </w:rPr>
        <w:t>Para las demás actividades, auxilios o programas de capacitación, educación, formación,</w:t>
      </w:r>
      <w:r w:rsidR="00A01C61">
        <w:rPr>
          <w:rFonts w:ascii="Arial Narrow" w:hAnsi="Arial Narrow"/>
          <w:bCs/>
        </w:rPr>
        <w:t xml:space="preserve"> salud, previsión,</w:t>
      </w:r>
      <w:r>
        <w:rPr>
          <w:rFonts w:ascii="Arial Narrow" w:hAnsi="Arial Narrow"/>
          <w:bCs/>
        </w:rPr>
        <w:t xml:space="preserve"> integración, deporte, cultura, recreación y protección del medio ambiente que anualmente apruebe el Consejo de Administración en los campos del Bienestar Social que no puedan ser cargados a los Fondos de Educación y Solidaridad.</w:t>
      </w:r>
    </w:p>
    <w:p w14:paraId="52CEF09B" w14:textId="091CFF52" w:rsidR="00BE37A6" w:rsidRDefault="00BE37A6" w:rsidP="00BE37A6">
      <w:pPr>
        <w:autoSpaceDE w:val="0"/>
        <w:autoSpaceDN w:val="0"/>
        <w:adjustRightInd w:val="0"/>
        <w:jc w:val="both"/>
        <w:rPr>
          <w:rFonts w:ascii="Arial Narrow" w:hAnsi="Arial Narrow"/>
        </w:rPr>
      </w:pPr>
    </w:p>
    <w:p w14:paraId="6AA94BB9" w14:textId="4A66B803" w:rsidR="00BE37A6" w:rsidRDefault="00BE37A6" w:rsidP="00233471">
      <w:pPr>
        <w:pStyle w:val="Prrafodelista"/>
        <w:numPr>
          <w:ilvl w:val="0"/>
          <w:numId w:val="17"/>
        </w:numPr>
        <w:autoSpaceDE w:val="0"/>
        <w:autoSpaceDN w:val="0"/>
        <w:adjustRightInd w:val="0"/>
        <w:jc w:val="both"/>
        <w:rPr>
          <w:rFonts w:ascii="Arial Narrow" w:hAnsi="Arial Narrow"/>
          <w:bCs/>
        </w:rPr>
      </w:pPr>
      <w:r w:rsidRPr="00C0480D">
        <w:rPr>
          <w:rFonts w:ascii="Arial Narrow" w:hAnsi="Arial Narrow"/>
          <w:b/>
        </w:rPr>
        <w:t xml:space="preserve">El </w:t>
      </w:r>
      <w:r w:rsidR="00254050">
        <w:rPr>
          <w:rFonts w:ascii="Arial Narrow" w:hAnsi="Arial Narrow"/>
          <w:b/>
        </w:rPr>
        <w:t>Fondo Mutual de previsión asistencia y solidaridad</w:t>
      </w:r>
      <w:r>
        <w:rPr>
          <w:rFonts w:ascii="Arial Narrow" w:hAnsi="Arial Narrow"/>
          <w:bCs/>
        </w:rPr>
        <w:t>:</w:t>
      </w:r>
      <w:r w:rsidRPr="00CC4EB0">
        <w:rPr>
          <w:rFonts w:ascii="Arial Narrow" w:hAnsi="Arial Narrow"/>
          <w:bCs/>
        </w:rPr>
        <w:t xml:space="preserve"> por ley debe </w:t>
      </w:r>
      <w:r>
        <w:rPr>
          <w:rFonts w:ascii="Arial Narrow" w:hAnsi="Arial Narrow"/>
          <w:bCs/>
        </w:rPr>
        <w:t>alimentarse con todos los valores recaudados directamente de los asociados y su grupo familiar por contribuciones o pagos obligatorios y voluntarios contemplados en el estatuto y reglamentos y se destinará para cubrir</w:t>
      </w:r>
      <w:r w:rsidR="00254050">
        <w:rPr>
          <w:rFonts w:ascii="Arial Narrow" w:hAnsi="Arial Narrow"/>
          <w:bCs/>
        </w:rPr>
        <w:t xml:space="preserve"> las pólizas colectivas de vida para deudores y sobre aportes.  Igualmente podrá cubrir</w:t>
      </w:r>
      <w:r>
        <w:rPr>
          <w:rFonts w:ascii="Arial Narrow" w:hAnsi="Arial Narrow"/>
          <w:bCs/>
        </w:rPr>
        <w:t xml:space="preserve"> t</w:t>
      </w:r>
      <w:r w:rsidRPr="00BE37A6">
        <w:rPr>
          <w:rFonts w:ascii="Arial Narrow" w:hAnsi="Arial Narrow"/>
          <w:bCs/>
        </w:rPr>
        <w:t>od</w:t>
      </w:r>
      <w:r>
        <w:rPr>
          <w:rFonts w:ascii="Arial Narrow" w:hAnsi="Arial Narrow"/>
          <w:bCs/>
        </w:rPr>
        <w:t>o</w:t>
      </w:r>
      <w:r w:rsidRPr="00BE37A6">
        <w:rPr>
          <w:rFonts w:ascii="Arial Narrow" w:hAnsi="Arial Narrow"/>
          <w:bCs/>
        </w:rPr>
        <w:t xml:space="preserve">s </w:t>
      </w:r>
      <w:r>
        <w:rPr>
          <w:rFonts w:ascii="Arial Narrow" w:hAnsi="Arial Narrow"/>
          <w:bCs/>
        </w:rPr>
        <w:t xml:space="preserve">los auxilios y </w:t>
      </w:r>
      <w:r w:rsidRPr="00BE37A6">
        <w:rPr>
          <w:rFonts w:ascii="Arial Narrow" w:hAnsi="Arial Narrow"/>
          <w:bCs/>
        </w:rPr>
        <w:t>actividades contempladas en los Fondos de Educación, solidaridad y Bienestar Social, una vez agotados tales fondos.</w:t>
      </w:r>
    </w:p>
    <w:p w14:paraId="5DABEE4F" w14:textId="77777777" w:rsidR="00BE37A6" w:rsidRPr="00BE37A6" w:rsidRDefault="00BE37A6" w:rsidP="00BE37A6">
      <w:pPr>
        <w:pStyle w:val="Prrafodelista"/>
        <w:autoSpaceDE w:val="0"/>
        <w:autoSpaceDN w:val="0"/>
        <w:adjustRightInd w:val="0"/>
        <w:jc w:val="both"/>
        <w:rPr>
          <w:rFonts w:ascii="Arial Narrow" w:hAnsi="Arial Narrow"/>
          <w:bCs/>
        </w:rPr>
      </w:pPr>
    </w:p>
    <w:p w14:paraId="1EDD8E9A" w14:textId="539CE97F" w:rsidR="00BE37A6" w:rsidRPr="00BE37A6" w:rsidRDefault="00BE37A6" w:rsidP="00233471">
      <w:pPr>
        <w:pStyle w:val="Prrafodelista"/>
        <w:numPr>
          <w:ilvl w:val="0"/>
          <w:numId w:val="17"/>
        </w:numPr>
        <w:autoSpaceDE w:val="0"/>
        <w:autoSpaceDN w:val="0"/>
        <w:adjustRightInd w:val="0"/>
        <w:jc w:val="both"/>
        <w:rPr>
          <w:rFonts w:ascii="Arial Narrow" w:hAnsi="Arial Narrow"/>
          <w:bCs/>
        </w:rPr>
      </w:pPr>
      <w:r>
        <w:rPr>
          <w:rFonts w:ascii="Arial Narrow" w:hAnsi="Arial Narrow"/>
          <w:b/>
        </w:rPr>
        <w:t>Gastos del ejercicio</w:t>
      </w:r>
      <w:r w:rsidRPr="00BE37A6">
        <w:rPr>
          <w:rFonts w:ascii="Arial Narrow" w:hAnsi="Arial Narrow"/>
          <w:bCs/>
        </w:rPr>
        <w:t>:</w:t>
      </w:r>
      <w:r>
        <w:rPr>
          <w:rFonts w:ascii="Arial Narrow" w:hAnsi="Arial Narrow"/>
          <w:bCs/>
        </w:rPr>
        <w:t xml:space="preserve">  </w:t>
      </w:r>
      <w:r w:rsidRPr="00BE37A6">
        <w:rPr>
          <w:rFonts w:ascii="Arial Narrow" w:hAnsi="Arial Narrow"/>
          <w:bCs/>
        </w:rPr>
        <w:t xml:space="preserve">Una vez agotados todos los fondos sociales de educación, solidaridad, bienestar social y mutual </w:t>
      </w:r>
      <w:r w:rsidR="00254050">
        <w:rPr>
          <w:rFonts w:ascii="Arial Narrow" w:hAnsi="Arial Narrow"/>
          <w:bCs/>
        </w:rPr>
        <w:t>de previsión, asistencia y solidaridad</w:t>
      </w:r>
      <w:r w:rsidRPr="00BE37A6">
        <w:rPr>
          <w:rFonts w:ascii="Arial Narrow" w:hAnsi="Arial Narrow"/>
          <w:bCs/>
        </w:rPr>
        <w:t xml:space="preserve">, las actividades, programas y auxilios contemplados con cargo a tales fondos, podrán continuarse ejecutando con cargo a gastos del ejercicio previa inclusión el presupuesto anual que debe aprobar el Consejo de Administración y siempre que con ello </w:t>
      </w:r>
      <w:r w:rsidR="006050F1">
        <w:rPr>
          <w:rFonts w:ascii="Arial Narrow" w:hAnsi="Arial Narrow"/>
          <w:bCs/>
        </w:rPr>
        <w:t>COOPEJEMPLO</w:t>
      </w:r>
      <w:r w:rsidRPr="00BE37A6">
        <w:rPr>
          <w:rFonts w:ascii="Arial Narrow" w:hAnsi="Arial Narrow"/>
          <w:bCs/>
        </w:rPr>
        <w:t xml:space="preserve"> no arroje un resultado anual negativo.</w:t>
      </w:r>
    </w:p>
    <w:p w14:paraId="0E941A80" w14:textId="77777777" w:rsidR="004A4140" w:rsidRPr="00CC4EB0" w:rsidRDefault="004A4140" w:rsidP="006E241C">
      <w:pPr>
        <w:pStyle w:val="Prrafodelista"/>
        <w:autoSpaceDE w:val="0"/>
        <w:autoSpaceDN w:val="0"/>
        <w:adjustRightInd w:val="0"/>
        <w:ind w:left="360"/>
        <w:jc w:val="both"/>
        <w:rPr>
          <w:rFonts w:ascii="Arial Narrow" w:hAnsi="Arial Narrow"/>
        </w:rPr>
      </w:pPr>
    </w:p>
    <w:p w14:paraId="0E941A82" w14:textId="1E4819FE" w:rsidR="003049F5" w:rsidRPr="00C41E0F" w:rsidRDefault="00EE5BE6" w:rsidP="00C41E0F">
      <w:pPr>
        <w:pStyle w:val="Prrafodelista"/>
        <w:shd w:val="clear" w:color="auto" w:fill="B8CCE4" w:themeFill="accent1" w:themeFillTint="66"/>
        <w:ind w:left="0"/>
        <w:jc w:val="center"/>
        <w:rPr>
          <w:rFonts w:ascii="Arial Narrow" w:hAnsi="Arial Narrow"/>
          <w:b/>
          <w:sz w:val="32"/>
          <w:szCs w:val="32"/>
        </w:rPr>
      </w:pPr>
      <w:r w:rsidRPr="00C41E0F">
        <w:rPr>
          <w:rFonts w:ascii="Arial Narrow" w:hAnsi="Arial Narrow"/>
          <w:b/>
          <w:sz w:val="32"/>
          <w:szCs w:val="32"/>
        </w:rPr>
        <w:t>CAPITULO IV</w:t>
      </w:r>
      <w:r w:rsidR="00C41E0F" w:rsidRPr="00C41E0F">
        <w:rPr>
          <w:rFonts w:ascii="Arial Narrow" w:hAnsi="Arial Narrow"/>
          <w:b/>
          <w:sz w:val="32"/>
          <w:szCs w:val="32"/>
        </w:rPr>
        <w:t xml:space="preserve"> - </w:t>
      </w:r>
      <w:r w:rsidRPr="00C41E0F">
        <w:rPr>
          <w:rFonts w:ascii="Arial Narrow" w:hAnsi="Arial Narrow"/>
          <w:b/>
          <w:sz w:val="32"/>
          <w:szCs w:val="32"/>
        </w:rPr>
        <w:t>ADMINISTRACION Y CONTROL</w:t>
      </w:r>
    </w:p>
    <w:p w14:paraId="0E941A83" w14:textId="77777777" w:rsidR="003049F5" w:rsidRPr="00CC4EB0" w:rsidRDefault="003049F5" w:rsidP="006E241C">
      <w:pPr>
        <w:autoSpaceDE w:val="0"/>
        <w:autoSpaceDN w:val="0"/>
        <w:adjustRightInd w:val="0"/>
        <w:rPr>
          <w:rFonts w:ascii="Arial Narrow" w:hAnsi="Arial Narrow"/>
          <w:b/>
        </w:rPr>
      </w:pPr>
    </w:p>
    <w:p w14:paraId="0E941A84" w14:textId="7FCBA7B1" w:rsidR="00EE5BE6" w:rsidRPr="00CC4EB0" w:rsidRDefault="00785430" w:rsidP="006E241C">
      <w:pPr>
        <w:autoSpaceDE w:val="0"/>
        <w:autoSpaceDN w:val="0"/>
        <w:adjustRightInd w:val="0"/>
        <w:jc w:val="both"/>
        <w:rPr>
          <w:rFonts w:ascii="Arial Narrow" w:hAnsi="Arial Narrow" w:cs="Arial"/>
        </w:rPr>
      </w:pPr>
      <w:r w:rsidRPr="00CC4EB0">
        <w:rPr>
          <w:rFonts w:ascii="Arial Narrow" w:hAnsi="Arial Narrow"/>
          <w:b/>
          <w:bCs/>
        </w:rPr>
        <w:t>Artículo</w:t>
      </w:r>
      <w:r w:rsidR="003049F5" w:rsidRPr="00CC4EB0">
        <w:rPr>
          <w:rFonts w:ascii="Arial Narrow" w:hAnsi="Arial Narrow"/>
          <w:b/>
          <w:bCs/>
        </w:rPr>
        <w:t xml:space="preserve"> </w:t>
      </w:r>
      <w:r w:rsidR="00AD6C2A">
        <w:rPr>
          <w:rFonts w:ascii="Arial Narrow" w:hAnsi="Arial Narrow"/>
          <w:b/>
          <w:bCs/>
        </w:rPr>
        <w:t>9</w:t>
      </w:r>
      <w:r w:rsidR="003049F5" w:rsidRPr="00CC4EB0">
        <w:rPr>
          <w:rFonts w:ascii="Arial Narrow" w:hAnsi="Arial Narrow"/>
          <w:b/>
          <w:bCs/>
        </w:rPr>
        <w:t xml:space="preserve">. Requisitos y Documentos Para la Aprobación de Erogaciones. </w:t>
      </w:r>
      <w:r w:rsidR="003049F5" w:rsidRPr="00CC4EB0">
        <w:rPr>
          <w:rFonts w:ascii="Arial Narrow" w:hAnsi="Arial Narrow" w:cs="Arial"/>
        </w:rPr>
        <w:t xml:space="preserve">Para efectuarse pagos con cargo </w:t>
      </w:r>
      <w:r w:rsidR="00AD6C2A">
        <w:rPr>
          <w:rFonts w:ascii="Arial Narrow" w:hAnsi="Arial Narrow" w:cs="Arial"/>
        </w:rPr>
        <w:t>a los Fondos Sociales o Mutuales</w:t>
      </w:r>
      <w:r w:rsidR="003049F5" w:rsidRPr="00CC4EB0">
        <w:rPr>
          <w:rFonts w:ascii="Arial Narrow" w:hAnsi="Arial Narrow" w:cs="Arial"/>
        </w:rPr>
        <w:t xml:space="preserve"> se deberá</w:t>
      </w:r>
      <w:r w:rsidR="00EE5BE6" w:rsidRPr="00CC4EB0">
        <w:rPr>
          <w:rFonts w:ascii="Arial Narrow" w:hAnsi="Arial Narrow" w:cs="Arial"/>
        </w:rPr>
        <w:t xml:space="preserve"> p</w:t>
      </w:r>
      <w:r w:rsidR="003049F5" w:rsidRPr="00CC4EB0">
        <w:rPr>
          <w:rFonts w:ascii="Arial Narrow" w:hAnsi="Arial Narrow" w:cs="Arial"/>
        </w:rPr>
        <w:t>resentar la documentación necesaria y demás requisitos que comprueben que la erogación se hizo para cualquiera de las finalidades previstas en el presente reglamento y corresponde a la administración y al comité demostrar la correcta utilización de los recursos que lo constituyen.</w:t>
      </w:r>
      <w:r w:rsidR="000F12AB" w:rsidRPr="00CC4EB0">
        <w:rPr>
          <w:rFonts w:ascii="Arial Narrow" w:hAnsi="Arial Narrow" w:cs="Arial"/>
        </w:rPr>
        <w:t xml:space="preserve"> </w:t>
      </w:r>
      <w:r w:rsidR="00EE5BE6" w:rsidRPr="00CC4EB0">
        <w:rPr>
          <w:rFonts w:ascii="Arial Narrow" w:hAnsi="Arial Narrow" w:cs="Arial"/>
        </w:rPr>
        <w:t xml:space="preserve">El trámite de </w:t>
      </w:r>
      <w:r w:rsidR="00AD6C2A">
        <w:rPr>
          <w:rFonts w:ascii="Arial Narrow" w:hAnsi="Arial Narrow" w:cs="Arial"/>
        </w:rPr>
        <w:t xml:space="preserve">auxilios en general </w:t>
      </w:r>
      <w:r w:rsidR="00EE5BE6" w:rsidRPr="00CC4EB0">
        <w:rPr>
          <w:rFonts w:ascii="Arial Narrow" w:hAnsi="Arial Narrow" w:cs="Arial"/>
        </w:rPr>
        <w:t>será el siguiente:</w:t>
      </w:r>
    </w:p>
    <w:p w14:paraId="0E941A85" w14:textId="77777777" w:rsidR="00EE5BE6" w:rsidRPr="00CC4EB0" w:rsidRDefault="00EE5BE6" w:rsidP="006E241C">
      <w:pPr>
        <w:jc w:val="both"/>
        <w:rPr>
          <w:rFonts w:ascii="Arial Narrow" w:hAnsi="Arial Narrow" w:cs="Arial"/>
        </w:rPr>
      </w:pPr>
    </w:p>
    <w:p w14:paraId="0E941A86" w14:textId="061D19BB" w:rsidR="00EE5BE6" w:rsidRPr="00CC4EB0" w:rsidRDefault="00EE5BE6" w:rsidP="00233471">
      <w:pPr>
        <w:pStyle w:val="Prrafodelista"/>
        <w:numPr>
          <w:ilvl w:val="0"/>
          <w:numId w:val="8"/>
        </w:numPr>
        <w:jc w:val="both"/>
        <w:rPr>
          <w:rFonts w:ascii="Arial Narrow" w:hAnsi="Arial Narrow" w:cs="Arial"/>
        </w:rPr>
      </w:pPr>
      <w:r w:rsidRPr="00CC4EB0">
        <w:rPr>
          <w:rFonts w:ascii="Arial Narrow" w:hAnsi="Arial Narrow" w:cs="Arial"/>
        </w:rPr>
        <w:t xml:space="preserve">El asociado radica la solicitud en las oficinas </w:t>
      </w:r>
      <w:r w:rsidR="00EE087E" w:rsidRPr="00CC4EB0">
        <w:rPr>
          <w:rFonts w:ascii="Arial Narrow" w:hAnsi="Arial Narrow" w:cs="Arial"/>
        </w:rPr>
        <w:t xml:space="preserve">de </w:t>
      </w:r>
      <w:r w:rsidR="006050F1">
        <w:rPr>
          <w:rFonts w:ascii="Arial Narrow" w:hAnsi="Arial Narrow" w:cs="Arial"/>
        </w:rPr>
        <w:t>COOPEJEMPLO</w:t>
      </w:r>
      <w:r w:rsidRPr="00CC4EB0">
        <w:rPr>
          <w:rFonts w:ascii="Arial Narrow" w:hAnsi="Arial Narrow" w:cs="Arial"/>
        </w:rPr>
        <w:t>.</w:t>
      </w:r>
    </w:p>
    <w:p w14:paraId="0E941A87" w14:textId="71CB5969" w:rsidR="004A4140" w:rsidRPr="00CC4EB0" w:rsidRDefault="00F740F0" w:rsidP="00233471">
      <w:pPr>
        <w:pStyle w:val="Prrafodelista"/>
        <w:numPr>
          <w:ilvl w:val="0"/>
          <w:numId w:val="8"/>
        </w:numPr>
        <w:jc w:val="both"/>
        <w:rPr>
          <w:rFonts w:ascii="Arial Narrow" w:hAnsi="Arial Narrow"/>
          <w:b/>
        </w:rPr>
      </w:pPr>
      <w:r w:rsidRPr="00CC4EB0">
        <w:rPr>
          <w:rFonts w:ascii="Arial Narrow" w:hAnsi="Arial Narrow" w:cs="Arial"/>
        </w:rPr>
        <w:t xml:space="preserve">En los </w:t>
      </w:r>
      <w:r w:rsidR="00937F62">
        <w:rPr>
          <w:rFonts w:ascii="Arial Narrow" w:hAnsi="Arial Narrow" w:cs="Arial"/>
        </w:rPr>
        <w:t>auxilios de Solidaridad</w:t>
      </w:r>
      <w:r w:rsidRPr="00CC4EB0">
        <w:rPr>
          <w:rFonts w:ascii="Arial Narrow" w:hAnsi="Arial Narrow" w:cs="Arial"/>
        </w:rPr>
        <w:t>, d</w:t>
      </w:r>
      <w:r w:rsidR="00EE5BE6" w:rsidRPr="00CC4EB0">
        <w:rPr>
          <w:rFonts w:ascii="Arial Narrow" w:hAnsi="Arial Narrow" w:cs="Arial"/>
        </w:rPr>
        <w:t xml:space="preserve">ebe estar acompañada de los documentos soportes que demuestren la calamidad: Ordenes médicas, facturas por medicamentos o copagos, certificados de defunción, certificado policial o de bomberos, en caso de que la solicitud sea por gastos de algún beneficiario deberá presentar el </w:t>
      </w:r>
      <w:r w:rsidR="00EE5BE6" w:rsidRPr="00CC4EB0">
        <w:rPr>
          <w:rFonts w:ascii="Arial Narrow" w:hAnsi="Arial Narrow" w:cs="Arial"/>
        </w:rPr>
        <w:lastRenderedPageBreak/>
        <w:t xml:space="preserve">documento que demuestre el parentesco. </w:t>
      </w:r>
      <w:r w:rsidR="004A4140" w:rsidRPr="00CC4EB0">
        <w:rPr>
          <w:rFonts w:ascii="Arial Narrow" w:hAnsi="Arial Narrow"/>
          <w:bCs/>
        </w:rPr>
        <w:t xml:space="preserve">El empleado o asociado tendrá un plazo máximo de </w:t>
      </w:r>
      <w:r w:rsidR="00937F62">
        <w:rPr>
          <w:rFonts w:ascii="Arial Narrow" w:hAnsi="Arial Narrow"/>
          <w:bCs/>
        </w:rPr>
        <w:t>noventa</w:t>
      </w:r>
      <w:r w:rsidR="004A4140" w:rsidRPr="00CC4EB0">
        <w:rPr>
          <w:rFonts w:ascii="Arial Narrow" w:hAnsi="Arial Narrow"/>
          <w:bCs/>
        </w:rPr>
        <w:t xml:space="preserve"> (</w:t>
      </w:r>
      <w:r w:rsidR="00937F62">
        <w:rPr>
          <w:rFonts w:ascii="Arial Narrow" w:hAnsi="Arial Narrow"/>
          <w:bCs/>
        </w:rPr>
        <w:t>9</w:t>
      </w:r>
      <w:r w:rsidR="004A4140" w:rsidRPr="00CC4EB0">
        <w:rPr>
          <w:rFonts w:ascii="Arial Narrow" w:hAnsi="Arial Narrow"/>
          <w:bCs/>
        </w:rPr>
        <w:t xml:space="preserve">0) días calendario para solicitar la ayuda correspondiente después de presentada la calamidad doméstica, una vez cumplido el plazo prescribe por parte de </w:t>
      </w:r>
      <w:r w:rsidR="006050F1">
        <w:rPr>
          <w:rFonts w:ascii="Arial Narrow" w:hAnsi="Arial Narrow"/>
          <w:bCs/>
        </w:rPr>
        <w:t>COOPEJEMPLO</w:t>
      </w:r>
      <w:r w:rsidR="004A4140" w:rsidRPr="00CC4EB0">
        <w:rPr>
          <w:rFonts w:ascii="Arial Narrow" w:hAnsi="Arial Narrow"/>
          <w:bCs/>
        </w:rPr>
        <w:t>, toda obligatoriedad con su empleado o asociado.</w:t>
      </w:r>
    </w:p>
    <w:p w14:paraId="0E941A88" w14:textId="79C4C500" w:rsidR="00EE5BE6" w:rsidRPr="00CC4EB0" w:rsidRDefault="00EE5BE6" w:rsidP="00233471">
      <w:pPr>
        <w:pStyle w:val="Prrafodelista"/>
        <w:numPr>
          <w:ilvl w:val="0"/>
          <w:numId w:val="8"/>
        </w:numPr>
        <w:jc w:val="both"/>
        <w:rPr>
          <w:rFonts w:ascii="Arial Narrow" w:hAnsi="Arial Narrow" w:cs="Arial"/>
        </w:rPr>
      </w:pPr>
      <w:r w:rsidRPr="00CC4EB0">
        <w:rPr>
          <w:rFonts w:ascii="Arial Narrow" w:hAnsi="Arial Narrow" w:cs="Arial"/>
        </w:rPr>
        <w:t xml:space="preserve">Se </w:t>
      </w:r>
      <w:r w:rsidR="005D573E" w:rsidRPr="00CC4EB0">
        <w:rPr>
          <w:rFonts w:ascii="Arial Narrow" w:hAnsi="Arial Narrow" w:cs="Arial"/>
        </w:rPr>
        <w:t>verificarán</w:t>
      </w:r>
      <w:r w:rsidRPr="00CC4EB0">
        <w:rPr>
          <w:rFonts w:ascii="Arial Narrow" w:hAnsi="Arial Narrow" w:cs="Arial"/>
        </w:rPr>
        <w:t xml:space="preserve"> si se cumplen todos los requisitos y los soportes, además se dará orientación a los empleados o asociados en caso de inconsistencias, las cuales deben ser subsanadas, luego las relaciona en el libro o base datos correspondientes.</w:t>
      </w:r>
    </w:p>
    <w:p w14:paraId="0E941A89" w14:textId="4129FAC4" w:rsidR="00EE5BE6" w:rsidRPr="00CC4EB0" w:rsidRDefault="00EE5BE6" w:rsidP="00233471">
      <w:pPr>
        <w:pStyle w:val="Prrafodelista"/>
        <w:numPr>
          <w:ilvl w:val="0"/>
          <w:numId w:val="8"/>
        </w:numPr>
        <w:jc w:val="both"/>
        <w:rPr>
          <w:rFonts w:ascii="Arial Narrow" w:hAnsi="Arial Narrow" w:cs="Arial"/>
        </w:rPr>
      </w:pPr>
      <w:r w:rsidRPr="00CC4EB0">
        <w:rPr>
          <w:rFonts w:ascii="Arial Narrow" w:hAnsi="Arial Narrow" w:cs="Arial"/>
        </w:rPr>
        <w:t xml:space="preserve">Enviar Solicitud y documentos al </w:t>
      </w:r>
      <w:r w:rsidR="003C7B78" w:rsidRPr="00CC4EB0">
        <w:rPr>
          <w:rFonts w:ascii="Arial Narrow" w:hAnsi="Arial Narrow" w:cs="Arial"/>
        </w:rPr>
        <w:t xml:space="preserve">Comité de </w:t>
      </w:r>
      <w:r w:rsidR="00B63B1D">
        <w:rPr>
          <w:rFonts w:ascii="Arial Narrow" w:hAnsi="Arial Narrow" w:cs="Arial"/>
        </w:rPr>
        <w:t xml:space="preserve">Educación </w:t>
      </w:r>
      <w:r w:rsidR="00EE087E" w:rsidRPr="00CC4EB0">
        <w:rPr>
          <w:rFonts w:ascii="Arial Narrow" w:hAnsi="Arial Narrow" w:cs="Arial"/>
        </w:rPr>
        <w:t xml:space="preserve">y </w:t>
      </w:r>
      <w:r w:rsidRPr="00CC4EB0">
        <w:rPr>
          <w:rFonts w:ascii="Arial Narrow" w:hAnsi="Arial Narrow" w:cs="Arial"/>
        </w:rPr>
        <w:t>Bienestar Social.</w:t>
      </w:r>
    </w:p>
    <w:p w14:paraId="0E941A8A" w14:textId="69FB26D5" w:rsidR="00EE5BE6" w:rsidRPr="00CC4EB0" w:rsidRDefault="00EE5BE6" w:rsidP="00233471">
      <w:pPr>
        <w:pStyle w:val="Prrafodelista"/>
        <w:numPr>
          <w:ilvl w:val="0"/>
          <w:numId w:val="8"/>
        </w:numPr>
        <w:jc w:val="both"/>
        <w:rPr>
          <w:rFonts w:ascii="Arial Narrow" w:hAnsi="Arial Narrow" w:cs="Arial"/>
        </w:rPr>
      </w:pPr>
      <w:r w:rsidRPr="00CC4EB0">
        <w:rPr>
          <w:rFonts w:ascii="Arial Narrow" w:hAnsi="Arial Narrow" w:cs="Arial"/>
        </w:rPr>
        <w:t xml:space="preserve">El </w:t>
      </w:r>
      <w:r w:rsidR="003C7B78" w:rsidRPr="00CC4EB0">
        <w:rPr>
          <w:rFonts w:ascii="Arial Narrow" w:hAnsi="Arial Narrow" w:cs="Arial"/>
        </w:rPr>
        <w:t xml:space="preserve">Comité de </w:t>
      </w:r>
      <w:r w:rsidR="00B63B1D">
        <w:rPr>
          <w:rFonts w:ascii="Arial Narrow" w:hAnsi="Arial Narrow" w:cs="Arial"/>
        </w:rPr>
        <w:t xml:space="preserve">Educación </w:t>
      </w:r>
      <w:r w:rsidR="00EE087E" w:rsidRPr="00CC4EB0">
        <w:rPr>
          <w:rFonts w:ascii="Arial Narrow" w:hAnsi="Arial Narrow" w:cs="Arial"/>
        </w:rPr>
        <w:t>y Bienestar Social</w:t>
      </w:r>
      <w:r w:rsidRPr="00CC4EB0">
        <w:rPr>
          <w:rFonts w:ascii="Arial Narrow" w:hAnsi="Arial Narrow" w:cs="Arial"/>
        </w:rPr>
        <w:t xml:space="preserve"> procede a hacer el estudio de cada solicitud teniendo en cuenta las normas legales, estatutarias y, en especial, las establecidas en el presente Reglamento, dejando constancia en el respectivo libro de Actas.</w:t>
      </w:r>
    </w:p>
    <w:p w14:paraId="0E941A8B" w14:textId="1D39F87A" w:rsidR="00EE5BE6" w:rsidRPr="00CC4EB0" w:rsidRDefault="00EE5BE6" w:rsidP="00233471">
      <w:pPr>
        <w:pStyle w:val="Prrafodelista"/>
        <w:numPr>
          <w:ilvl w:val="0"/>
          <w:numId w:val="8"/>
        </w:numPr>
        <w:jc w:val="both"/>
        <w:rPr>
          <w:rFonts w:ascii="Arial Narrow" w:hAnsi="Arial Narrow" w:cs="Arial"/>
        </w:rPr>
      </w:pPr>
      <w:r w:rsidRPr="00CC4EB0">
        <w:rPr>
          <w:rFonts w:ascii="Arial Narrow" w:hAnsi="Arial Narrow" w:cs="Arial"/>
        </w:rPr>
        <w:t xml:space="preserve">El </w:t>
      </w:r>
      <w:r w:rsidR="00893085" w:rsidRPr="00CC4EB0">
        <w:rPr>
          <w:rFonts w:ascii="Arial Narrow" w:hAnsi="Arial Narrow" w:cs="Arial"/>
        </w:rPr>
        <w:t>presidente</w:t>
      </w:r>
      <w:r w:rsidR="00CF64DD" w:rsidRPr="00CC4EB0">
        <w:rPr>
          <w:rFonts w:ascii="Arial Narrow" w:hAnsi="Arial Narrow" w:cs="Arial"/>
        </w:rPr>
        <w:t xml:space="preserve"> del </w:t>
      </w:r>
      <w:r w:rsidR="003C7B78" w:rsidRPr="00CC4EB0">
        <w:rPr>
          <w:rFonts w:ascii="Arial Narrow" w:hAnsi="Arial Narrow" w:cs="Arial"/>
        </w:rPr>
        <w:t xml:space="preserve">Comité de </w:t>
      </w:r>
      <w:r w:rsidR="00B63B1D">
        <w:rPr>
          <w:rFonts w:ascii="Arial Narrow" w:hAnsi="Arial Narrow" w:cs="Arial"/>
        </w:rPr>
        <w:t xml:space="preserve">Educación </w:t>
      </w:r>
      <w:r w:rsidR="00EE087E" w:rsidRPr="00CC4EB0">
        <w:rPr>
          <w:rFonts w:ascii="Arial Narrow" w:hAnsi="Arial Narrow" w:cs="Arial"/>
        </w:rPr>
        <w:t>y Bienestar Social</w:t>
      </w:r>
      <w:r w:rsidRPr="00CC4EB0">
        <w:rPr>
          <w:rFonts w:ascii="Arial Narrow" w:hAnsi="Arial Narrow" w:cs="Arial"/>
        </w:rPr>
        <w:t>, procede a relacionarlas y remitirlas a la Gerencia.</w:t>
      </w:r>
    </w:p>
    <w:p w14:paraId="0E941A8C" w14:textId="77777777" w:rsidR="00EE5BE6" w:rsidRPr="00CC4EB0" w:rsidRDefault="00EE5BE6" w:rsidP="00233471">
      <w:pPr>
        <w:pStyle w:val="Prrafodelista"/>
        <w:numPr>
          <w:ilvl w:val="0"/>
          <w:numId w:val="8"/>
        </w:numPr>
        <w:jc w:val="both"/>
        <w:rPr>
          <w:rFonts w:ascii="Arial Narrow" w:hAnsi="Arial Narrow" w:cs="Arial"/>
        </w:rPr>
      </w:pPr>
      <w:r w:rsidRPr="00CC4EB0">
        <w:rPr>
          <w:rFonts w:ascii="Arial Narrow" w:hAnsi="Arial Narrow" w:cs="Arial"/>
        </w:rPr>
        <w:t xml:space="preserve">La Gerencia Aprueba, programa y autoriza el desembolso. </w:t>
      </w:r>
    </w:p>
    <w:p w14:paraId="0E941A8D" w14:textId="77777777" w:rsidR="00EE5BE6" w:rsidRPr="00CC4EB0" w:rsidRDefault="00EE5BE6" w:rsidP="00233471">
      <w:pPr>
        <w:pStyle w:val="Prrafodelista"/>
        <w:numPr>
          <w:ilvl w:val="0"/>
          <w:numId w:val="8"/>
        </w:numPr>
        <w:jc w:val="both"/>
        <w:rPr>
          <w:rFonts w:ascii="Arial Narrow" w:hAnsi="Arial Narrow" w:cs="Arial"/>
        </w:rPr>
      </w:pPr>
      <w:r w:rsidRPr="00CC4EB0">
        <w:rPr>
          <w:rFonts w:ascii="Arial Narrow" w:hAnsi="Arial Narrow" w:cs="Arial"/>
        </w:rPr>
        <w:t xml:space="preserve">Si la solicitud es negada o aplazada, se debe proceder a dar aviso por escrito a los empleados o asociados, informando las razones de la decisión. </w:t>
      </w:r>
    </w:p>
    <w:p w14:paraId="0E941A8E" w14:textId="548C9351" w:rsidR="00EE5BE6" w:rsidRPr="00CC4EB0" w:rsidRDefault="00EE5BE6" w:rsidP="00233471">
      <w:pPr>
        <w:pStyle w:val="Prrafodelista"/>
        <w:numPr>
          <w:ilvl w:val="0"/>
          <w:numId w:val="8"/>
        </w:numPr>
        <w:jc w:val="both"/>
        <w:rPr>
          <w:rFonts w:ascii="Arial Narrow" w:hAnsi="Arial Narrow" w:cs="Arial"/>
        </w:rPr>
      </w:pPr>
      <w:r w:rsidRPr="00CC4EB0">
        <w:rPr>
          <w:rFonts w:ascii="Arial Narrow" w:hAnsi="Arial Narrow" w:cs="Arial"/>
        </w:rPr>
        <w:t xml:space="preserve">En caso que la solicitud, sea demasiado urgente y no de espera a que el </w:t>
      </w:r>
      <w:r w:rsidR="003C7B78" w:rsidRPr="00CC4EB0">
        <w:rPr>
          <w:rFonts w:ascii="Arial Narrow" w:hAnsi="Arial Narrow" w:cs="Arial"/>
        </w:rPr>
        <w:t xml:space="preserve">Comité de </w:t>
      </w:r>
      <w:r w:rsidR="00B63B1D">
        <w:rPr>
          <w:rFonts w:ascii="Arial Narrow" w:hAnsi="Arial Narrow" w:cs="Arial"/>
        </w:rPr>
        <w:t xml:space="preserve">Educación </w:t>
      </w:r>
      <w:r w:rsidR="00EE087E" w:rsidRPr="00CC4EB0">
        <w:rPr>
          <w:rFonts w:ascii="Arial Narrow" w:hAnsi="Arial Narrow" w:cs="Arial"/>
        </w:rPr>
        <w:t>y Bienestar Social</w:t>
      </w:r>
      <w:r w:rsidRPr="00CC4EB0">
        <w:rPr>
          <w:rFonts w:ascii="Arial Narrow" w:hAnsi="Arial Narrow" w:cs="Arial"/>
        </w:rPr>
        <w:t xml:space="preserve"> y Solidaridad se reúna, el Gerente será el encargado de analizarla, aprobarla y ordenar el desembolso</w:t>
      </w:r>
      <w:r w:rsidR="00C3384E" w:rsidRPr="00CC4EB0">
        <w:rPr>
          <w:rFonts w:ascii="Arial Narrow" w:hAnsi="Arial Narrow" w:cs="Arial"/>
        </w:rPr>
        <w:t xml:space="preserve"> para su posterior presentación al Comité</w:t>
      </w:r>
      <w:r w:rsidRPr="00CC4EB0">
        <w:rPr>
          <w:rFonts w:ascii="Arial Narrow" w:hAnsi="Arial Narrow" w:cs="Arial"/>
        </w:rPr>
        <w:t>.</w:t>
      </w:r>
    </w:p>
    <w:p w14:paraId="0E941A8F" w14:textId="1865F9F1" w:rsidR="00EE5BE6" w:rsidRPr="00CC4EB0" w:rsidRDefault="00EE5BE6" w:rsidP="00233471">
      <w:pPr>
        <w:pStyle w:val="Prrafodelista"/>
        <w:numPr>
          <w:ilvl w:val="0"/>
          <w:numId w:val="8"/>
        </w:numPr>
        <w:autoSpaceDE w:val="0"/>
        <w:autoSpaceDN w:val="0"/>
        <w:adjustRightInd w:val="0"/>
        <w:jc w:val="both"/>
        <w:rPr>
          <w:rFonts w:ascii="Arial Narrow" w:hAnsi="Arial Narrow"/>
        </w:rPr>
      </w:pPr>
      <w:r w:rsidRPr="00CC4EB0">
        <w:rPr>
          <w:rFonts w:ascii="Arial Narrow" w:hAnsi="Arial Narrow"/>
          <w:bCs/>
        </w:rPr>
        <w:t xml:space="preserve">El desembolso de los </w:t>
      </w:r>
      <w:proofErr w:type="gramStart"/>
      <w:r w:rsidRPr="00CC4EB0">
        <w:rPr>
          <w:rFonts w:ascii="Arial Narrow" w:hAnsi="Arial Narrow"/>
          <w:bCs/>
        </w:rPr>
        <w:t>recursos,</w:t>
      </w:r>
      <w:proofErr w:type="gramEnd"/>
      <w:r w:rsidRPr="00CC4EB0">
        <w:rPr>
          <w:rFonts w:ascii="Arial Narrow" w:hAnsi="Arial Narrow"/>
          <w:bCs/>
        </w:rPr>
        <w:t xml:space="preserve"> compra </w:t>
      </w:r>
      <w:r w:rsidR="001E27EF">
        <w:rPr>
          <w:rFonts w:ascii="Arial Narrow" w:hAnsi="Arial Narrow"/>
          <w:bCs/>
        </w:rPr>
        <w:t>de</w:t>
      </w:r>
      <w:r w:rsidR="00AD6C2A">
        <w:rPr>
          <w:rFonts w:ascii="Arial Narrow" w:hAnsi="Arial Narrow"/>
          <w:bCs/>
        </w:rPr>
        <w:t xml:space="preserve"> e</w:t>
      </w:r>
      <w:r w:rsidR="001E27EF">
        <w:rPr>
          <w:rFonts w:ascii="Arial Narrow" w:hAnsi="Arial Narrow"/>
          <w:bCs/>
        </w:rPr>
        <w:t>l</w:t>
      </w:r>
      <w:r w:rsidRPr="00CC4EB0">
        <w:rPr>
          <w:rFonts w:ascii="Arial Narrow" w:hAnsi="Arial Narrow"/>
          <w:bCs/>
        </w:rPr>
        <w:t xml:space="preserve">ementos y su entrega a los beneficiarios es facultad de la Administración de </w:t>
      </w:r>
      <w:r w:rsidR="006050F1">
        <w:rPr>
          <w:rFonts w:ascii="Arial Narrow" w:hAnsi="Arial Narrow"/>
          <w:bCs/>
        </w:rPr>
        <w:t>COOPEJEMPLO</w:t>
      </w:r>
      <w:r w:rsidRPr="00CC4EB0">
        <w:rPr>
          <w:rFonts w:ascii="Arial Narrow" w:hAnsi="Arial Narrow"/>
          <w:bCs/>
        </w:rPr>
        <w:t>.</w:t>
      </w:r>
    </w:p>
    <w:p w14:paraId="0E941A90" w14:textId="6ED0EE51" w:rsidR="004A4140" w:rsidRPr="00CC4EB0" w:rsidRDefault="004A4140" w:rsidP="00233471">
      <w:pPr>
        <w:pStyle w:val="Prrafodelista"/>
        <w:numPr>
          <w:ilvl w:val="0"/>
          <w:numId w:val="8"/>
        </w:numPr>
        <w:autoSpaceDE w:val="0"/>
        <w:autoSpaceDN w:val="0"/>
        <w:adjustRightInd w:val="0"/>
        <w:jc w:val="both"/>
        <w:rPr>
          <w:rFonts w:ascii="Arial Narrow" w:hAnsi="Arial Narrow"/>
        </w:rPr>
      </w:pPr>
      <w:r w:rsidRPr="00CC4EB0">
        <w:rPr>
          <w:rFonts w:ascii="Arial Narrow" w:hAnsi="Arial Narrow"/>
          <w:bCs/>
        </w:rPr>
        <w:t>El pago total o parcial que se causó por los servicios asistenciales prestados, se girará directamente a</w:t>
      </w:r>
      <w:r w:rsidR="00937F62">
        <w:rPr>
          <w:rFonts w:ascii="Arial Narrow" w:hAnsi="Arial Narrow"/>
          <w:bCs/>
        </w:rPr>
        <w:t>l asociado que efectuó el pago o</w:t>
      </w:r>
      <w:r w:rsidRPr="00CC4EB0">
        <w:rPr>
          <w:rFonts w:ascii="Arial Narrow" w:hAnsi="Arial Narrow"/>
          <w:bCs/>
        </w:rPr>
        <w:t xml:space="preserve"> la entidad </w:t>
      </w:r>
      <w:r w:rsidR="00937F62">
        <w:rPr>
          <w:rFonts w:ascii="Arial Narrow" w:hAnsi="Arial Narrow"/>
          <w:bCs/>
        </w:rPr>
        <w:t>que presta el servicio</w:t>
      </w:r>
      <w:r w:rsidRPr="00CC4EB0">
        <w:rPr>
          <w:rFonts w:ascii="Arial Narrow" w:hAnsi="Arial Narrow"/>
          <w:bCs/>
        </w:rPr>
        <w:t xml:space="preserve"> o a terceros (personas naturales) que hayan cancelado costos por este concepto para ayudar en determinado momento al empleado o asociado, siempre y cuando se presenten las facturas respectivas</w:t>
      </w:r>
      <w:r w:rsidR="00CF64DD" w:rsidRPr="00CC4EB0">
        <w:rPr>
          <w:rFonts w:ascii="Arial Narrow" w:hAnsi="Arial Narrow"/>
          <w:bCs/>
        </w:rPr>
        <w:t xml:space="preserve"> del </w:t>
      </w:r>
      <w:r w:rsidRPr="00CC4EB0">
        <w:rPr>
          <w:rFonts w:ascii="Arial Narrow" w:hAnsi="Arial Narrow"/>
          <w:bCs/>
        </w:rPr>
        <w:t>pago.</w:t>
      </w:r>
    </w:p>
    <w:p w14:paraId="0E941A91" w14:textId="77777777" w:rsidR="004A4140" w:rsidRPr="00CC4EB0" w:rsidRDefault="004A4140" w:rsidP="00233471">
      <w:pPr>
        <w:pStyle w:val="Prrafodelista"/>
        <w:numPr>
          <w:ilvl w:val="0"/>
          <w:numId w:val="8"/>
        </w:numPr>
        <w:autoSpaceDE w:val="0"/>
        <w:autoSpaceDN w:val="0"/>
        <w:adjustRightInd w:val="0"/>
        <w:jc w:val="both"/>
        <w:rPr>
          <w:rFonts w:ascii="Arial Narrow" w:hAnsi="Arial Narrow"/>
        </w:rPr>
      </w:pPr>
      <w:r w:rsidRPr="00CC4EB0">
        <w:rPr>
          <w:rFonts w:ascii="Arial Narrow" w:hAnsi="Arial Narrow"/>
          <w:bCs/>
        </w:rPr>
        <w:t>En el caso de la salud se podrán realizar apoyos en dinero directamente al empleado o asociado, los afectados o beneficiarios de la ayuda siempre y cuando los pagos sean soportados con las facturas respectivas.</w:t>
      </w:r>
    </w:p>
    <w:p w14:paraId="0E941A92" w14:textId="238EE521" w:rsidR="0075457A" w:rsidRPr="00CC4EB0" w:rsidRDefault="0075457A" w:rsidP="00233471">
      <w:pPr>
        <w:pStyle w:val="Prrafodelista"/>
        <w:numPr>
          <w:ilvl w:val="0"/>
          <w:numId w:val="8"/>
        </w:numPr>
        <w:autoSpaceDE w:val="0"/>
        <w:autoSpaceDN w:val="0"/>
        <w:adjustRightInd w:val="0"/>
        <w:jc w:val="both"/>
        <w:rPr>
          <w:rFonts w:ascii="Arial Narrow" w:hAnsi="Arial Narrow"/>
        </w:rPr>
      </w:pPr>
      <w:r w:rsidRPr="00CC4EB0">
        <w:rPr>
          <w:rFonts w:ascii="Arial Narrow" w:hAnsi="Arial Narrow"/>
        </w:rPr>
        <w:t xml:space="preserve">Cualquier actividad de recreación, </w:t>
      </w:r>
      <w:r w:rsidR="00AD6C2A">
        <w:rPr>
          <w:rFonts w:ascii="Arial Narrow" w:hAnsi="Arial Narrow"/>
        </w:rPr>
        <w:t xml:space="preserve">integración, </w:t>
      </w:r>
      <w:r w:rsidRPr="00CC4EB0">
        <w:rPr>
          <w:rFonts w:ascii="Arial Narrow" w:hAnsi="Arial Narrow"/>
        </w:rPr>
        <w:t xml:space="preserve">cultura y deporte que realice el </w:t>
      </w:r>
      <w:r w:rsidR="003C7B78" w:rsidRPr="00CC4EB0">
        <w:rPr>
          <w:rFonts w:ascii="Arial Narrow" w:hAnsi="Arial Narrow"/>
        </w:rPr>
        <w:t xml:space="preserve">Comité de </w:t>
      </w:r>
      <w:r w:rsidR="00B63B1D">
        <w:rPr>
          <w:rFonts w:ascii="Arial Narrow" w:hAnsi="Arial Narrow"/>
        </w:rPr>
        <w:t xml:space="preserve">Educación </w:t>
      </w:r>
      <w:r w:rsidR="00EE087E" w:rsidRPr="00CC4EB0">
        <w:rPr>
          <w:rFonts w:ascii="Arial Narrow" w:hAnsi="Arial Narrow"/>
        </w:rPr>
        <w:t>y Bienestar Social</w:t>
      </w:r>
      <w:r w:rsidRPr="00CC4EB0">
        <w:rPr>
          <w:rFonts w:ascii="Arial Narrow" w:hAnsi="Arial Narrow"/>
        </w:rPr>
        <w:t xml:space="preserve">, deberá tener una cobertura mínima de </w:t>
      </w:r>
      <w:r w:rsidR="00A01C61">
        <w:rPr>
          <w:rFonts w:ascii="Arial Narrow" w:hAnsi="Arial Narrow"/>
        </w:rPr>
        <w:t>diez (10)</w:t>
      </w:r>
      <w:r w:rsidRPr="00CC4EB0">
        <w:rPr>
          <w:rFonts w:ascii="Arial Narrow" w:hAnsi="Arial Narrow"/>
        </w:rPr>
        <w:t xml:space="preserve"> personas a excepción de las actividades de </w:t>
      </w:r>
      <w:r w:rsidR="00C3384E" w:rsidRPr="00CC4EB0">
        <w:rPr>
          <w:rFonts w:ascii="Arial Narrow" w:hAnsi="Arial Narrow"/>
        </w:rPr>
        <w:t xml:space="preserve">educación o </w:t>
      </w:r>
      <w:r w:rsidRPr="00CC4EB0">
        <w:rPr>
          <w:rFonts w:ascii="Arial Narrow" w:hAnsi="Arial Narrow"/>
        </w:rPr>
        <w:t>integración</w:t>
      </w:r>
      <w:r w:rsidR="00CF64DD" w:rsidRPr="00CC4EB0">
        <w:rPr>
          <w:rFonts w:ascii="Arial Narrow" w:hAnsi="Arial Narrow"/>
        </w:rPr>
        <w:t xml:space="preserve"> del </w:t>
      </w:r>
      <w:r w:rsidRPr="00CC4EB0">
        <w:rPr>
          <w:rFonts w:ascii="Arial Narrow" w:hAnsi="Arial Narrow"/>
        </w:rPr>
        <w:t>sector cooperativo en el que se designe la representación institucional.</w:t>
      </w:r>
    </w:p>
    <w:p w14:paraId="0E941A93" w14:textId="7495569D" w:rsidR="0030369B" w:rsidRPr="00CC4EB0" w:rsidRDefault="00C3384E" w:rsidP="00233471">
      <w:pPr>
        <w:pStyle w:val="Prrafodelista"/>
        <w:numPr>
          <w:ilvl w:val="0"/>
          <w:numId w:val="8"/>
        </w:numPr>
        <w:autoSpaceDE w:val="0"/>
        <w:autoSpaceDN w:val="0"/>
        <w:adjustRightInd w:val="0"/>
        <w:jc w:val="both"/>
        <w:rPr>
          <w:rFonts w:ascii="Arial Narrow" w:hAnsi="Arial Narrow"/>
        </w:rPr>
      </w:pPr>
      <w:r w:rsidRPr="00CC4EB0">
        <w:rPr>
          <w:rFonts w:ascii="Arial Narrow" w:hAnsi="Arial Narrow"/>
        </w:rPr>
        <w:t>La Administración</w:t>
      </w:r>
      <w:r w:rsidR="0030369B" w:rsidRPr="00CC4EB0">
        <w:rPr>
          <w:rFonts w:ascii="Arial Narrow" w:hAnsi="Arial Narrow"/>
        </w:rPr>
        <w:t xml:space="preserve"> enviara directamente al comité, las solicitudes con soporte que presenten los asociados, únicamente las relacionadas </w:t>
      </w:r>
      <w:r w:rsidR="005D6F69" w:rsidRPr="00CC4EB0">
        <w:rPr>
          <w:rFonts w:ascii="Arial Narrow" w:hAnsi="Arial Narrow"/>
        </w:rPr>
        <w:t xml:space="preserve">con </w:t>
      </w:r>
      <w:r w:rsidR="006050F1">
        <w:rPr>
          <w:rFonts w:ascii="Arial Narrow" w:hAnsi="Arial Narrow"/>
        </w:rPr>
        <w:t>COOPEJEMPLO</w:t>
      </w:r>
      <w:r w:rsidR="0075457A" w:rsidRPr="00CC4EB0">
        <w:rPr>
          <w:rFonts w:ascii="Arial Narrow" w:hAnsi="Arial Narrow"/>
        </w:rPr>
        <w:t xml:space="preserve"> de bienestar social</w:t>
      </w:r>
      <w:r w:rsidR="0030369B" w:rsidRPr="00CC4EB0">
        <w:rPr>
          <w:rFonts w:ascii="Arial Narrow" w:hAnsi="Arial Narrow"/>
        </w:rPr>
        <w:t>, para que este haga el estudio y consideración correspondiente.</w:t>
      </w:r>
    </w:p>
    <w:p w14:paraId="0E941A94" w14:textId="7C6CAECF" w:rsidR="0030369B" w:rsidRPr="00CC4EB0" w:rsidRDefault="0030369B" w:rsidP="00233471">
      <w:pPr>
        <w:pStyle w:val="Prrafodelista"/>
        <w:numPr>
          <w:ilvl w:val="0"/>
          <w:numId w:val="8"/>
        </w:numPr>
        <w:autoSpaceDE w:val="0"/>
        <w:autoSpaceDN w:val="0"/>
        <w:adjustRightInd w:val="0"/>
        <w:jc w:val="both"/>
        <w:rPr>
          <w:rFonts w:ascii="Arial Narrow" w:hAnsi="Arial Narrow"/>
        </w:rPr>
      </w:pPr>
      <w:r w:rsidRPr="00CC4EB0">
        <w:rPr>
          <w:rFonts w:ascii="Arial Narrow" w:hAnsi="Arial Narrow"/>
        </w:rPr>
        <w:t xml:space="preserve">Una vez resueltas las solicitudes y dejando constancia en el acta, </w:t>
      </w:r>
      <w:r w:rsidR="00937F62">
        <w:rPr>
          <w:rFonts w:ascii="Arial Narrow" w:hAnsi="Arial Narrow"/>
        </w:rPr>
        <w:t>se</w:t>
      </w:r>
      <w:r w:rsidRPr="00CC4EB0">
        <w:rPr>
          <w:rFonts w:ascii="Arial Narrow" w:hAnsi="Arial Narrow"/>
        </w:rPr>
        <w:t xml:space="preserve"> deberá comunicar al beneficiario o beneficiarios la decisión</w:t>
      </w:r>
      <w:r w:rsidR="00CF64DD" w:rsidRPr="00CC4EB0">
        <w:rPr>
          <w:rFonts w:ascii="Arial Narrow" w:hAnsi="Arial Narrow"/>
        </w:rPr>
        <w:t xml:space="preserve"> del </w:t>
      </w:r>
      <w:r w:rsidRPr="00CC4EB0">
        <w:rPr>
          <w:rFonts w:ascii="Arial Narrow" w:hAnsi="Arial Narrow"/>
        </w:rPr>
        <w:t>comité.</w:t>
      </w:r>
    </w:p>
    <w:p w14:paraId="0E941A95" w14:textId="4C68D90A" w:rsidR="0030369B" w:rsidRPr="00CC4EB0" w:rsidRDefault="0030369B" w:rsidP="00233471">
      <w:pPr>
        <w:pStyle w:val="Prrafodelista"/>
        <w:numPr>
          <w:ilvl w:val="0"/>
          <w:numId w:val="8"/>
        </w:numPr>
        <w:autoSpaceDE w:val="0"/>
        <w:autoSpaceDN w:val="0"/>
        <w:adjustRightInd w:val="0"/>
        <w:jc w:val="both"/>
        <w:rPr>
          <w:rFonts w:ascii="Arial Narrow" w:hAnsi="Arial Narrow"/>
          <w:bCs/>
        </w:rPr>
      </w:pPr>
      <w:r w:rsidRPr="00CC4EB0">
        <w:rPr>
          <w:rFonts w:ascii="Arial Narrow" w:hAnsi="Arial Narrow"/>
          <w:bCs/>
        </w:rPr>
        <w:t xml:space="preserve">El </w:t>
      </w:r>
      <w:r w:rsidR="003C7B78" w:rsidRPr="00CC4EB0">
        <w:rPr>
          <w:rFonts w:ascii="Arial Narrow" w:hAnsi="Arial Narrow"/>
          <w:bCs/>
        </w:rPr>
        <w:t xml:space="preserve">Comité de </w:t>
      </w:r>
      <w:r w:rsidR="00B63B1D">
        <w:rPr>
          <w:rFonts w:ascii="Arial Narrow" w:hAnsi="Arial Narrow"/>
          <w:bCs/>
        </w:rPr>
        <w:t xml:space="preserve">Educación </w:t>
      </w:r>
      <w:r w:rsidR="00C3384E" w:rsidRPr="00CC4EB0">
        <w:rPr>
          <w:rFonts w:ascii="Arial Narrow" w:hAnsi="Arial Narrow"/>
          <w:bCs/>
        </w:rPr>
        <w:t xml:space="preserve">y </w:t>
      </w:r>
      <w:r w:rsidRPr="00CC4EB0">
        <w:rPr>
          <w:rFonts w:ascii="Arial Narrow" w:hAnsi="Arial Narrow"/>
          <w:bCs/>
        </w:rPr>
        <w:t>Bienestar Social, para efectos de aprobar las solicitudes que presenten los asociados observara el presupuesto asignado y la correspondiente disponibilidad, sin excederse de la suma sujeta a su disposición.</w:t>
      </w:r>
    </w:p>
    <w:p w14:paraId="0E941A96" w14:textId="77777777" w:rsidR="00F740F0" w:rsidRPr="00CC4EB0" w:rsidRDefault="004A4140" w:rsidP="00233471">
      <w:pPr>
        <w:pStyle w:val="Prrafodelista"/>
        <w:numPr>
          <w:ilvl w:val="0"/>
          <w:numId w:val="8"/>
        </w:numPr>
        <w:autoSpaceDE w:val="0"/>
        <w:autoSpaceDN w:val="0"/>
        <w:adjustRightInd w:val="0"/>
        <w:jc w:val="both"/>
        <w:rPr>
          <w:rFonts w:ascii="Arial Narrow" w:hAnsi="Arial Narrow"/>
          <w:bCs/>
        </w:rPr>
      </w:pPr>
      <w:r w:rsidRPr="00CC4EB0">
        <w:rPr>
          <w:rFonts w:ascii="Arial Narrow" w:hAnsi="Arial Narrow"/>
          <w:bCs/>
        </w:rPr>
        <w:t>E</w:t>
      </w:r>
      <w:r w:rsidR="00F740F0" w:rsidRPr="00CC4EB0">
        <w:rPr>
          <w:rFonts w:ascii="Arial Narrow" w:hAnsi="Arial Narrow"/>
          <w:bCs/>
        </w:rPr>
        <w:t>l comité podrá autorizar el patrocinio</w:t>
      </w:r>
      <w:r w:rsidR="00CF64DD" w:rsidRPr="00CC4EB0">
        <w:rPr>
          <w:rFonts w:ascii="Arial Narrow" w:hAnsi="Arial Narrow"/>
          <w:bCs/>
        </w:rPr>
        <w:t xml:space="preserve"> del </w:t>
      </w:r>
      <w:r w:rsidR="00961EAF" w:rsidRPr="00CC4EB0">
        <w:rPr>
          <w:rFonts w:ascii="Arial Narrow" w:hAnsi="Arial Narrow"/>
          <w:bCs/>
        </w:rPr>
        <w:t>evento</w:t>
      </w:r>
      <w:r w:rsidR="0075457A" w:rsidRPr="00CC4EB0">
        <w:rPr>
          <w:rFonts w:ascii="Arial Narrow" w:hAnsi="Arial Narrow"/>
          <w:bCs/>
        </w:rPr>
        <w:t xml:space="preserve"> o el auxilio</w:t>
      </w:r>
      <w:r w:rsidR="00961EAF" w:rsidRPr="00CC4EB0">
        <w:rPr>
          <w:rFonts w:ascii="Arial Narrow" w:hAnsi="Arial Narrow"/>
          <w:bCs/>
        </w:rPr>
        <w:t>,</w:t>
      </w:r>
      <w:r w:rsidR="00F740F0" w:rsidRPr="00CC4EB0">
        <w:rPr>
          <w:rFonts w:ascii="Arial Narrow" w:hAnsi="Arial Narrow"/>
          <w:bCs/>
        </w:rPr>
        <w:t xml:space="preserve"> previo estudio</w:t>
      </w:r>
      <w:r w:rsidR="00CF64DD" w:rsidRPr="00CC4EB0">
        <w:rPr>
          <w:rFonts w:ascii="Arial Narrow" w:hAnsi="Arial Narrow"/>
          <w:bCs/>
        </w:rPr>
        <w:t xml:space="preserve"> del </w:t>
      </w:r>
      <w:r w:rsidR="00F740F0" w:rsidRPr="00CC4EB0">
        <w:rPr>
          <w:rFonts w:ascii="Arial Narrow" w:hAnsi="Arial Narrow"/>
          <w:bCs/>
        </w:rPr>
        <w:t xml:space="preserve">presupuesto respectivo y los demás documentos necesarios para el análisis objetivo y la toma de decisión sobre el patrocinio </w:t>
      </w:r>
      <w:r w:rsidR="0075457A" w:rsidRPr="00CC4EB0">
        <w:rPr>
          <w:rFonts w:ascii="Arial Narrow" w:hAnsi="Arial Narrow"/>
          <w:bCs/>
        </w:rPr>
        <w:t xml:space="preserve">o el auxilio </w:t>
      </w:r>
      <w:r w:rsidR="00F740F0" w:rsidRPr="00CC4EB0">
        <w:rPr>
          <w:rFonts w:ascii="Arial Narrow" w:hAnsi="Arial Narrow"/>
          <w:bCs/>
        </w:rPr>
        <w:t>conforme a las normas vigentes sobre la materia.</w:t>
      </w:r>
    </w:p>
    <w:p w14:paraId="0E941A97" w14:textId="77777777" w:rsidR="00F740F0" w:rsidRPr="00CC4EB0" w:rsidRDefault="00F740F0" w:rsidP="00233471">
      <w:pPr>
        <w:pStyle w:val="Prrafodelista"/>
        <w:numPr>
          <w:ilvl w:val="0"/>
          <w:numId w:val="8"/>
        </w:numPr>
        <w:autoSpaceDE w:val="0"/>
        <w:autoSpaceDN w:val="0"/>
        <w:adjustRightInd w:val="0"/>
        <w:jc w:val="both"/>
        <w:rPr>
          <w:rFonts w:ascii="Arial Narrow" w:hAnsi="Arial Narrow"/>
        </w:rPr>
      </w:pPr>
      <w:r w:rsidRPr="00CC4EB0">
        <w:rPr>
          <w:rFonts w:ascii="Arial Narrow" w:hAnsi="Arial Narrow"/>
        </w:rPr>
        <w:t>Una vez</w:t>
      </w:r>
      <w:r w:rsidR="0075457A" w:rsidRPr="00CC4EB0">
        <w:rPr>
          <w:rFonts w:ascii="Arial Narrow" w:hAnsi="Arial Narrow"/>
        </w:rPr>
        <w:t xml:space="preserve"> aprobado el auxilio,</w:t>
      </w:r>
      <w:r w:rsidRPr="00CC4EB0">
        <w:rPr>
          <w:rFonts w:ascii="Arial Narrow" w:hAnsi="Arial Narrow"/>
        </w:rPr>
        <w:t xml:space="preserve"> la actividad y</w:t>
      </w:r>
      <w:r w:rsidR="0075457A" w:rsidRPr="00CC4EB0">
        <w:rPr>
          <w:rFonts w:ascii="Arial Narrow" w:hAnsi="Arial Narrow"/>
        </w:rPr>
        <w:t>/o</w:t>
      </w:r>
      <w:r w:rsidRPr="00CC4EB0">
        <w:rPr>
          <w:rFonts w:ascii="Arial Narrow" w:hAnsi="Arial Narrow"/>
        </w:rPr>
        <w:t xml:space="preserve"> la forma</w:t>
      </w:r>
      <w:r w:rsidR="00CF64DD" w:rsidRPr="00CC4EB0">
        <w:rPr>
          <w:rFonts w:ascii="Arial Narrow" w:hAnsi="Arial Narrow"/>
        </w:rPr>
        <w:t xml:space="preserve"> del </w:t>
      </w:r>
      <w:r w:rsidRPr="00CC4EB0">
        <w:rPr>
          <w:rFonts w:ascii="Arial Narrow" w:hAnsi="Arial Narrow"/>
        </w:rPr>
        <w:t>patrocinio por el órgano competente, la administración abrirá las inscripciones para las solicitudes de patrocinio individual o colectivo según sea el caso.</w:t>
      </w:r>
    </w:p>
    <w:p w14:paraId="0E941A98" w14:textId="77777777" w:rsidR="004A4140" w:rsidRPr="00CC4EB0" w:rsidRDefault="004A4140" w:rsidP="00233471">
      <w:pPr>
        <w:pStyle w:val="Prrafodelista"/>
        <w:numPr>
          <w:ilvl w:val="0"/>
          <w:numId w:val="8"/>
        </w:numPr>
        <w:autoSpaceDE w:val="0"/>
        <w:autoSpaceDN w:val="0"/>
        <w:adjustRightInd w:val="0"/>
        <w:jc w:val="both"/>
        <w:rPr>
          <w:rFonts w:ascii="Arial Narrow" w:hAnsi="Arial Narrow"/>
          <w:bCs/>
        </w:rPr>
      </w:pPr>
      <w:r w:rsidRPr="00CC4EB0">
        <w:rPr>
          <w:rFonts w:ascii="Arial Narrow" w:hAnsi="Arial Narrow"/>
          <w:bCs/>
        </w:rPr>
        <w:t>En todo caso, las cuantías a aprobar deben guardar proporción y equilibrio con la cobertura en número de asociados a beneficiar, en relación con el tipo de evento.</w:t>
      </w:r>
    </w:p>
    <w:p w14:paraId="0E941A99" w14:textId="5F90F86D" w:rsidR="00F740F0" w:rsidRPr="00CC4EB0" w:rsidRDefault="00C3384E" w:rsidP="00233471">
      <w:pPr>
        <w:pStyle w:val="Prrafodelista"/>
        <w:numPr>
          <w:ilvl w:val="0"/>
          <w:numId w:val="8"/>
        </w:numPr>
        <w:autoSpaceDE w:val="0"/>
        <w:autoSpaceDN w:val="0"/>
        <w:adjustRightInd w:val="0"/>
        <w:jc w:val="both"/>
        <w:rPr>
          <w:rFonts w:ascii="Arial Narrow" w:hAnsi="Arial Narrow"/>
        </w:rPr>
      </w:pPr>
      <w:r w:rsidRPr="00CC4EB0">
        <w:rPr>
          <w:rFonts w:ascii="Arial Narrow" w:hAnsi="Arial Narrow"/>
          <w:bCs/>
        </w:rPr>
        <w:lastRenderedPageBreak/>
        <w:t xml:space="preserve">El </w:t>
      </w:r>
      <w:r w:rsidR="003C7B78" w:rsidRPr="00CC4EB0">
        <w:rPr>
          <w:rFonts w:ascii="Arial Narrow" w:hAnsi="Arial Narrow"/>
          <w:bCs/>
        </w:rPr>
        <w:t xml:space="preserve">Comité de </w:t>
      </w:r>
      <w:r w:rsidR="00B63B1D">
        <w:rPr>
          <w:rFonts w:ascii="Arial Narrow" w:hAnsi="Arial Narrow"/>
          <w:bCs/>
        </w:rPr>
        <w:t xml:space="preserve">Educación </w:t>
      </w:r>
      <w:r w:rsidRPr="00CC4EB0">
        <w:rPr>
          <w:rFonts w:ascii="Arial Narrow" w:hAnsi="Arial Narrow"/>
          <w:bCs/>
        </w:rPr>
        <w:t>y Bienestar Social</w:t>
      </w:r>
      <w:r w:rsidR="00F740F0" w:rsidRPr="00CC4EB0">
        <w:rPr>
          <w:rFonts w:ascii="Arial Narrow" w:hAnsi="Arial Narrow"/>
        </w:rPr>
        <w:t>, verificara el cumplimiento de los requisitos establecidos en</w:t>
      </w:r>
      <w:r w:rsidR="00961EAF" w:rsidRPr="00CC4EB0">
        <w:rPr>
          <w:rFonts w:ascii="Arial Narrow" w:hAnsi="Arial Narrow"/>
        </w:rPr>
        <w:t xml:space="preserve"> este reglamento y autorizará las actividades,</w:t>
      </w:r>
      <w:r w:rsidR="00F740F0" w:rsidRPr="00CC4EB0">
        <w:rPr>
          <w:rFonts w:ascii="Arial Narrow" w:hAnsi="Arial Narrow"/>
        </w:rPr>
        <w:t xml:space="preserve"> patrocinios</w:t>
      </w:r>
      <w:r w:rsidR="00961EAF" w:rsidRPr="00CC4EB0">
        <w:rPr>
          <w:rFonts w:ascii="Arial Narrow" w:hAnsi="Arial Narrow"/>
        </w:rPr>
        <w:t xml:space="preserve"> o auxilios</w:t>
      </w:r>
      <w:r w:rsidR="00F740F0" w:rsidRPr="00CC4EB0">
        <w:rPr>
          <w:rFonts w:ascii="Arial Narrow" w:hAnsi="Arial Narrow"/>
        </w:rPr>
        <w:t xml:space="preserve"> que haya lugar, indicando con precisión a la administración, los beneficiarios </w:t>
      </w:r>
      <w:r w:rsidR="00961EAF" w:rsidRPr="00CC4EB0">
        <w:rPr>
          <w:rFonts w:ascii="Arial Narrow" w:hAnsi="Arial Narrow"/>
        </w:rPr>
        <w:t>y la forma</w:t>
      </w:r>
      <w:r w:rsidR="00CF64DD" w:rsidRPr="00CC4EB0">
        <w:rPr>
          <w:rFonts w:ascii="Arial Narrow" w:hAnsi="Arial Narrow"/>
        </w:rPr>
        <w:t xml:space="preserve"> del </w:t>
      </w:r>
      <w:r w:rsidR="00961EAF" w:rsidRPr="00CC4EB0">
        <w:rPr>
          <w:rFonts w:ascii="Arial Narrow" w:hAnsi="Arial Narrow"/>
        </w:rPr>
        <w:t>mismo.</w:t>
      </w:r>
    </w:p>
    <w:p w14:paraId="0E941A9A" w14:textId="77777777" w:rsidR="00F740F0" w:rsidRPr="00CC4EB0" w:rsidRDefault="00F740F0" w:rsidP="006E241C">
      <w:pPr>
        <w:pStyle w:val="Prrafodelista"/>
        <w:autoSpaceDE w:val="0"/>
        <w:autoSpaceDN w:val="0"/>
        <w:adjustRightInd w:val="0"/>
        <w:ind w:left="360"/>
        <w:jc w:val="both"/>
        <w:rPr>
          <w:rFonts w:ascii="Arial Narrow" w:hAnsi="Arial Narrow"/>
          <w:bCs/>
        </w:rPr>
      </w:pPr>
    </w:p>
    <w:p w14:paraId="0E941A9B" w14:textId="16E0F215" w:rsidR="0030369B" w:rsidRPr="00CC4EB0" w:rsidRDefault="00785430" w:rsidP="006E241C">
      <w:pPr>
        <w:jc w:val="both"/>
        <w:rPr>
          <w:rFonts w:ascii="Arial Narrow" w:hAnsi="Arial Narrow"/>
          <w:bCs/>
        </w:rPr>
      </w:pPr>
      <w:r w:rsidRPr="00CC4EB0">
        <w:rPr>
          <w:rFonts w:ascii="Arial Narrow" w:hAnsi="Arial Narrow"/>
          <w:b/>
          <w:bCs/>
        </w:rPr>
        <w:t>Artículo</w:t>
      </w:r>
      <w:r w:rsidR="00EE5BE6" w:rsidRPr="00CC4EB0">
        <w:rPr>
          <w:rFonts w:ascii="Arial Narrow" w:hAnsi="Arial Narrow"/>
          <w:b/>
          <w:bCs/>
        </w:rPr>
        <w:t xml:space="preserve"> </w:t>
      </w:r>
      <w:r w:rsidR="00AD6C2A">
        <w:rPr>
          <w:rFonts w:ascii="Arial Narrow" w:hAnsi="Arial Narrow"/>
          <w:b/>
          <w:bCs/>
        </w:rPr>
        <w:t>10</w:t>
      </w:r>
      <w:r w:rsidR="00EE5BE6" w:rsidRPr="00CC4EB0">
        <w:rPr>
          <w:rFonts w:ascii="Arial Narrow" w:hAnsi="Arial Narrow"/>
          <w:b/>
          <w:bCs/>
        </w:rPr>
        <w:t xml:space="preserve">. Administración. </w:t>
      </w:r>
      <w:r w:rsidR="00EE5BE6" w:rsidRPr="00CC4EB0">
        <w:rPr>
          <w:rFonts w:ascii="Arial Narrow" w:hAnsi="Arial Narrow"/>
          <w:bCs/>
        </w:rPr>
        <w:t>Los recursos</w:t>
      </w:r>
      <w:r w:rsidR="00CF64DD" w:rsidRPr="00CC4EB0">
        <w:rPr>
          <w:rFonts w:ascii="Arial Narrow" w:hAnsi="Arial Narrow"/>
          <w:bCs/>
        </w:rPr>
        <w:t xml:space="preserve"> </w:t>
      </w:r>
      <w:r w:rsidR="00265F12">
        <w:rPr>
          <w:rFonts w:ascii="Arial Narrow" w:hAnsi="Arial Narrow"/>
          <w:bCs/>
        </w:rPr>
        <w:t>de los Fondos Sociales y mutuales</w:t>
      </w:r>
      <w:r w:rsidR="00EE5BE6" w:rsidRPr="00CC4EB0">
        <w:rPr>
          <w:rFonts w:ascii="Arial Narrow" w:hAnsi="Arial Narrow"/>
          <w:bCs/>
        </w:rPr>
        <w:t xml:space="preserve"> serán </w:t>
      </w:r>
      <w:r w:rsidR="00AD6C2A">
        <w:rPr>
          <w:rFonts w:ascii="Arial Narrow" w:hAnsi="Arial Narrow"/>
          <w:bCs/>
        </w:rPr>
        <w:t>presupuestados anualmente por parte del Consejo de Administración y en adelante ejecutados bajo la orientación y supervisión d</w:t>
      </w:r>
      <w:r w:rsidR="00EE5BE6" w:rsidRPr="00CC4EB0">
        <w:rPr>
          <w:rFonts w:ascii="Arial Narrow" w:hAnsi="Arial Narrow"/>
          <w:bCs/>
        </w:rPr>
        <w:t xml:space="preserve">el </w:t>
      </w:r>
      <w:r w:rsidR="003C7B78" w:rsidRPr="00CC4EB0">
        <w:rPr>
          <w:rFonts w:ascii="Arial Narrow" w:hAnsi="Arial Narrow"/>
          <w:bCs/>
        </w:rPr>
        <w:t xml:space="preserve">Comité de </w:t>
      </w:r>
      <w:r w:rsidR="00B63B1D">
        <w:rPr>
          <w:rFonts w:ascii="Arial Narrow" w:hAnsi="Arial Narrow"/>
          <w:bCs/>
        </w:rPr>
        <w:t xml:space="preserve">Educación </w:t>
      </w:r>
      <w:r w:rsidR="00C3384E" w:rsidRPr="00CC4EB0">
        <w:rPr>
          <w:rFonts w:ascii="Arial Narrow" w:hAnsi="Arial Narrow"/>
          <w:bCs/>
        </w:rPr>
        <w:t>y Bienestar Social</w:t>
      </w:r>
      <w:r w:rsidR="00AD6C2A">
        <w:rPr>
          <w:rFonts w:ascii="Arial Narrow" w:hAnsi="Arial Narrow"/>
          <w:bCs/>
        </w:rPr>
        <w:t xml:space="preserve"> sin que ello implique participación alguna en la administración directa de los recursos económicos,</w:t>
      </w:r>
      <w:r w:rsidR="00961EAF" w:rsidRPr="00CC4EB0">
        <w:rPr>
          <w:rFonts w:ascii="Arial Narrow" w:hAnsi="Arial Narrow"/>
          <w:bCs/>
        </w:rPr>
        <w:t xml:space="preserve"> así</w:t>
      </w:r>
      <w:r w:rsidR="0030369B" w:rsidRPr="00CC4EB0">
        <w:rPr>
          <w:rFonts w:ascii="Arial Narrow" w:hAnsi="Arial Narrow"/>
          <w:bCs/>
        </w:rPr>
        <w:t>:</w:t>
      </w:r>
    </w:p>
    <w:p w14:paraId="0E941A9C" w14:textId="77777777" w:rsidR="0030369B" w:rsidRPr="00CC4EB0" w:rsidRDefault="0030369B" w:rsidP="006E241C">
      <w:pPr>
        <w:jc w:val="both"/>
        <w:rPr>
          <w:rFonts w:ascii="Arial Narrow" w:hAnsi="Arial Narrow"/>
          <w:bCs/>
        </w:rPr>
      </w:pPr>
    </w:p>
    <w:p w14:paraId="0E941A9E" w14:textId="6A8D486F" w:rsidR="00C3384E" w:rsidRDefault="00C3384E" w:rsidP="00233471">
      <w:pPr>
        <w:pStyle w:val="Prrafodelista"/>
        <w:numPr>
          <w:ilvl w:val="0"/>
          <w:numId w:val="6"/>
        </w:numPr>
        <w:autoSpaceDE w:val="0"/>
        <w:autoSpaceDN w:val="0"/>
        <w:adjustRightInd w:val="0"/>
        <w:jc w:val="both"/>
        <w:rPr>
          <w:rFonts w:ascii="Arial Narrow" w:hAnsi="Arial Narrow"/>
          <w:bCs/>
        </w:rPr>
      </w:pPr>
      <w:r w:rsidRPr="00CC4EB0">
        <w:rPr>
          <w:rFonts w:ascii="Arial Narrow" w:hAnsi="Arial Narrow"/>
          <w:bCs/>
        </w:rPr>
        <w:t xml:space="preserve">El </w:t>
      </w:r>
      <w:r w:rsidR="003C7B78" w:rsidRPr="00CC4EB0">
        <w:rPr>
          <w:rFonts w:ascii="Arial Narrow" w:hAnsi="Arial Narrow"/>
          <w:bCs/>
        </w:rPr>
        <w:t xml:space="preserve">Comité de </w:t>
      </w:r>
      <w:r w:rsidR="00B63B1D">
        <w:rPr>
          <w:rFonts w:ascii="Arial Narrow" w:hAnsi="Arial Narrow"/>
          <w:bCs/>
        </w:rPr>
        <w:t xml:space="preserve">Educación </w:t>
      </w:r>
      <w:r w:rsidRPr="00CC4EB0">
        <w:rPr>
          <w:rFonts w:ascii="Arial Narrow" w:hAnsi="Arial Narrow"/>
          <w:bCs/>
        </w:rPr>
        <w:t xml:space="preserve">y Bienestar Social </w:t>
      </w:r>
      <w:r w:rsidR="0030369B" w:rsidRPr="00CC4EB0">
        <w:rPr>
          <w:rFonts w:ascii="Arial Narrow" w:hAnsi="Arial Narrow"/>
          <w:bCs/>
        </w:rPr>
        <w:t>deberá entregar</w:t>
      </w:r>
      <w:r w:rsidR="00AD6C2A">
        <w:rPr>
          <w:rFonts w:ascii="Arial Narrow" w:hAnsi="Arial Narrow"/>
          <w:bCs/>
        </w:rPr>
        <w:t xml:space="preserve"> a más tardar en el mes de noviembre de cada año</w:t>
      </w:r>
      <w:r w:rsidR="0030369B" w:rsidRPr="00CC4EB0">
        <w:rPr>
          <w:rFonts w:ascii="Arial Narrow" w:hAnsi="Arial Narrow"/>
          <w:bCs/>
        </w:rPr>
        <w:t xml:space="preserve"> </w:t>
      </w:r>
      <w:r w:rsidR="00CF64DD" w:rsidRPr="00CC4EB0">
        <w:rPr>
          <w:rFonts w:ascii="Arial Narrow" w:hAnsi="Arial Narrow"/>
          <w:bCs/>
        </w:rPr>
        <w:t>a</w:t>
      </w:r>
      <w:r w:rsidR="001E27EF">
        <w:rPr>
          <w:rFonts w:ascii="Arial Narrow" w:hAnsi="Arial Narrow"/>
          <w:bCs/>
        </w:rPr>
        <w:t>l Consejo de Administración</w:t>
      </w:r>
      <w:r w:rsidR="0030369B" w:rsidRPr="00CC4EB0">
        <w:rPr>
          <w:rFonts w:ascii="Arial Narrow" w:hAnsi="Arial Narrow"/>
          <w:bCs/>
        </w:rPr>
        <w:t>, la propuesta de programas y proyectos sociales en beneficio de los empleados</w:t>
      </w:r>
      <w:r w:rsidR="00AD6C2A">
        <w:rPr>
          <w:rFonts w:ascii="Arial Narrow" w:hAnsi="Arial Narrow"/>
          <w:bCs/>
        </w:rPr>
        <w:t>,</w:t>
      </w:r>
      <w:r w:rsidR="0030369B" w:rsidRPr="00CC4EB0">
        <w:rPr>
          <w:rFonts w:ascii="Arial Narrow" w:hAnsi="Arial Narrow"/>
          <w:bCs/>
        </w:rPr>
        <w:t xml:space="preserve"> asociados</w:t>
      </w:r>
      <w:r w:rsidR="00AD6C2A">
        <w:rPr>
          <w:rFonts w:ascii="Arial Narrow" w:hAnsi="Arial Narrow"/>
          <w:bCs/>
        </w:rPr>
        <w:t>, grupo familiar y la comunidad</w:t>
      </w:r>
      <w:r w:rsidR="0030369B" w:rsidRPr="00CC4EB0">
        <w:rPr>
          <w:rFonts w:ascii="Arial Narrow" w:hAnsi="Arial Narrow"/>
          <w:bCs/>
        </w:rPr>
        <w:t xml:space="preserve"> que </w:t>
      </w:r>
      <w:r w:rsidR="00AD6C2A">
        <w:rPr>
          <w:rFonts w:ascii="Arial Narrow" w:hAnsi="Arial Narrow"/>
          <w:bCs/>
        </w:rPr>
        <w:t xml:space="preserve">se </w:t>
      </w:r>
      <w:r w:rsidR="0030369B" w:rsidRPr="00CC4EB0">
        <w:rPr>
          <w:rFonts w:ascii="Arial Narrow" w:hAnsi="Arial Narrow"/>
          <w:bCs/>
        </w:rPr>
        <w:t xml:space="preserve">desarrollaran en el </w:t>
      </w:r>
      <w:r w:rsidR="00AD6C2A">
        <w:rPr>
          <w:rFonts w:ascii="Arial Narrow" w:hAnsi="Arial Narrow"/>
          <w:bCs/>
        </w:rPr>
        <w:t>año siguiente</w:t>
      </w:r>
      <w:r w:rsidR="0030369B" w:rsidRPr="00CC4EB0">
        <w:rPr>
          <w:rFonts w:ascii="Arial Narrow" w:hAnsi="Arial Narrow"/>
          <w:bCs/>
        </w:rPr>
        <w:t xml:space="preserve">, con su respectivo presupuesto. </w:t>
      </w:r>
    </w:p>
    <w:p w14:paraId="65B8F51B" w14:textId="6EAA4548" w:rsidR="00AD6C2A" w:rsidRPr="00CC4EB0" w:rsidRDefault="00AD6C2A" w:rsidP="00233471">
      <w:pPr>
        <w:pStyle w:val="Prrafodelista"/>
        <w:numPr>
          <w:ilvl w:val="0"/>
          <w:numId w:val="6"/>
        </w:numPr>
        <w:autoSpaceDE w:val="0"/>
        <w:autoSpaceDN w:val="0"/>
        <w:adjustRightInd w:val="0"/>
        <w:jc w:val="both"/>
        <w:rPr>
          <w:rFonts w:ascii="Arial Narrow" w:hAnsi="Arial Narrow"/>
          <w:bCs/>
        </w:rPr>
      </w:pPr>
      <w:r w:rsidRPr="00CC4EB0">
        <w:rPr>
          <w:rFonts w:ascii="Arial Narrow" w:hAnsi="Arial Narrow"/>
          <w:bCs/>
        </w:rPr>
        <w:t>La programación que realice el comité deberá estar enmarcada de acuerdo a los ámbitos y programas establecidos en el PESEM con respecto a los temas relacionados con bienestar social, educación, previsión, solidaridad, recreación,</w:t>
      </w:r>
      <w:r>
        <w:rPr>
          <w:rFonts w:ascii="Arial Narrow" w:hAnsi="Arial Narrow"/>
          <w:bCs/>
        </w:rPr>
        <w:t xml:space="preserve"> integración,</w:t>
      </w:r>
      <w:r w:rsidRPr="00CC4EB0">
        <w:rPr>
          <w:rFonts w:ascii="Arial Narrow" w:hAnsi="Arial Narrow"/>
          <w:bCs/>
        </w:rPr>
        <w:t xml:space="preserve"> cultura</w:t>
      </w:r>
      <w:r>
        <w:rPr>
          <w:rFonts w:ascii="Arial Narrow" w:hAnsi="Arial Narrow"/>
          <w:bCs/>
        </w:rPr>
        <w:t>,</w:t>
      </w:r>
      <w:r w:rsidRPr="00CC4EB0">
        <w:rPr>
          <w:rFonts w:ascii="Arial Narrow" w:hAnsi="Arial Narrow"/>
          <w:bCs/>
        </w:rPr>
        <w:t xml:space="preserve"> deporte</w:t>
      </w:r>
      <w:r>
        <w:rPr>
          <w:rFonts w:ascii="Arial Narrow" w:hAnsi="Arial Narrow"/>
          <w:bCs/>
        </w:rPr>
        <w:t xml:space="preserve"> y protección del medio ambiente</w:t>
      </w:r>
      <w:r w:rsidRPr="00CC4EB0">
        <w:rPr>
          <w:rFonts w:ascii="Arial Narrow" w:hAnsi="Arial Narrow"/>
          <w:bCs/>
        </w:rPr>
        <w:t xml:space="preserve">. </w:t>
      </w:r>
    </w:p>
    <w:p w14:paraId="0E941A9F" w14:textId="74014B77" w:rsidR="0030369B" w:rsidRPr="00CC4EB0" w:rsidRDefault="0030369B" w:rsidP="00233471">
      <w:pPr>
        <w:pStyle w:val="Prrafodelista"/>
        <w:numPr>
          <w:ilvl w:val="0"/>
          <w:numId w:val="6"/>
        </w:numPr>
        <w:autoSpaceDE w:val="0"/>
        <w:autoSpaceDN w:val="0"/>
        <w:adjustRightInd w:val="0"/>
        <w:jc w:val="both"/>
        <w:rPr>
          <w:rFonts w:ascii="Arial Narrow" w:hAnsi="Arial Narrow"/>
          <w:bCs/>
        </w:rPr>
      </w:pPr>
      <w:r w:rsidRPr="00CC4EB0">
        <w:rPr>
          <w:rFonts w:ascii="Arial Narrow" w:hAnsi="Arial Narrow"/>
          <w:bCs/>
        </w:rPr>
        <w:t>El comité deberá realizar el plan de trabajo para todo el periodo, en el cual se detallan cada un</w:t>
      </w:r>
      <w:r w:rsidR="00AD6C2A">
        <w:rPr>
          <w:rFonts w:ascii="Arial Narrow" w:hAnsi="Arial Narrow"/>
          <w:bCs/>
        </w:rPr>
        <w:t>o de los auxilios y</w:t>
      </w:r>
      <w:r w:rsidRPr="00CC4EB0">
        <w:rPr>
          <w:rFonts w:ascii="Arial Narrow" w:hAnsi="Arial Narrow"/>
          <w:bCs/>
        </w:rPr>
        <w:t xml:space="preserve"> de las actividades a realizar con su correspondiente presupuesto, </w:t>
      </w:r>
      <w:r w:rsidR="00AD6C2A">
        <w:rPr>
          <w:rFonts w:ascii="Arial Narrow" w:hAnsi="Arial Narrow"/>
          <w:bCs/>
        </w:rPr>
        <w:t>el cual</w:t>
      </w:r>
      <w:r w:rsidRPr="00CC4EB0">
        <w:rPr>
          <w:rFonts w:ascii="Arial Narrow" w:hAnsi="Arial Narrow"/>
          <w:bCs/>
        </w:rPr>
        <w:t xml:space="preserve"> deberá ser presentado </w:t>
      </w:r>
      <w:r w:rsidR="00CF64DD" w:rsidRPr="00CC4EB0">
        <w:rPr>
          <w:rFonts w:ascii="Arial Narrow" w:hAnsi="Arial Narrow"/>
          <w:bCs/>
        </w:rPr>
        <w:t>a</w:t>
      </w:r>
      <w:r w:rsidR="001E27EF">
        <w:rPr>
          <w:rFonts w:ascii="Arial Narrow" w:hAnsi="Arial Narrow"/>
          <w:bCs/>
        </w:rPr>
        <w:t>l Consejo de Administración</w:t>
      </w:r>
      <w:r w:rsidR="00A841BC" w:rsidRPr="00CC4EB0">
        <w:rPr>
          <w:rFonts w:ascii="Arial Narrow" w:hAnsi="Arial Narrow"/>
        </w:rPr>
        <w:t xml:space="preserve"> </w:t>
      </w:r>
      <w:r w:rsidRPr="00CC4EB0">
        <w:rPr>
          <w:rFonts w:ascii="Arial Narrow" w:hAnsi="Arial Narrow"/>
          <w:bCs/>
        </w:rPr>
        <w:t>para aprobación. Una vez aprobado por este organismo, el comité desarroll</w:t>
      </w:r>
      <w:r w:rsidR="00AD6C2A">
        <w:rPr>
          <w:rFonts w:ascii="Arial Narrow" w:hAnsi="Arial Narrow"/>
          <w:bCs/>
        </w:rPr>
        <w:t>ará</w:t>
      </w:r>
      <w:r w:rsidRPr="00CC4EB0">
        <w:rPr>
          <w:rFonts w:ascii="Arial Narrow" w:hAnsi="Arial Narrow"/>
          <w:bCs/>
        </w:rPr>
        <w:t xml:space="preserve"> </w:t>
      </w:r>
      <w:r w:rsidR="00AD6C2A">
        <w:rPr>
          <w:rFonts w:ascii="Arial Narrow" w:hAnsi="Arial Narrow"/>
          <w:bCs/>
        </w:rPr>
        <w:t>su</w:t>
      </w:r>
      <w:r w:rsidRPr="00CC4EB0">
        <w:rPr>
          <w:rFonts w:ascii="Arial Narrow" w:hAnsi="Arial Narrow"/>
          <w:bCs/>
        </w:rPr>
        <w:t xml:space="preserve"> plan de trabajo</w:t>
      </w:r>
      <w:r w:rsidR="00AD6C2A">
        <w:rPr>
          <w:rFonts w:ascii="Arial Narrow" w:hAnsi="Arial Narrow"/>
          <w:bCs/>
        </w:rPr>
        <w:t xml:space="preserve"> en coordinación con la Gerencia y presentará informes trimestrales de avance y ejecución presupuestal al Consejo de Administración señalando inversión y cobertura de los programas y auxilios otorgados</w:t>
      </w:r>
      <w:r w:rsidRPr="00CC4EB0">
        <w:rPr>
          <w:rFonts w:ascii="Arial Narrow" w:hAnsi="Arial Narrow"/>
          <w:bCs/>
        </w:rPr>
        <w:t>.</w:t>
      </w:r>
    </w:p>
    <w:p w14:paraId="0E941AA0" w14:textId="1B057FC2" w:rsidR="0030369B" w:rsidRPr="00CC4EB0" w:rsidRDefault="0030369B" w:rsidP="00233471">
      <w:pPr>
        <w:pStyle w:val="Prrafodelista"/>
        <w:numPr>
          <w:ilvl w:val="0"/>
          <w:numId w:val="6"/>
        </w:numPr>
        <w:autoSpaceDE w:val="0"/>
        <w:autoSpaceDN w:val="0"/>
        <w:adjustRightInd w:val="0"/>
        <w:jc w:val="both"/>
        <w:rPr>
          <w:rFonts w:ascii="Arial Narrow" w:hAnsi="Arial Narrow"/>
          <w:bCs/>
        </w:rPr>
      </w:pPr>
      <w:r w:rsidRPr="00CC4EB0">
        <w:rPr>
          <w:rFonts w:ascii="Arial Narrow" w:hAnsi="Arial Narrow"/>
          <w:bCs/>
        </w:rPr>
        <w:t>La ejecución</w:t>
      </w:r>
      <w:r w:rsidR="00CF64DD" w:rsidRPr="00CC4EB0">
        <w:rPr>
          <w:rFonts w:ascii="Arial Narrow" w:hAnsi="Arial Narrow"/>
          <w:bCs/>
        </w:rPr>
        <w:t xml:space="preserve"> del </w:t>
      </w:r>
      <w:r w:rsidRPr="00CC4EB0">
        <w:rPr>
          <w:rFonts w:ascii="Arial Narrow" w:hAnsi="Arial Narrow"/>
          <w:bCs/>
        </w:rPr>
        <w:t>cronograma y presupuesto se podrá iniciar a partir de la aprobación</w:t>
      </w:r>
      <w:r w:rsidR="006E241C" w:rsidRPr="00CC4EB0">
        <w:rPr>
          <w:rFonts w:ascii="Arial Narrow" w:hAnsi="Arial Narrow"/>
          <w:bCs/>
        </w:rPr>
        <w:t xml:space="preserve"> </w:t>
      </w:r>
      <w:r w:rsidR="001E27EF">
        <w:rPr>
          <w:rFonts w:ascii="Arial Narrow" w:hAnsi="Arial Narrow"/>
          <w:bCs/>
        </w:rPr>
        <w:t>del Consejo de Administración</w:t>
      </w:r>
      <w:r w:rsidRPr="00CC4EB0">
        <w:rPr>
          <w:rFonts w:ascii="Arial Narrow" w:hAnsi="Arial Narrow"/>
          <w:bCs/>
        </w:rPr>
        <w:t xml:space="preserve">, sin </w:t>
      </w:r>
      <w:r w:rsidR="00CF64DD" w:rsidRPr="00CC4EB0">
        <w:rPr>
          <w:rFonts w:ascii="Arial Narrow" w:hAnsi="Arial Narrow"/>
          <w:bCs/>
        </w:rPr>
        <w:t>embargo,</w:t>
      </w:r>
      <w:r w:rsidRPr="00CC4EB0">
        <w:rPr>
          <w:rFonts w:ascii="Arial Narrow" w:hAnsi="Arial Narrow"/>
          <w:bCs/>
        </w:rPr>
        <w:t xml:space="preserve"> para desarrollar cada ac</w:t>
      </w:r>
      <w:r w:rsidR="001E0D15" w:rsidRPr="00CC4EB0">
        <w:rPr>
          <w:rFonts w:ascii="Arial Narrow" w:hAnsi="Arial Narrow"/>
          <w:bCs/>
        </w:rPr>
        <w:t xml:space="preserve">tividad, </w:t>
      </w:r>
      <w:r w:rsidR="00F74D27" w:rsidRPr="00CC4EB0">
        <w:rPr>
          <w:rFonts w:ascii="Arial Narrow" w:hAnsi="Arial Narrow"/>
          <w:bCs/>
        </w:rPr>
        <w:t>el Comité trabajará</w:t>
      </w:r>
      <w:r w:rsidRPr="00CC4EB0">
        <w:rPr>
          <w:rFonts w:ascii="Arial Narrow" w:hAnsi="Arial Narrow"/>
          <w:bCs/>
        </w:rPr>
        <w:t xml:space="preserve"> en coordinación con la gerencia</w:t>
      </w:r>
      <w:r w:rsidR="00AD6C2A">
        <w:rPr>
          <w:rFonts w:ascii="Arial Narrow" w:hAnsi="Arial Narrow"/>
          <w:bCs/>
        </w:rPr>
        <w:t xml:space="preserve"> que es la directamente responsable de administrar los recursos y ejecutar los pagos que correspondan sin que el Comité pueda administrar bajo ninguna circunstancia dineros o recursos directamente</w:t>
      </w:r>
      <w:r w:rsidRPr="00CC4EB0">
        <w:rPr>
          <w:rFonts w:ascii="Arial Narrow" w:hAnsi="Arial Narrow"/>
          <w:bCs/>
        </w:rPr>
        <w:t>.</w:t>
      </w:r>
    </w:p>
    <w:p w14:paraId="0E941AA2" w14:textId="77777777" w:rsidR="00F74D27" w:rsidRPr="00CC4EB0" w:rsidRDefault="00F74D27" w:rsidP="00233471">
      <w:pPr>
        <w:pStyle w:val="Prrafodelista"/>
        <w:numPr>
          <w:ilvl w:val="0"/>
          <w:numId w:val="6"/>
        </w:numPr>
        <w:autoSpaceDE w:val="0"/>
        <w:autoSpaceDN w:val="0"/>
        <w:adjustRightInd w:val="0"/>
        <w:jc w:val="both"/>
        <w:rPr>
          <w:rFonts w:ascii="Arial Narrow" w:hAnsi="Arial Narrow"/>
          <w:bCs/>
        </w:rPr>
      </w:pPr>
      <w:r w:rsidRPr="00CC4EB0">
        <w:rPr>
          <w:rFonts w:ascii="Arial Narrow" w:hAnsi="Arial Narrow"/>
          <w:bCs/>
        </w:rPr>
        <w:t>El comité producirá un informe por cada actividad realizada, el cual deberá contener por lo menos: Tipo de actividad, fechas de realización, Responsables, lista de recursos (personal, económicos, logísticos etc.), descripción de la metodología, relación completa de participantes, o descripción</w:t>
      </w:r>
      <w:r w:rsidR="00CF64DD" w:rsidRPr="00CC4EB0">
        <w:rPr>
          <w:rFonts w:ascii="Arial Narrow" w:hAnsi="Arial Narrow"/>
          <w:bCs/>
        </w:rPr>
        <w:t xml:space="preserve"> del </w:t>
      </w:r>
      <w:r w:rsidRPr="00CC4EB0">
        <w:rPr>
          <w:rFonts w:ascii="Arial Narrow" w:hAnsi="Arial Narrow"/>
          <w:bCs/>
        </w:rPr>
        <w:t>grupo hacia el cual fue dirigida, indicando al menos el número estimado de personas, resultados de la evaluación general y acciones de mejora.</w:t>
      </w:r>
      <w:r w:rsidR="000F12AB" w:rsidRPr="00CC4EB0">
        <w:rPr>
          <w:rFonts w:ascii="Arial Narrow" w:hAnsi="Arial Narrow"/>
          <w:bCs/>
        </w:rPr>
        <w:t xml:space="preserve"> </w:t>
      </w:r>
    </w:p>
    <w:p w14:paraId="0E941AA3" w14:textId="1CA76D78" w:rsidR="0030369B" w:rsidRPr="00CC4EB0" w:rsidRDefault="00F74D27" w:rsidP="00233471">
      <w:pPr>
        <w:pStyle w:val="Prrafodelista"/>
        <w:numPr>
          <w:ilvl w:val="0"/>
          <w:numId w:val="6"/>
        </w:numPr>
        <w:autoSpaceDE w:val="0"/>
        <w:autoSpaceDN w:val="0"/>
        <w:adjustRightInd w:val="0"/>
        <w:jc w:val="both"/>
        <w:rPr>
          <w:rFonts w:ascii="Arial Narrow" w:hAnsi="Arial Narrow"/>
          <w:bCs/>
        </w:rPr>
      </w:pPr>
      <w:r w:rsidRPr="00CC4EB0">
        <w:rPr>
          <w:rFonts w:ascii="Arial Narrow" w:hAnsi="Arial Narrow"/>
          <w:bCs/>
        </w:rPr>
        <w:t xml:space="preserve">Con base en el informe individual de cada actividad se producirá un informe estadístico </w:t>
      </w:r>
      <w:r w:rsidR="00AD6C2A">
        <w:rPr>
          <w:rFonts w:ascii="Arial Narrow" w:hAnsi="Arial Narrow"/>
          <w:bCs/>
        </w:rPr>
        <w:t>trimestralmente</w:t>
      </w:r>
      <w:r w:rsidRPr="00CC4EB0">
        <w:rPr>
          <w:rFonts w:ascii="Arial Narrow" w:hAnsi="Arial Narrow"/>
          <w:bCs/>
        </w:rPr>
        <w:t xml:space="preserve"> que deberá contemplar, por lo menos los datos consignados anteriormente, para ser enviado</w:t>
      </w:r>
      <w:r w:rsidR="0030369B" w:rsidRPr="00CC4EB0">
        <w:rPr>
          <w:rFonts w:ascii="Arial Narrow" w:hAnsi="Arial Narrow"/>
          <w:bCs/>
        </w:rPr>
        <w:t xml:space="preserve"> </w:t>
      </w:r>
      <w:r w:rsidR="00CF64DD" w:rsidRPr="00CC4EB0">
        <w:rPr>
          <w:rFonts w:ascii="Arial Narrow" w:hAnsi="Arial Narrow"/>
          <w:bCs/>
        </w:rPr>
        <w:t xml:space="preserve">a </w:t>
      </w:r>
      <w:r w:rsidR="001E27EF">
        <w:rPr>
          <w:rFonts w:ascii="Arial Narrow" w:hAnsi="Arial Narrow"/>
          <w:bCs/>
        </w:rPr>
        <w:t>el Consejo de Administración</w:t>
      </w:r>
      <w:r w:rsidR="0030369B" w:rsidRPr="00CC4EB0">
        <w:rPr>
          <w:rFonts w:ascii="Arial Narrow" w:hAnsi="Arial Narrow"/>
          <w:bCs/>
        </w:rPr>
        <w:t xml:space="preserve"> para su conocimiento y análisis.</w:t>
      </w:r>
    </w:p>
    <w:p w14:paraId="0E941AA4" w14:textId="742D68E7" w:rsidR="0030369B" w:rsidRPr="00CC4EB0" w:rsidRDefault="0030369B" w:rsidP="00233471">
      <w:pPr>
        <w:pStyle w:val="Prrafodelista"/>
        <w:numPr>
          <w:ilvl w:val="0"/>
          <w:numId w:val="6"/>
        </w:numPr>
        <w:autoSpaceDE w:val="0"/>
        <w:autoSpaceDN w:val="0"/>
        <w:adjustRightInd w:val="0"/>
        <w:jc w:val="both"/>
        <w:rPr>
          <w:rFonts w:ascii="Arial Narrow" w:hAnsi="Arial Narrow"/>
          <w:bCs/>
        </w:rPr>
      </w:pPr>
      <w:r w:rsidRPr="00CC4EB0">
        <w:rPr>
          <w:rFonts w:ascii="Arial Narrow" w:hAnsi="Arial Narrow"/>
          <w:bCs/>
        </w:rPr>
        <w:t>Al final</w:t>
      </w:r>
      <w:r w:rsidR="00CF64DD" w:rsidRPr="00CC4EB0">
        <w:rPr>
          <w:rFonts w:ascii="Arial Narrow" w:hAnsi="Arial Narrow"/>
          <w:bCs/>
        </w:rPr>
        <w:t xml:space="preserve"> del </w:t>
      </w:r>
      <w:r w:rsidRPr="00CC4EB0">
        <w:rPr>
          <w:rFonts w:ascii="Arial Narrow" w:hAnsi="Arial Narrow"/>
          <w:bCs/>
        </w:rPr>
        <w:t xml:space="preserve">año el comité elaborará y presentará el informe general y detallado de las actividades desarrolladas </w:t>
      </w:r>
      <w:r w:rsidR="00CF64DD" w:rsidRPr="00CC4EB0">
        <w:rPr>
          <w:rFonts w:ascii="Arial Narrow" w:hAnsi="Arial Narrow"/>
          <w:bCs/>
        </w:rPr>
        <w:t>a</w:t>
      </w:r>
      <w:r w:rsidR="001E27EF">
        <w:rPr>
          <w:rFonts w:ascii="Arial Narrow" w:hAnsi="Arial Narrow"/>
          <w:bCs/>
        </w:rPr>
        <w:t>l Consejo de Administración</w:t>
      </w:r>
      <w:r w:rsidR="00EE087E" w:rsidRPr="00CC4EB0">
        <w:rPr>
          <w:rFonts w:ascii="Arial Narrow" w:hAnsi="Arial Narrow"/>
          <w:bCs/>
        </w:rPr>
        <w:t xml:space="preserve"> </w:t>
      </w:r>
      <w:r w:rsidRPr="00CC4EB0">
        <w:rPr>
          <w:rFonts w:ascii="Arial Narrow" w:hAnsi="Arial Narrow"/>
          <w:bCs/>
        </w:rPr>
        <w:t xml:space="preserve">y </w:t>
      </w:r>
      <w:r w:rsidR="00F74D27" w:rsidRPr="00CC4EB0">
        <w:rPr>
          <w:rFonts w:ascii="Arial Narrow" w:hAnsi="Arial Narrow"/>
          <w:bCs/>
        </w:rPr>
        <w:t xml:space="preserve">a </w:t>
      </w:r>
      <w:r w:rsidRPr="00CC4EB0">
        <w:rPr>
          <w:rFonts w:ascii="Arial Narrow" w:hAnsi="Arial Narrow"/>
          <w:bCs/>
        </w:rPr>
        <w:t>la Asamblea General de Asociados.</w:t>
      </w:r>
      <w:r w:rsidR="00F74D27" w:rsidRPr="00CC4EB0">
        <w:rPr>
          <w:rFonts w:ascii="Arial Narrow" w:hAnsi="Arial Narrow"/>
          <w:bCs/>
        </w:rPr>
        <w:t xml:space="preserve"> </w:t>
      </w:r>
      <w:r w:rsidRPr="00CC4EB0">
        <w:rPr>
          <w:rFonts w:ascii="Arial Narrow" w:hAnsi="Arial Narrow"/>
          <w:bCs/>
        </w:rPr>
        <w:t>Igualmente dejará constancia de las desviaciones ocurridas en el mismo periodo y las sugerencias o recomendaciones para ajustes, tanto</w:t>
      </w:r>
      <w:r w:rsidR="00CF64DD" w:rsidRPr="00CC4EB0">
        <w:rPr>
          <w:rFonts w:ascii="Arial Narrow" w:hAnsi="Arial Narrow"/>
          <w:bCs/>
        </w:rPr>
        <w:t xml:space="preserve"> del </w:t>
      </w:r>
      <w:r w:rsidRPr="00CC4EB0">
        <w:rPr>
          <w:rFonts w:ascii="Arial Narrow" w:hAnsi="Arial Narrow"/>
          <w:bCs/>
        </w:rPr>
        <w:t>programa como</w:t>
      </w:r>
      <w:r w:rsidR="00CF64DD" w:rsidRPr="00CC4EB0">
        <w:rPr>
          <w:rFonts w:ascii="Arial Narrow" w:hAnsi="Arial Narrow"/>
          <w:bCs/>
        </w:rPr>
        <w:t xml:space="preserve"> del </w:t>
      </w:r>
      <w:r w:rsidRPr="00CC4EB0">
        <w:rPr>
          <w:rFonts w:ascii="Arial Narrow" w:hAnsi="Arial Narrow"/>
          <w:bCs/>
        </w:rPr>
        <w:t>presupuesto.</w:t>
      </w:r>
      <w:r w:rsidR="00F74D27" w:rsidRPr="00CC4EB0">
        <w:rPr>
          <w:rFonts w:ascii="Arial Narrow" w:hAnsi="Arial Narrow"/>
          <w:bCs/>
        </w:rPr>
        <w:t xml:space="preserve"> </w:t>
      </w:r>
      <w:r w:rsidRPr="00CC4EB0">
        <w:rPr>
          <w:rFonts w:ascii="Arial Narrow" w:hAnsi="Arial Narrow"/>
          <w:bCs/>
        </w:rPr>
        <w:t>Los anteriores informes deberán ser archivados junto con las respectivas actas</w:t>
      </w:r>
      <w:r w:rsidR="00CF64DD" w:rsidRPr="00CC4EB0">
        <w:rPr>
          <w:rFonts w:ascii="Arial Narrow" w:hAnsi="Arial Narrow"/>
          <w:bCs/>
        </w:rPr>
        <w:t xml:space="preserve"> del </w:t>
      </w:r>
      <w:r w:rsidRPr="00CC4EB0">
        <w:rPr>
          <w:rFonts w:ascii="Arial Narrow" w:hAnsi="Arial Narrow"/>
          <w:bCs/>
        </w:rPr>
        <w:t>comité.</w:t>
      </w:r>
    </w:p>
    <w:p w14:paraId="0E941AA5" w14:textId="576B6399" w:rsidR="00C3384E" w:rsidRPr="00CC4EB0" w:rsidRDefault="006050F1" w:rsidP="00233471">
      <w:pPr>
        <w:pStyle w:val="Prrafodelista"/>
        <w:numPr>
          <w:ilvl w:val="0"/>
          <w:numId w:val="6"/>
        </w:numPr>
        <w:autoSpaceDE w:val="0"/>
        <w:autoSpaceDN w:val="0"/>
        <w:adjustRightInd w:val="0"/>
        <w:jc w:val="both"/>
        <w:rPr>
          <w:rFonts w:ascii="Arial Narrow" w:hAnsi="Arial Narrow"/>
          <w:bCs/>
        </w:rPr>
      </w:pPr>
      <w:r>
        <w:rPr>
          <w:rFonts w:ascii="Arial Narrow" w:hAnsi="Arial Narrow"/>
          <w:bCs/>
        </w:rPr>
        <w:t>COOPEJEMPLO</w:t>
      </w:r>
      <w:r w:rsidR="00F74D27" w:rsidRPr="00CC4EB0">
        <w:rPr>
          <w:rFonts w:ascii="Arial Narrow" w:hAnsi="Arial Narrow"/>
          <w:bCs/>
        </w:rPr>
        <w:t xml:space="preserve"> p</w:t>
      </w:r>
      <w:r w:rsidR="00C3384E" w:rsidRPr="00CC4EB0">
        <w:rPr>
          <w:rFonts w:ascii="Arial Narrow" w:hAnsi="Arial Narrow"/>
          <w:bCs/>
        </w:rPr>
        <w:t>odrá suscribir convenios con otras entidades preferiblemente de la misma naturaleza, para el desarrollo de actividades y programas tendientes al cumplimiento de los objetivos</w:t>
      </w:r>
      <w:r w:rsidR="00CF64DD" w:rsidRPr="00CC4EB0">
        <w:rPr>
          <w:rFonts w:ascii="Arial Narrow" w:hAnsi="Arial Narrow"/>
          <w:bCs/>
        </w:rPr>
        <w:t xml:space="preserve"> </w:t>
      </w:r>
      <w:r w:rsidR="00AD6C2A">
        <w:rPr>
          <w:rFonts w:ascii="Arial Narrow" w:hAnsi="Arial Narrow"/>
          <w:bCs/>
        </w:rPr>
        <w:t>de los fondos sociales y mutuales</w:t>
      </w:r>
      <w:r w:rsidR="00C3384E" w:rsidRPr="00CC4EB0">
        <w:rPr>
          <w:rFonts w:ascii="Arial Narrow" w:hAnsi="Arial Narrow"/>
          <w:bCs/>
        </w:rPr>
        <w:t xml:space="preserve">, efectuando el respectivo traslado de recursos económicos requeridos y estableciendo la forma de supervisión y administración de tales convenios. </w:t>
      </w:r>
    </w:p>
    <w:p w14:paraId="0E941AA6" w14:textId="77777777" w:rsidR="00C3384E" w:rsidRPr="00CC4EB0" w:rsidRDefault="00C3384E" w:rsidP="00C3384E">
      <w:pPr>
        <w:pStyle w:val="Prrafodelista"/>
        <w:autoSpaceDE w:val="0"/>
        <w:autoSpaceDN w:val="0"/>
        <w:adjustRightInd w:val="0"/>
        <w:jc w:val="both"/>
        <w:rPr>
          <w:rFonts w:ascii="Arial Narrow" w:hAnsi="Arial Narrow"/>
          <w:bCs/>
        </w:rPr>
      </w:pPr>
    </w:p>
    <w:p w14:paraId="0E941AA7" w14:textId="6B44B6EA" w:rsidR="00332788" w:rsidRPr="00CC4EB0" w:rsidRDefault="00785430" w:rsidP="006E241C">
      <w:pPr>
        <w:autoSpaceDE w:val="0"/>
        <w:autoSpaceDN w:val="0"/>
        <w:adjustRightInd w:val="0"/>
        <w:jc w:val="both"/>
        <w:rPr>
          <w:rFonts w:ascii="Arial Narrow" w:hAnsi="Arial Narrow"/>
          <w:bCs/>
        </w:rPr>
      </w:pPr>
      <w:r w:rsidRPr="00CC4EB0">
        <w:rPr>
          <w:rFonts w:ascii="Arial Narrow" w:hAnsi="Arial Narrow"/>
          <w:b/>
          <w:bCs/>
        </w:rPr>
        <w:t>Artículo</w:t>
      </w:r>
      <w:r w:rsidR="00EE5BE6" w:rsidRPr="00CC4EB0">
        <w:rPr>
          <w:rFonts w:ascii="Arial Narrow" w:hAnsi="Arial Narrow"/>
          <w:b/>
          <w:bCs/>
        </w:rPr>
        <w:t xml:space="preserve"> </w:t>
      </w:r>
      <w:r w:rsidR="00AD6C2A">
        <w:rPr>
          <w:rFonts w:ascii="Arial Narrow" w:hAnsi="Arial Narrow"/>
          <w:b/>
          <w:bCs/>
        </w:rPr>
        <w:t>11</w:t>
      </w:r>
      <w:r w:rsidR="00332788" w:rsidRPr="00CC4EB0">
        <w:rPr>
          <w:rFonts w:ascii="Arial Narrow" w:hAnsi="Arial Narrow"/>
          <w:b/>
          <w:bCs/>
        </w:rPr>
        <w:t>. Obligaciones de los Asociados, Directivos y Empleados como beneficiarios de los recursos</w:t>
      </w:r>
      <w:r w:rsidR="00CF64DD" w:rsidRPr="00CC4EB0">
        <w:rPr>
          <w:rFonts w:ascii="Arial Narrow" w:hAnsi="Arial Narrow"/>
          <w:b/>
          <w:bCs/>
        </w:rPr>
        <w:t xml:space="preserve"> </w:t>
      </w:r>
      <w:r w:rsidR="00A91DFF">
        <w:rPr>
          <w:rFonts w:ascii="Arial Narrow" w:hAnsi="Arial Narrow"/>
          <w:b/>
          <w:bCs/>
        </w:rPr>
        <w:t>de los Fondos sociales y mutuales</w:t>
      </w:r>
      <w:r w:rsidR="00332788" w:rsidRPr="00CC4EB0">
        <w:rPr>
          <w:rFonts w:ascii="Arial Narrow" w:hAnsi="Arial Narrow"/>
          <w:b/>
          <w:bCs/>
        </w:rPr>
        <w:t xml:space="preserve">. </w:t>
      </w:r>
      <w:r w:rsidR="00332788" w:rsidRPr="00CC4EB0">
        <w:rPr>
          <w:rFonts w:ascii="Arial Narrow" w:hAnsi="Arial Narrow"/>
          <w:bCs/>
        </w:rPr>
        <w:t xml:space="preserve">Los asociados, trabajadores, integrantes de los comités, </w:t>
      </w:r>
      <w:r w:rsidR="00AD6C2A">
        <w:rPr>
          <w:rFonts w:ascii="Arial Narrow" w:hAnsi="Arial Narrow"/>
          <w:bCs/>
        </w:rPr>
        <w:t xml:space="preserve">Consejo de </w:t>
      </w:r>
      <w:r w:rsidR="00AD6C2A">
        <w:rPr>
          <w:rFonts w:ascii="Arial Narrow" w:hAnsi="Arial Narrow"/>
          <w:bCs/>
        </w:rPr>
        <w:lastRenderedPageBreak/>
        <w:t>Administración</w:t>
      </w:r>
      <w:r w:rsidR="00F74D27" w:rsidRPr="00CC4EB0">
        <w:rPr>
          <w:rFonts w:ascii="Arial Narrow" w:hAnsi="Arial Narrow"/>
          <w:bCs/>
        </w:rPr>
        <w:t xml:space="preserve"> y </w:t>
      </w:r>
      <w:r w:rsidR="00CF64DD" w:rsidRPr="00CC4EB0">
        <w:rPr>
          <w:rFonts w:ascii="Arial Narrow" w:hAnsi="Arial Narrow"/>
          <w:bCs/>
        </w:rPr>
        <w:t xml:space="preserve">Junta de </w:t>
      </w:r>
      <w:r w:rsidR="00AD6C2A">
        <w:rPr>
          <w:rFonts w:ascii="Arial Narrow" w:hAnsi="Arial Narrow"/>
          <w:bCs/>
        </w:rPr>
        <w:t>Vigilancia</w:t>
      </w:r>
      <w:r w:rsidR="00332788" w:rsidRPr="00CC4EB0">
        <w:rPr>
          <w:rFonts w:ascii="Arial Narrow" w:hAnsi="Arial Narrow"/>
          <w:bCs/>
        </w:rPr>
        <w:t>, como beneficiarios de los recursos</w:t>
      </w:r>
      <w:r w:rsidR="00CF64DD" w:rsidRPr="00CC4EB0">
        <w:rPr>
          <w:rFonts w:ascii="Arial Narrow" w:hAnsi="Arial Narrow"/>
          <w:bCs/>
        </w:rPr>
        <w:t xml:space="preserve"> de</w:t>
      </w:r>
      <w:r w:rsidR="00AD6C2A">
        <w:rPr>
          <w:rFonts w:ascii="Arial Narrow" w:hAnsi="Arial Narrow"/>
          <w:bCs/>
        </w:rPr>
        <w:t xml:space="preserve"> los fondos sociales y mutuales </w:t>
      </w:r>
      <w:r w:rsidR="00332788" w:rsidRPr="00CC4EB0">
        <w:rPr>
          <w:rFonts w:ascii="Arial Narrow" w:hAnsi="Arial Narrow"/>
          <w:bCs/>
        </w:rPr>
        <w:t>estarán obligados a:</w:t>
      </w:r>
    </w:p>
    <w:p w14:paraId="0E941AA8" w14:textId="77777777" w:rsidR="00332788" w:rsidRPr="00CC4EB0" w:rsidRDefault="00332788" w:rsidP="006E241C">
      <w:pPr>
        <w:autoSpaceDE w:val="0"/>
        <w:autoSpaceDN w:val="0"/>
        <w:adjustRightInd w:val="0"/>
        <w:jc w:val="both"/>
        <w:rPr>
          <w:rFonts w:ascii="Arial Narrow" w:hAnsi="Arial Narrow"/>
          <w:bCs/>
        </w:rPr>
      </w:pPr>
    </w:p>
    <w:p w14:paraId="7E1D9796" w14:textId="22F0CFC1" w:rsidR="00AD6C2A" w:rsidRDefault="00AD6C2A" w:rsidP="00233471">
      <w:pPr>
        <w:pStyle w:val="Prrafodelista"/>
        <w:numPr>
          <w:ilvl w:val="0"/>
          <w:numId w:val="9"/>
        </w:numPr>
        <w:autoSpaceDE w:val="0"/>
        <w:autoSpaceDN w:val="0"/>
        <w:adjustRightInd w:val="0"/>
        <w:jc w:val="both"/>
        <w:rPr>
          <w:rFonts w:ascii="Arial Narrow" w:hAnsi="Arial Narrow"/>
          <w:bCs/>
        </w:rPr>
      </w:pPr>
      <w:r>
        <w:rPr>
          <w:rFonts w:ascii="Arial Narrow" w:hAnsi="Arial Narrow"/>
          <w:bCs/>
        </w:rPr>
        <w:t>Entregar los soportes requeridos para acceder a los auxilios establecidos por el Consejo de Administración.</w:t>
      </w:r>
    </w:p>
    <w:p w14:paraId="0B5EE374" w14:textId="398BD9D4" w:rsidR="00AD6C2A" w:rsidRDefault="00AD6C2A" w:rsidP="00233471">
      <w:pPr>
        <w:pStyle w:val="Prrafodelista"/>
        <w:numPr>
          <w:ilvl w:val="0"/>
          <w:numId w:val="9"/>
        </w:numPr>
        <w:autoSpaceDE w:val="0"/>
        <w:autoSpaceDN w:val="0"/>
        <w:adjustRightInd w:val="0"/>
        <w:jc w:val="both"/>
        <w:rPr>
          <w:rFonts w:ascii="Arial Narrow" w:hAnsi="Arial Narrow"/>
          <w:bCs/>
        </w:rPr>
      </w:pPr>
      <w:r>
        <w:rPr>
          <w:rFonts w:ascii="Arial Narrow" w:hAnsi="Arial Narrow"/>
          <w:bCs/>
        </w:rPr>
        <w:t xml:space="preserve">Destinar correctamente los recursos entregados y los auxilios otorgados para los propósitos señalados en el respectivo </w:t>
      </w:r>
      <w:r w:rsidR="00DD43F2">
        <w:rPr>
          <w:rFonts w:ascii="Arial Narrow" w:hAnsi="Arial Narrow"/>
          <w:bCs/>
        </w:rPr>
        <w:t>programa, auxilio o actividad.  Cualquier desviación de recursos a propósitos diferentes será considerada falta grave y causal de exclusión.</w:t>
      </w:r>
    </w:p>
    <w:p w14:paraId="0E941AA9" w14:textId="10CB92DD" w:rsidR="00332788" w:rsidRPr="00CC4EB0" w:rsidRDefault="00332788" w:rsidP="00233471">
      <w:pPr>
        <w:pStyle w:val="Prrafodelista"/>
        <w:numPr>
          <w:ilvl w:val="0"/>
          <w:numId w:val="9"/>
        </w:numPr>
        <w:autoSpaceDE w:val="0"/>
        <w:autoSpaceDN w:val="0"/>
        <w:adjustRightInd w:val="0"/>
        <w:jc w:val="both"/>
        <w:rPr>
          <w:rFonts w:ascii="Arial Narrow" w:hAnsi="Arial Narrow"/>
          <w:bCs/>
        </w:rPr>
      </w:pPr>
      <w:r w:rsidRPr="00CC4EB0">
        <w:rPr>
          <w:rFonts w:ascii="Arial Narrow" w:hAnsi="Arial Narrow"/>
          <w:bCs/>
        </w:rPr>
        <w:t>Cumplir puntualmente los horarios que se establezcan y concurrir a la totalidad de la actividad programada, salvo por razones de fuerza mayor o caso fortuito, que deberá, en lo posible ser notificado a los responsables</w:t>
      </w:r>
      <w:r w:rsidR="00CF64DD" w:rsidRPr="00CC4EB0">
        <w:rPr>
          <w:rFonts w:ascii="Arial Narrow" w:hAnsi="Arial Narrow"/>
          <w:bCs/>
        </w:rPr>
        <w:t xml:space="preserve"> del </w:t>
      </w:r>
      <w:r w:rsidRPr="00CC4EB0">
        <w:rPr>
          <w:rFonts w:ascii="Arial Narrow" w:hAnsi="Arial Narrow"/>
          <w:bCs/>
        </w:rPr>
        <w:t xml:space="preserve">evento para obtener </w:t>
      </w:r>
      <w:r w:rsidR="001E27EF">
        <w:rPr>
          <w:rFonts w:ascii="Arial Narrow" w:hAnsi="Arial Narrow"/>
          <w:bCs/>
        </w:rPr>
        <w:t>de</w:t>
      </w:r>
      <w:r w:rsidR="00AD6C2A">
        <w:rPr>
          <w:rFonts w:ascii="Arial Narrow" w:hAnsi="Arial Narrow"/>
          <w:bCs/>
        </w:rPr>
        <w:t xml:space="preserve"> e</w:t>
      </w:r>
      <w:r w:rsidR="001E27EF">
        <w:rPr>
          <w:rFonts w:ascii="Arial Narrow" w:hAnsi="Arial Narrow"/>
          <w:bCs/>
        </w:rPr>
        <w:t>l</w:t>
      </w:r>
      <w:r w:rsidRPr="00CC4EB0">
        <w:rPr>
          <w:rFonts w:ascii="Arial Narrow" w:hAnsi="Arial Narrow"/>
          <w:bCs/>
        </w:rPr>
        <w:t xml:space="preserve">los la aceptación de la excusa correspondiente, de lo contrario </w:t>
      </w:r>
      <w:r w:rsidR="006050F1">
        <w:rPr>
          <w:rFonts w:ascii="Arial Narrow" w:hAnsi="Arial Narrow"/>
          <w:bCs/>
        </w:rPr>
        <w:t>COOPEJEMPLO</w:t>
      </w:r>
      <w:r w:rsidRPr="00CC4EB0">
        <w:rPr>
          <w:rFonts w:ascii="Arial Narrow" w:hAnsi="Arial Narrow"/>
          <w:bCs/>
        </w:rPr>
        <w:t>, les podrá imponer una sanción económica</w:t>
      </w:r>
      <w:r w:rsidR="0080583A" w:rsidRPr="00CC4EB0">
        <w:rPr>
          <w:rFonts w:ascii="Arial Narrow" w:hAnsi="Arial Narrow"/>
          <w:bCs/>
        </w:rPr>
        <w:t>.</w:t>
      </w:r>
    </w:p>
    <w:p w14:paraId="0E941AAA" w14:textId="3265E324" w:rsidR="00332788" w:rsidRPr="00CC4EB0" w:rsidRDefault="00332788" w:rsidP="00233471">
      <w:pPr>
        <w:pStyle w:val="Prrafodelista"/>
        <w:numPr>
          <w:ilvl w:val="0"/>
          <w:numId w:val="9"/>
        </w:numPr>
        <w:autoSpaceDE w:val="0"/>
        <w:autoSpaceDN w:val="0"/>
        <w:adjustRightInd w:val="0"/>
        <w:jc w:val="both"/>
        <w:rPr>
          <w:rFonts w:ascii="Arial Narrow" w:hAnsi="Arial Narrow"/>
          <w:bCs/>
        </w:rPr>
      </w:pPr>
      <w:r w:rsidRPr="00CC4EB0">
        <w:rPr>
          <w:rFonts w:ascii="Arial Narrow" w:hAnsi="Arial Narrow"/>
          <w:bCs/>
        </w:rPr>
        <w:t xml:space="preserve">Usar adecuadamente y conservar en debida forma los materiales, documentos o textos de propiedad de </w:t>
      </w:r>
      <w:r w:rsidR="006050F1">
        <w:rPr>
          <w:rFonts w:ascii="Arial Narrow" w:hAnsi="Arial Narrow"/>
          <w:bCs/>
        </w:rPr>
        <w:t>COOPEJEMPLO</w:t>
      </w:r>
      <w:r w:rsidRPr="00CC4EB0">
        <w:rPr>
          <w:rFonts w:ascii="Arial Narrow" w:hAnsi="Arial Narrow"/>
          <w:bCs/>
        </w:rPr>
        <w:t>, que se le proporcione en calidad de préstamo, así como los equipos y bienes materiales auxiliares de la actividad, siendo responsables económicamente por los daños o deterioros de todos ellos.</w:t>
      </w:r>
    </w:p>
    <w:p w14:paraId="0E941AAD" w14:textId="4A30F15C" w:rsidR="004A4140" w:rsidRPr="00CC4EB0" w:rsidRDefault="004A4140" w:rsidP="00233471">
      <w:pPr>
        <w:pStyle w:val="Prrafodelista"/>
        <w:numPr>
          <w:ilvl w:val="0"/>
          <w:numId w:val="9"/>
        </w:numPr>
        <w:autoSpaceDE w:val="0"/>
        <w:autoSpaceDN w:val="0"/>
        <w:adjustRightInd w:val="0"/>
        <w:jc w:val="both"/>
        <w:rPr>
          <w:rFonts w:ascii="Arial Narrow" w:hAnsi="Arial Narrow"/>
          <w:bCs/>
        </w:rPr>
      </w:pPr>
      <w:r w:rsidRPr="00CC4EB0">
        <w:rPr>
          <w:rFonts w:ascii="Arial Narrow" w:hAnsi="Arial Narrow"/>
          <w:bCs/>
        </w:rPr>
        <w:t xml:space="preserve">Portar los elementos publicitarios de </w:t>
      </w:r>
      <w:r w:rsidR="006050F1">
        <w:rPr>
          <w:rFonts w:ascii="Arial Narrow" w:hAnsi="Arial Narrow"/>
          <w:bCs/>
        </w:rPr>
        <w:t>COOPEJEMPLO</w:t>
      </w:r>
      <w:r w:rsidR="00DD43F2">
        <w:rPr>
          <w:rFonts w:ascii="Arial Narrow" w:hAnsi="Arial Narrow"/>
          <w:bCs/>
        </w:rPr>
        <w:t xml:space="preserve"> que le sean suministrados</w:t>
      </w:r>
      <w:r w:rsidRPr="00CC4EB0">
        <w:rPr>
          <w:rFonts w:ascii="Arial Narrow" w:hAnsi="Arial Narrow"/>
          <w:bCs/>
        </w:rPr>
        <w:t>, durante todo el tiempo que dure la competencia</w:t>
      </w:r>
      <w:r w:rsidR="00A841BC" w:rsidRPr="00CC4EB0">
        <w:rPr>
          <w:rFonts w:ascii="Arial Narrow" w:hAnsi="Arial Narrow"/>
          <w:bCs/>
        </w:rPr>
        <w:t xml:space="preserve"> o el evento</w:t>
      </w:r>
      <w:r w:rsidRPr="00CC4EB0">
        <w:rPr>
          <w:rFonts w:ascii="Arial Narrow" w:hAnsi="Arial Narrow"/>
          <w:bCs/>
        </w:rPr>
        <w:t>.</w:t>
      </w:r>
    </w:p>
    <w:p w14:paraId="0E941AB0" w14:textId="1745238D" w:rsidR="004A4140" w:rsidRPr="00CC4EB0" w:rsidRDefault="004A4140" w:rsidP="00233471">
      <w:pPr>
        <w:pStyle w:val="Prrafodelista"/>
        <w:numPr>
          <w:ilvl w:val="0"/>
          <w:numId w:val="9"/>
        </w:numPr>
        <w:autoSpaceDE w:val="0"/>
        <w:autoSpaceDN w:val="0"/>
        <w:adjustRightInd w:val="0"/>
        <w:jc w:val="both"/>
        <w:rPr>
          <w:rFonts w:ascii="Arial Narrow" w:hAnsi="Arial Narrow"/>
          <w:b/>
        </w:rPr>
      </w:pPr>
      <w:r w:rsidRPr="00CC4EB0">
        <w:rPr>
          <w:rFonts w:ascii="Arial Narrow" w:hAnsi="Arial Narrow"/>
          <w:bCs/>
        </w:rPr>
        <w:t xml:space="preserve">Entregar a la administración de </w:t>
      </w:r>
      <w:r w:rsidR="006050F1">
        <w:rPr>
          <w:rFonts w:ascii="Arial Narrow" w:hAnsi="Arial Narrow"/>
          <w:bCs/>
        </w:rPr>
        <w:t>COOPEJEMPLO</w:t>
      </w:r>
      <w:r w:rsidR="00A841BC" w:rsidRPr="00CC4EB0">
        <w:rPr>
          <w:rFonts w:ascii="Arial Narrow" w:hAnsi="Arial Narrow"/>
          <w:bCs/>
        </w:rPr>
        <w:t xml:space="preserve"> copia de los certificados de asistencia</w:t>
      </w:r>
      <w:r w:rsidR="00DD43F2">
        <w:rPr>
          <w:rFonts w:ascii="Arial Narrow" w:hAnsi="Arial Narrow"/>
          <w:bCs/>
        </w:rPr>
        <w:t>,</w:t>
      </w:r>
      <w:r w:rsidR="00A841BC" w:rsidRPr="00CC4EB0">
        <w:rPr>
          <w:rFonts w:ascii="Arial Narrow" w:hAnsi="Arial Narrow"/>
          <w:bCs/>
        </w:rPr>
        <w:t xml:space="preserve"> diplomas</w:t>
      </w:r>
      <w:r w:rsidR="00DD43F2">
        <w:rPr>
          <w:rFonts w:ascii="Arial Narrow" w:hAnsi="Arial Narrow"/>
          <w:bCs/>
        </w:rPr>
        <w:t xml:space="preserve"> o</w:t>
      </w:r>
      <w:r w:rsidRPr="00CC4EB0">
        <w:rPr>
          <w:rFonts w:ascii="Arial Narrow" w:hAnsi="Arial Narrow"/>
          <w:bCs/>
        </w:rPr>
        <w:t xml:space="preserve"> trofeos obtenidos durante el evento, para su</w:t>
      </w:r>
      <w:r w:rsidR="00A841BC" w:rsidRPr="00CC4EB0">
        <w:rPr>
          <w:rFonts w:ascii="Arial Narrow" w:hAnsi="Arial Narrow"/>
          <w:bCs/>
        </w:rPr>
        <w:t xml:space="preserve"> archivo y</w:t>
      </w:r>
      <w:r w:rsidRPr="00CC4EB0">
        <w:rPr>
          <w:rFonts w:ascii="Arial Narrow" w:hAnsi="Arial Narrow"/>
          <w:bCs/>
        </w:rPr>
        <w:t xml:space="preserve"> exhibición.</w:t>
      </w:r>
      <w:r w:rsidR="000F12AB" w:rsidRPr="00CC4EB0">
        <w:rPr>
          <w:rFonts w:ascii="Arial Narrow" w:hAnsi="Arial Narrow"/>
          <w:bCs/>
        </w:rPr>
        <w:t xml:space="preserve"> </w:t>
      </w:r>
    </w:p>
    <w:p w14:paraId="0E941AB1" w14:textId="77777777" w:rsidR="000F12AB" w:rsidRPr="00CC4EB0" w:rsidRDefault="000F12AB" w:rsidP="006E241C">
      <w:pPr>
        <w:autoSpaceDE w:val="0"/>
        <w:autoSpaceDN w:val="0"/>
        <w:adjustRightInd w:val="0"/>
        <w:jc w:val="both"/>
        <w:rPr>
          <w:rFonts w:ascii="Arial Narrow" w:hAnsi="Arial Narrow"/>
          <w:b/>
          <w:bCs/>
        </w:rPr>
      </w:pPr>
    </w:p>
    <w:p w14:paraId="0E941AB2" w14:textId="08A5B818" w:rsidR="004A4140" w:rsidRPr="00CC4EB0" w:rsidRDefault="00785430" w:rsidP="006E241C">
      <w:pPr>
        <w:autoSpaceDE w:val="0"/>
        <w:autoSpaceDN w:val="0"/>
        <w:adjustRightInd w:val="0"/>
        <w:jc w:val="both"/>
        <w:rPr>
          <w:rFonts w:ascii="Arial Narrow" w:hAnsi="Arial Narrow"/>
          <w:bCs/>
        </w:rPr>
      </w:pPr>
      <w:r w:rsidRPr="00CC4EB0">
        <w:rPr>
          <w:rFonts w:ascii="Arial Narrow" w:hAnsi="Arial Narrow"/>
          <w:b/>
          <w:bCs/>
        </w:rPr>
        <w:t>Artículo</w:t>
      </w:r>
      <w:r w:rsidR="00EE5BE6" w:rsidRPr="00CC4EB0">
        <w:rPr>
          <w:rFonts w:ascii="Arial Narrow" w:hAnsi="Arial Narrow"/>
          <w:b/>
          <w:bCs/>
        </w:rPr>
        <w:t xml:space="preserve"> 1</w:t>
      </w:r>
      <w:r w:rsidR="00DD43F2">
        <w:rPr>
          <w:rFonts w:ascii="Arial Narrow" w:hAnsi="Arial Narrow"/>
          <w:b/>
          <w:bCs/>
        </w:rPr>
        <w:t>2</w:t>
      </w:r>
      <w:r w:rsidR="00332788" w:rsidRPr="00CC4EB0">
        <w:rPr>
          <w:rFonts w:ascii="Arial Narrow" w:hAnsi="Arial Narrow"/>
          <w:b/>
          <w:bCs/>
        </w:rPr>
        <w:t>. Sanciones.</w:t>
      </w:r>
      <w:r w:rsidR="000F12AB" w:rsidRPr="00CC4EB0">
        <w:rPr>
          <w:rFonts w:ascii="Arial Narrow" w:hAnsi="Arial Narrow"/>
          <w:b/>
          <w:bCs/>
        </w:rPr>
        <w:t xml:space="preserve"> </w:t>
      </w:r>
      <w:r w:rsidR="0075457A" w:rsidRPr="00CC4EB0">
        <w:rPr>
          <w:rFonts w:ascii="Arial Narrow" w:hAnsi="Arial Narrow"/>
          <w:bCs/>
        </w:rPr>
        <w:t>El incumplimiento de lo señalado en el presente reglamento será sancionado</w:t>
      </w:r>
      <w:r w:rsidR="00CF64DD" w:rsidRPr="00CC4EB0">
        <w:rPr>
          <w:rFonts w:ascii="Arial Narrow" w:hAnsi="Arial Narrow"/>
          <w:bCs/>
        </w:rPr>
        <w:t xml:space="preserve"> del </w:t>
      </w:r>
      <w:r w:rsidR="0075457A" w:rsidRPr="00CC4EB0">
        <w:rPr>
          <w:rFonts w:ascii="Arial Narrow" w:hAnsi="Arial Narrow"/>
          <w:bCs/>
        </w:rPr>
        <w:t>siguiente modo:</w:t>
      </w:r>
    </w:p>
    <w:p w14:paraId="0E941AB3" w14:textId="77777777" w:rsidR="004A4140" w:rsidRPr="00CC4EB0" w:rsidRDefault="004A4140" w:rsidP="006E241C">
      <w:pPr>
        <w:autoSpaceDE w:val="0"/>
        <w:autoSpaceDN w:val="0"/>
        <w:adjustRightInd w:val="0"/>
        <w:jc w:val="both"/>
        <w:rPr>
          <w:rFonts w:ascii="Arial Narrow" w:hAnsi="Arial Narrow"/>
          <w:b/>
          <w:bCs/>
        </w:rPr>
      </w:pPr>
    </w:p>
    <w:p w14:paraId="0E941AB4" w14:textId="3C2BE222" w:rsidR="001E0D15" w:rsidRPr="00CC4EB0" w:rsidRDefault="001E0D15" w:rsidP="00233471">
      <w:pPr>
        <w:pStyle w:val="Prrafodelista"/>
        <w:numPr>
          <w:ilvl w:val="0"/>
          <w:numId w:val="10"/>
        </w:numPr>
        <w:autoSpaceDE w:val="0"/>
        <w:autoSpaceDN w:val="0"/>
        <w:adjustRightInd w:val="0"/>
        <w:jc w:val="both"/>
        <w:rPr>
          <w:rFonts w:ascii="Arial Narrow" w:hAnsi="Arial Narrow" w:cs="Arial"/>
        </w:rPr>
      </w:pPr>
      <w:r w:rsidRPr="00CC4EB0">
        <w:rPr>
          <w:rFonts w:ascii="Arial Narrow" w:hAnsi="Arial Narrow"/>
          <w:bCs/>
        </w:rPr>
        <w:t>A solicitud</w:t>
      </w:r>
      <w:r w:rsidR="00CF64DD" w:rsidRPr="00CC4EB0">
        <w:rPr>
          <w:rFonts w:ascii="Arial Narrow" w:hAnsi="Arial Narrow"/>
          <w:bCs/>
        </w:rPr>
        <w:t xml:space="preserve"> del </w:t>
      </w:r>
      <w:r w:rsidRPr="00CC4EB0">
        <w:rPr>
          <w:rFonts w:ascii="Arial Narrow" w:hAnsi="Arial Narrow"/>
          <w:bCs/>
        </w:rPr>
        <w:t>comité o de</w:t>
      </w:r>
      <w:r w:rsidR="00530082" w:rsidRPr="00CC4EB0">
        <w:rPr>
          <w:rFonts w:ascii="Arial Narrow" w:hAnsi="Arial Narrow"/>
          <w:bCs/>
        </w:rPr>
        <w:t xml:space="preserve"> </w:t>
      </w:r>
      <w:r w:rsidRPr="00CC4EB0">
        <w:rPr>
          <w:rFonts w:ascii="Arial Narrow" w:hAnsi="Arial Narrow"/>
          <w:bCs/>
        </w:rPr>
        <w:t>l</w:t>
      </w:r>
      <w:r w:rsidR="00530082" w:rsidRPr="00CC4EB0">
        <w:rPr>
          <w:rFonts w:ascii="Arial Narrow" w:hAnsi="Arial Narrow"/>
          <w:bCs/>
        </w:rPr>
        <w:t>a</w:t>
      </w:r>
      <w:r w:rsidRPr="00CC4EB0">
        <w:rPr>
          <w:rFonts w:ascii="Arial Narrow" w:hAnsi="Arial Narrow"/>
          <w:bCs/>
        </w:rPr>
        <w:t xml:space="preserve"> </w:t>
      </w:r>
      <w:r w:rsidR="00DD43F2">
        <w:rPr>
          <w:rFonts w:ascii="Arial Narrow" w:hAnsi="Arial Narrow"/>
          <w:bCs/>
        </w:rPr>
        <w:t>Junta de vigilancia</w:t>
      </w:r>
      <w:r w:rsidRPr="00CC4EB0">
        <w:rPr>
          <w:rFonts w:ascii="Arial Narrow" w:hAnsi="Arial Narrow"/>
          <w:bCs/>
        </w:rPr>
        <w:t xml:space="preserve">, </w:t>
      </w:r>
      <w:r w:rsidR="001E27EF">
        <w:rPr>
          <w:rFonts w:ascii="Arial Narrow" w:hAnsi="Arial Narrow"/>
          <w:bCs/>
        </w:rPr>
        <w:t>el Consejo de Administración</w:t>
      </w:r>
      <w:r w:rsidRPr="00CC4EB0">
        <w:rPr>
          <w:rFonts w:ascii="Arial Narrow" w:hAnsi="Arial Narrow"/>
          <w:bCs/>
        </w:rPr>
        <w:t xml:space="preserve"> podrá efectuar llamados de atención o imponer sanciones a los asociados que incumplan las obligaciones previstas en este reglamento o cuando afectan la realización de programas educativos.</w:t>
      </w:r>
    </w:p>
    <w:p w14:paraId="0E941AB5" w14:textId="3E584623" w:rsidR="00332788" w:rsidRPr="00CC4EB0" w:rsidRDefault="006050F1" w:rsidP="00233471">
      <w:pPr>
        <w:pStyle w:val="Prrafodelista"/>
        <w:numPr>
          <w:ilvl w:val="0"/>
          <w:numId w:val="10"/>
        </w:numPr>
        <w:autoSpaceDE w:val="0"/>
        <w:autoSpaceDN w:val="0"/>
        <w:adjustRightInd w:val="0"/>
        <w:jc w:val="both"/>
        <w:rPr>
          <w:rFonts w:ascii="Arial Narrow" w:hAnsi="Arial Narrow"/>
          <w:bCs/>
        </w:rPr>
      </w:pPr>
      <w:r>
        <w:rPr>
          <w:rFonts w:ascii="Arial Narrow" w:hAnsi="Arial Narrow"/>
          <w:bCs/>
        </w:rPr>
        <w:t>COOPEJEMPLO</w:t>
      </w:r>
      <w:r w:rsidR="00332788" w:rsidRPr="00CC4EB0">
        <w:rPr>
          <w:rFonts w:ascii="Arial Narrow" w:hAnsi="Arial Narrow"/>
          <w:bCs/>
        </w:rPr>
        <w:t xml:space="preserve">, propiciara </w:t>
      </w:r>
      <w:r w:rsidR="0080583A" w:rsidRPr="00CC4EB0">
        <w:rPr>
          <w:rFonts w:ascii="Arial Narrow" w:hAnsi="Arial Narrow"/>
          <w:bCs/>
        </w:rPr>
        <w:t>programas de bienestar</w:t>
      </w:r>
      <w:r w:rsidR="004A4140" w:rsidRPr="00CC4EB0">
        <w:rPr>
          <w:rFonts w:ascii="Arial Narrow" w:hAnsi="Arial Narrow"/>
          <w:bCs/>
        </w:rPr>
        <w:t xml:space="preserve"> social</w:t>
      </w:r>
      <w:r w:rsidR="00A841BC" w:rsidRPr="00CC4EB0">
        <w:rPr>
          <w:rFonts w:ascii="Arial Narrow" w:hAnsi="Arial Narrow"/>
          <w:bCs/>
        </w:rPr>
        <w:t xml:space="preserve">, recreación, </w:t>
      </w:r>
      <w:r w:rsidR="00DD43F2">
        <w:rPr>
          <w:rFonts w:ascii="Arial Narrow" w:hAnsi="Arial Narrow"/>
          <w:bCs/>
        </w:rPr>
        <w:t xml:space="preserve">integración, </w:t>
      </w:r>
      <w:r w:rsidR="00A841BC" w:rsidRPr="00CC4EB0">
        <w:rPr>
          <w:rFonts w:ascii="Arial Narrow" w:hAnsi="Arial Narrow"/>
          <w:bCs/>
        </w:rPr>
        <w:t>cultura y educación</w:t>
      </w:r>
      <w:r w:rsidR="004A4140" w:rsidRPr="00CC4EB0">
        <w:rPr>
          <w:rFonts w:ascii="Arial Narrow" w:hAnsi="Arial Narrow"/>
          <w:bCs/>
        </w:rPr>
        <w:t xml:space="preserve"> </w:t>
      </w:r>
      <w:r w:rsidR="0080583A" w:rsidRPr="00CC4EB0">
        <w:rPr>
          <w:rFonts w:ascii="Arial Narrow" w:hAnsi="Arial Narrow"/>
          <w:bCs/>
        </w:rPr>
        <w:t xml:space="preserve">en forma </w:t>
      </w:r>
      <w:r w:rsidR="00332788" w:rsidRPr="00CC4EB0">
        <w:rPr>
          <w:rFonts w:ascii="Arial Narrow" w:hAnsi="Arial Narrow"/>
          <w:bCs/>
        </w:rPr>
        <w:t xml:space="preserve">gratuita para sus asociados, directivos y funcionarios, lo que exigirá una gran responsabilidad con alta respuesta de participación activa por parte </w:t>
      </w:r>
      <w:r w:rsidR="001E27EF">
        <w:rPr>
          <w:rFonts w:ascii="Arial Narrow" w:hAnsi="Arial Narrow"/>
          <w:bCs/>
        </w:rPr>
        <w:t>de</w:t>
      </w:r>
      <w:r w:rsidR="00DD43F2">
        <w:rPr>
          <w:rFonts w:ascii="Arial Narrow" w:hAnsi="Arial Narrow"/>
          <w:bCs/>
        </w:rPr>
        <w:t xml:space="preserve"> e</w:t>
      </w:r>
      <w:r w:rsidR="001E27EF">
        <w:rPr>
          <w:rFonts w:ascii="Arial Narrow" w:hAnsi="Arial Narrow"/>
          <w:bCs/>
        </w:rPr>
        <w:t>l</w:t>
      </w:r>
      <w:r w:rsidR="00332788" w:rsidRPr="00CC4EB0">
        <w:rPr>
          <w:rFonts w:ascii="Arial Narrow" w:hAnsi="Arial Narrow"/>
          <w:bCs/>
        </w:rPr>
        <w:t xml:space="preserve">los, por lo que en el evento de que un directivo, asociado o funcionario que se haya inscrito para participar en un evento y no asistiere por lo menos al noventa por ciento (90%) </w:t>
      </w:r>
      <w:r w:rsidR="001E27EF">
        <w:rPr>
          <w:rFonts w:ascii="Arial Narrow" w:hAnsi="Arial Narrow"/>
          <w:bCs/>
        </w:rPr>
        <w:t>de</w:t>
      </w:r>
      <w:r w:rsidR="00DD43F2">
        <w:rPr>
          <w:rFonts w:ascii="Arial Narrow" w:hAnsi="Arial Narrow"/>
          <w:bCs/>
        </w:rPr>
        <w:t xml:space="preserve"> e</w:t>
      </w:r>
      <w:r w:rsidR="001E27EF">
        <w:rPr>
          <w:rFonts w:ascii="Arial Narrow" w:hAnsi="Arial Narrow"/>
          <w:bCs/>
        </w:rPr>
        <w:t>l</w:t>
      </w:r>
      <w:r w:rsidR="00332788" w:rsidRPr="00CC4EB0">
        <w:rPr>
          <w:rFonts w:ascii="Arial Narrow" w:hAnsi="Arial Narrow"/>
          <w:bCs/>
        </w:rPr>
        <w:t>la</w:t>
      </w:r>
      <w:r w:rsidR="0080583A" w:rsidRPr="00CC4EB0">
        <w:rPr>
          <w:rFonts w:ascii="Arial Narrow" w:hAnsi="Arial Narrow"/>
          <w:bCs/>
        </w:rPr>
        <w:t>,</w:t>
      </w:r>
      <w:r w:rsidR="00332788" w:rsidRPr="00CC4EB0">
        <w:rPr>
          <w:rFonts w:ascii="Arial Narrow" w:hAnsi="Arial Narrow"/>
          <w:bCs/>
        </w:rPr>
        <w:t xml:space="preserve"> </w:t>
      </w:r>
      <w:r w:rsidR="00A841BC" w:rsidRPr="00CC4EB0">
        <w:rPr>
          <w:rFonts w:ascii="Arial Narrow" w:hAnsi="Arial Narrow"/>
        </w:rPr>
        <w:t xml:space="preserve">o incumpla algunas de las obligaciones establecidas en el presente reglamento, será sancionado con el valor de la inversión realizada por </w:t>
      </w:r>
      <w:r>
        <w:rPr>
          <w:rFonts w:ascii="Arial Narrow" w:hAnsi="Arial Narrow"/>
          <w:bCs/>
        </w:rPr>
        <w:t>COOPEJEMPLO</w:t>
      </w:r>
      <w:r w:rsidR="00A841BC" w:rsidRPr="00CC4EB0">
        <w:rPr>
          <w:rFonts w:ascii="Arial Narrow" w:hAnsi="Arial Narrow"/>
        </w:rPr>
        <w:t>, es decir el costo de la inscripción, más el valor de los elementos publicitarios otorgados como patrocinio para dicho evento</w:t>
      </w:r>
      <w:r w:rsidR="000E108F" w:rsidRPr="00CC4EB0">
        <w:rPr>
          <w:rFonts w:ascii="Arial Narrow" w:hAnsi="Arial Narrow"/>
          <w:bCs/>
        </w:rPr>
        <w:t>.</w:t>
      </w:r>
    </w:p>
    <w:p w14:paraId="0E941AB6" w14:textId="31980110" w:rsidR="004A4140" w:rsidRPr="00CC4EB0" w:rsidRDefault="004A4140" w:rsidP="00233471">
      <w:pPr>
        <w:pStyle w:val="Prrafodelista"/>
        <w:numPr>
          <w:ilvl w:val="0"/>
          <w:numId w:val="10"/>
        </w:numPr>
        <w:jc w:val="both"/>
        <w:rPr>
          <w:rFonts w:ascii="Arial Narrow" w:hAnsi="Arial Narrow"/>
        </w:rPr>
      </w:pPr>
      <w:r w:rsidRPr="00CC4EB0">
        <w:rPr>
          <w:rFonts w:ascii="Arial Narrow" w:hAnsi="Arial Narrow"/>
        </w:rPr>
        <w:t xml:space="preserve">El comité </w:t>
      </w:r>
      <w:r w:rsidR="00DD43F2">
        <w:rPr>
          <w:rFonts w:ascii="Arial Narrow" w:hAnsi="Arial Narrow"/>
        </w:rPr>
        <w:t>Educación y Bienestar Social</w:t>
      </w:r>
      <w:r w:rsidRPr="00CC4EB0">
        <w:rPr>
          <w:rFonts w:ascii="Arial Narrow" w:hAnsi="Arial Narrow"/>
        </w:rPr>
        <w:t xml:space="preserve">, deberá informar al </w:t>
      </w:r>
      <w:r w:rsidR="00DD43F2">
        <w:rPr>
          <w:rFonts w:ascii="Arial Narrow" w:hAnsi="Arial Narrow"/>
        </w:rPr>
        <w:t>Junta de vigilancia</w:t>
      </w:r>
      <w:r w:rsidRPr="00CC4EB0">
        <w:rPr>
          <w:rFonts w:ascii="Arial Narrow" w:hAnsi="Arial Narrow"/>
        </w:rPr>
        <w:t>, la no asistencia</w:t>
      </w:r>
      <w:r w:rsidR="00CF64DD" w:rsidRPr="00CC4EB0">
        <w:rPr>
          <w:rFonts w:ascii="Arial Narrow" w:hAnsi="Arial Narrow"/>
        </w:rPr>
        <w:t xml:space="preserve"> del </w:t>
      </w:r>
      <w:r w:rsidRPr="00CC4EB0">
        <w:rPr>
          <w:rFonts w:ascii="Arial Narrow" w:hAnsi="Arial Narrow"/>
        </w:rPr>
        <w:t>asociado, dentro de los cinco (5) días hábiles siguientes a la realización</w:t>
      </w:r>
      <w:r w:rsidR="00CF64DD" w:rsidRPr="00CC4EB0">
        <w:rPr>
          <w:rFonts w:ascii="Arial Narrow" w:hAnsi="Arial Narrow"/>
        </w:rPr>
        <w:t xml:space="preserve"> del </w:t>
      </w:r>
      <w:r w:rsidRPr="00CC4EB0">
        <w:rPr>
          <w:rFonts w:ascii="Arial Narrow" w:hAnsi="Arial Narrow"/>
        </w:rPr>
        <w:t>evento, adjuntando el correspondiente registro de control de asistencia para los fines pertinentes.</w:t>
      </w:r>
      <w:r w:rsidR="000F12AB" w:rsidRPr="00CC4EB0">
        <w:rPr>
          <w:rFonts w:ascii="Arial Narrow" w:hAnsi="Arial Narrow"/>
        </w:rPr>
        <w:t xml:space="preserve"> </w:t>
      </w:r>
    </w:p>
    <w:p w14:paraId="0E941AB7" w14:textId="09136360" w:rsidR="004A4140" w:rsidRPr="00CC4EB0" w:rsidRDefault="00591370" w:rsidP="00233471">
      <w:pPr>
        <w:pStyle w:val="Prrafodelista"/>
        <w:numPr>
          <w:ilvl w:val="0"/>
          <w:numId w:val="10"/>
        </w:numPr>
        <w:jc w:val="both"/>
        <w:rPr>
          <w:rFonts w:ascii="Arial Narrow" w:hAnsi="Arial Narrow"/>
        </w:rPr>
      </w:pPr>
      <w:r>
        <w:rPr>
          <w:rFonts w:ascii="Arial Narrow" w:hAnsi="Arial Narrow"/>
        </w:rPr>
        <w:t>La Junta de Vigilancia</w:t>
      </w:r>
      <w:r w:rsidR="004A4140" w:rsidRPr="00CC4EB0">
        <w:rPr>
          <w:rFonts w:ascii="Arial Narrow" w:hAnsi="Arial Narrow"/>
        </w:rPr>
        <w:t>, surtirá el procedimiento establecido en el régimen disciplinario</w:t>
      </w:r>
      <w:r w:rsidR="00CF64DD" w:rsidRPr="00CC4EB0">
        <w:rPr>
          <w:rFonts w:ascii="Arial Narrow" w:hAnsi="Arial Narrow"/>
        </w:rPr>
        <w:t xml:space="preserve"> del </w:t>
      </w:r>
      <w:r w:rsidR="004A4140" w:rsidRPr="00CC4EB0">
        <w:rPr>
          <w:rFonts w:ascii="Arial Narrow" w:hAnsi="Arial Narrow"/>
        </w:rPr>
        <w:t>estatuto.</w:t>
      </w:r>
    </w:p>
    <w:p w14:paraId="0E941AB8" w14:textId="764260CA" w:rsidR="004A4140" w:rsidRPr="00CC4EB0" w:rsidRDefault="004A4140" w:rsidP="00233471">
      <w:pPr>
        <w:pStyle w:val="Prrafodelista"/>
        <w:numPr>
          <w:ilvl w:val="0"/>
          <w:numId w:val="10"/>
        </w:numPr>
        <w:jc w:val="both"/>
        <w:rPr>
          <w:rFonts w:ascii="Arial Narrow" w:hAnsi="Arial Narrow"/>
        </w:rPr>
      </w:pPr>
      <w:r w:rsidRPr="00CC4EB0">
        <w:rPr>
          <w:rFonts w:ascii="Arial Narrow" w:hAnsi="Arial Narrow"/>
        </w:rPr>
        <w:t>El asociado podrá cancelar su inscripción con 72 horas a la celebración</w:t>
      </w:r>
      <w:r w:rsidR="00CF64DD" w:rsidRPr="00CC4EB0">
        <w:rPr>
          <w:rFonts w:ascii="Arial Narrow" w:hAnsi="Arial Narrow"/>
        </w:rPr>
        <w:t xml:space="preserve"> del </w:t>
      </w:r>
      <w:r w:rsidRPr="00CC4EB0">
        <w:rPr>
          <w:rFonts w:ascii="Arial Narrow" w:hAnsi="Arial Narrow"/>
        </w:rPr>
        <w:t xml:space="preserve">evento, igualmente podrá justificar su ausencia al evento al que previamente fue inscrito, únicamente por causas de fuerza mayor o caso fortuito debidamente comprobado, informando a la Gerencia de </w:t>
      </w:r>
      <w:r w:rsidR="006050F1">
        <w:rPr>
          <w:rFonts w:ascii="Arial Narrow" w:hAnsi="Arial Narrow"/>
          <w:bCs/>
        </w:rPr>
        <w:t>COOPEJEMPLO</w:t>
      </w:r>
      <w:r w:rsidRPr="00CC4EB0">
        <w:rPr>
          <w:rFonts w:ascii="Arial Narrow" w:hAnsi="Arial Narrow"/>
        </w:rPr>
        <w:t>, mediante comunicación escrita dentro de las 72 horas posteriores a la realización</w:t>
      </w:r>
      <w:r w:rsidR="00CF64DD" w:rsidRPr="00CC4EB0">
        <w:rPr>
          <w:rFonts w:ascii="Arial Narrow" w:hAnsi="Arial Narrow"/>
        </w:rPr>
        <w:t xml:space="preserve"> del </w:t>
      </w:r>
      <w:r w:rsidRPr="00CC4EB0">
        <w:rPr>
          <w:rFonts w:ascii="Arial Narrow" w:hAnsi="Arial Narrow"/>
        </w:rPr>
        <w:t>mismo.</w:t>
      </w:r>
    </w:p>
    <w:p w14:paraId="0E941AB9" w14:textId="3290E54F" w:rsidR="00EE5BE6" w:rsidRPr="00CC4EB0" w:rsidRDefault="00EE5BE6" w:rsidP="00233471">
      <w:pPr>
        <w:pStyle w:val="Prrafodelista"/>
        <w:numPr>
          <w:ilvl w:val="0"/>
          <w:numId w:val="10"/>
        </w:numPr>
        <w:autoSpaceDE w:val="0"/>
        <w:autoSpaceDN w:val="0"/>
        <w:adjustRightInd w:val="0"/>
        <w:jc w:val="both"/>
        <w:rPr>
          <w:rFonts w:ascii="Arial Narrow" w:hAnsi="Arial Narrow"/>
        </w:rPr>
      </w:pPr>
      <w:r w:rsidRPr="00CC4EB0">
        <w:rPr>
          <w:rFonts w:ascii="Arial Narrow" w:hAnsi="Arial Narrow"/>
        </w:rPr>
        <w:t>La falsedad o dolo comprobado por la consecución de contribuciones y obtención de servicios prestados a través</w:t>
      </w:r>
      <w:r w:rsidR="00CF64DD" w:rsidRPr="00CC4EB0">
        <w:rPr>
          <w:rFonts w:ascii="Arial Narrow" w:hAnsi="Arial Narrow"/>
        </w:rPr>
        <w:t xml:space="preserve"> </w:t>
      </w:r>
      <w:r w:rsidR="00DD43F2">
        <w:rPr>
          <w:rFonts w:ascii="Arial Narrow" w:hAnsi="Arial Narrow"/>
        </w:rPr>
        <w:t>de los Fondos Sociales y mutuales</w:t>
      </w:r>
      <w:r w:rsidRPr="00CC4EB0">
        <w:rPr>
          <w:rFonts w:ascii="Arial Narrow" w:hAnsi="Arial Narrow"/>
        </w:rPr>
        <w:t>, será causal para la inmediata exclusión de la Entidad, por parte</w:t>
      </w:r>
      <w:r w:rsidR="006E241C" w:rsidRPr="00CC4EB0">
        <w:rPr>
          <w:rFonts w:ascii="Arial Narrow" w:hAnsi="Arial Narrow"/>
        </w:rPr>
        <w:t xml:space="preserve"> </w:t>
      </w:r>
      <w:r w:rsidR="001E27EF">
        <w:rPr>
          <w:rFonts w:ascii="Arial Narrow" w:hAnsi="Arial Narrow"/>
        </w:rPr>
        <w:t>del Consejo de Administración</w:t>
      </w:r>
      <w:r w:rsidRPr="00CC4EB0">
        <w:rPr>
          <w:rFonts w:ascii="Arial Narrow" w:hAnsi="Arial Narrow"/>
        </w:rPr>
        <w:t xml:space="preserve">, para la cual el </w:t>
      </w:r>
      <w:r w:rsidR="003C7B78" w:rsidRPr="00CC4EB0">
        <w:rPr>
          <w:rFonts w:ascii="Arial Narrow" w:hAnsi="Arial Narrow"/>
        </w:rPr>
        <w:t xml:space="preserve">Comité de </w:t>
      </w:r>
      <w:r w:rsidR="00B63B1D">
        <w:rPr>
          <w:rFonts w:ascii="Arial Narrow" w:hAnsi="Arial Narrow"/>
        </w:rPr>
        <w:t xml:space="preserve">Educación </w:t>
      </w:r>
      <w:r w:rsidR="00A841BC" w:rsidRPr="00CC4EB0">
        <w:rPr>
          <w:rFonts w:ascii="Arial Narrow" w:hAnsi="Arial Narrow"/>
        </w:rPr>
        <w:t xml:space="preserve">y </w:t>
      </w:r>
      <w:r w:rsidRPr="00CC4EB0">
        <w:rPr>
          <w:rFonts w:ascii="Arial Narrow" w:hAnsi="Arial Narrow"/>
        </w:rPr>
        <w:t xml:space="preserve">Bienestar </w:t>
      </w:r>
      <w:r w:rsidR="00A841BC" w:rsidRPr="00CC4EB0">
        <w:rPr>
          <w:rFonts w:ascii="Arial Narrow" w:hAnsi="Arial Narrow"/>
        </w:rPr>
        <w:t xml:space="preserve">Social </w:t>
      </w:r>
      <w:r w:rsidRPr="00CC4EB0">
        <w:rPr>
          <w:rFonts w:ascii="Arial Narrow" w:hAnsi="Arial Narrow"/>
        </w:rPr>
        <w:t xml:space="preserve">le </w:t>
      </w:r>
      <w:r w:rsidR="00CF64DD" w:rsidRPr="00CC4EB0">
        <w:rPr>
          <w:rFonts w:ascii="Arial Narrow" w:hAnsi="Arial Narrow"/>
        </w:rPr>
        <w:t>presentará</w:t>
      </w:r>
      <w:r w:rsidRPr="00CC4EB0">
        <w:rPr>
          <w:rFonts w:ascii="Arial Narrow" w:hAnsi="Arial Narrow"/>
        </w:rPr>
        <w:t xml:space="preserve"> el informe respectivo</w:t>
      </w:r>
      <w:r w:rsidR="00DD43F2">
        <w:rPr>
          <w:rFonts w:ascii="Arial Narrow" w:hAnsi="Arial Narrow"/>
        </w:rPr>
        <w:t xml:space="preserve"> a la Junta de Vigilancia para que adelante la investigación respectiva</w:t>
      </w:r>
      <w:r w:rsidRPr="00CC4EB0">
        <w:rPr>
          <w:rFonts w:ascii="Arial Narrow" w:hAnsi="Arial Narrow"/>
        </w:rPr>
        <w:t xml:space="preserve">. </w:t>
      </w:r>
    </w:p>
    <w:p w14:paraId="0E941ABA" w14:textId="20E6ACA8" w:rsidR="00487F05" w:rsidRPr="00CC4EB0" w:rsidRDefault="00487F05" w:rsidP="00233471">
      <w:pPr>
        <w:pStyle w:val="Prrafodelista"/>
        <w:numPr>
          <w:ilvl w:val="0"/>
          <w:numId w:val="10"/>
        </w:numPr>
        <w:autoSpaceDE w:val="0"/>
        <w:autoSpaceDN w:val="0"/>
        <w:adjustRightInd w:val="0"/>
        <w:jc w:val="both"/>
        <w:rPr>
          <w:rFonts w:ascii="Arial Narrow" w:hAnsi="Arial Narrow"/>
        </w:rPr>
      </w:pPr>
      <w:r w:rsidRPr="00CC4EB0">
        <w:rPr>
          <w:rFonts w:ascii="Arial Narrow" w:hAnsi="Arial Narrow"/>
        </w:rPr>
        <w:t>El miembro</w:t>
      </w:r>
      <w:r w:rsidR="00CF64DD" w:rsidRPr="00CC4EB0">
        <w:rPr>
          <w:rFonts w:ascii="Arial Narrow" w:hAnsi="Arial Narrow"/>
        </w:rPr>
        <w:t xml:space="preserve"> del </w:t>
      </w:r>
      <w:r w:rsidRPr="00CC4EB0">
        <w:rPr>
          <w:rFonts w:ascii="Arial Narrow" w:hAnsi="Arial Narrow"/>
        </w:rPr>
        <w:t xml:space="preserve">comité que incumpla o viole el presente reglamento, se hará acreedor a la sanción que determine </w:t>
      </w:r>
      <w:r w:rsidR="001E27EF">
        <w:rPr>
          <w:rFonts w:ascii="Arial Narrow" w:hAnsi="Arial Narrow"/>
        </w:rPr>
        <w:t>el Consejo de Administración</w:t>
      </w:r>
      <w:r w:rsidRPr="00CC4EB0">
        <w:rPr>
          <w:rFonts w:ascii="Arial Narrow" w:hAnsi="Arial Narrow"/>
        </w:rPr>
        <w:t xml:space="preserve">. De su comportamiento se dejará constancia en el acta respectiva </w:t>
      </w:r>
      <w:r w:rsidRPr="00CC4EB0">
        <w:rPr>
          <w:rFonts w:ascii="Arial Narrow" w:hAnsi="Arial Narrow"/>
        </w:rPr>
        <w:lastRenderedPageBreak/>
        <w:t>y se comunicará de dich</w:t>
      </w:r>
      <w:r w:rsidR="00DD43F2">
        <w:rPr>
          <w:rFonts w:ascii="Arial Narrow" w:hAnsi="Arial Narrow"/>
        </w:rPr>
        <w:t>a</w:t>
      </w:r>
      <w:r w:rsidRPr="00CC4EB0">
        <w:rPr>
          <w:rFonts w:ascii="Arial Narrow" w:hAnsi="Arial Narrow"/>
        </w:rPr>
        <w:t xml:space="preserve"> acta </w:t>
      </w:r>
      <w:r w:rsidR="00CF64DD" w:rsidRPr="00CC4EB0">
        <w:rPr>
          <w:rFonts w:ascii="Arial Narrow" w:hAnsi="Arial Narrow"/>
        </w:rPr>
        <w:t xml:space="preserve">a </w:t>
      </w:r>
      <w:r w:rsidR="001E27EF">
        <w:rPr>
          <w:rFonts w:ascii="Arial Narrow" w:hAnsi="Arial Narrow"/>
        </w:rPr>
        <w:t>el Consejo de Administración</w:t>
      </w:r>
      <w:r w:rsidRPr="00CC4EB0">
        <w:rPr>
          <w:rFonts w:ascii="Arial Narrow" w:hAnsi="Arial Narrow"/>
        </w:rPr>
        <w:t>.</w:t>
      </w:r>
      <w:r w:rsidR="000F12AB" w:rsidRPr="00CC4EB0">
        <w:rPr>
          <w:rFonts w:ascii="Arial Narrow" w:hAnsi="Arial Narrow"/>
        </w:rPr>
        <w:t xml:space="preserve"> </w:t>
      </w:r>
      <w:r w:rsidRPr="00CC4EB0">
        <w:rPr>
          <w:rFonts w:ascii="Arial Narrow" w:hAnsi="Arial Narrow"/>
        </w:rPr>
        <w:t xml:space="preserve">Para efectos de procedimiento y sanción se </w:t>
      </w:r>
      <w:r w:rsidR="00CF64DD" w:rsidRPr="00CC4EB0">
        <w:rPr>
          <w:rFonts w:ascii="Arial Narrow" w:hAnsi="Arial Narrow"/>
        </w:rPr>
        <w:t>aplicará</w:t>
      </w:r>
      <w:r w:rsidRPr="00CC4EB0">
        <w:rPr>
          <w:rFonts w:ascii="Arial Narrow" w:hAnsi="Arial Narrow"/>
        </w:rPr>
        <w:t xml:space="preserve"> lo dispuesto en los estatutos y/o reglamentos</w:t>
      </w:r>
      <w:r w:rsidR="00CF64DD" w:rsidRPr="00CC4EB0">
        <w:rPr>
          <w:rFonts w:ascii="Arial Narrow" w:hAnsi="Arial Narrow"/>
        </w:rPr>
        <w:t xml:space="preserve"> del </w:t>
      </w:r>
      <w:r w:rsidRPr="00CC4EB0">
        <w:rPr>
          <w:rFonts w:ascii="Arial Narrow" w:hAnsi="Arial Narrow"/>
        </w:rPr>
        <w:t>fondo.</w:t>
      </w:r>
    </w:p>
    <w:p w14:paraId="0E941ABB" w14:textId="77777777" w:rsidR="00487F05" w:rsidRPr="00CC4EB0" w:rsidRDefault="00487F05" w:rsidP="006E241C">
      <w:pPr>
        <w:autoSpaceDE w:val="0"/>
        <w:autoSpaceDN w:val="0"/>
        <w:adjustRightInd w:val="0"/>
        <w:jc w:val="both"/>
        <w:rPr>
          <w:rFonts w:ascii="Arial Narrow" w:hAnsi="Arial Narrow"/>
          <w:b/>
        </w:rPr>
      </w:pPr>
    </w:p>
    <w:p w14:paraId="0E941ABE" w14:textId="23B1C87A" w:rsidR="00487F05" w:rsidRPr="00CC4EB0" w:rsidRDefault="00785430" w:rsidP="00DD43F2">
      <w:pPr>
        <w:jc w:val="both"/>
        <w:rPr>
          <w:rFonts w:ascii="Arial Narrow" w:hAnsi="Arial Narrow"/>
        </w:rPr>
      </w:pPr>
      <w:r w:rsidRPr="00CC4EB0">
        <w:rPr>
          <w:rFonts w:ascii="Arial Narrow" w:hAnsi="Arial Narrow"/>
          <w:b/>
        </w:rPr>
        <w:t>Artículo</w:t>
      </w:r>
      <w:r w:rsidR="00402E13" w:rsidRPr="00CC4EB0">
        <w:rPr>
          <w:rFonts w:ascii="Arial Narrow" w:hAnsi="Arial Narrow"/>
          <w:b/>
        </w:rPr>
        <w:t xml:space="preserve"> </w:t>
      </w:r>
      <w:r w:rsidR="00F85C0A" w:rsidRPr="00CC4EB0">
        <w:rPr>
          <w:rFonts w:ascii="Arial Narrow" w:hAnsi="Arial Narrow"/>
          <w:b/>
        </w:rPr>
        <w:t>1</w:t>
      </w:r>
      <w:r w:rsidR="00DD43F2">
        <w:rPr>
          <w:rFonts w:ascii="Arial Narrow" w:hAnsi="Arial Narrow"/>
          <w:b/>
        </w:rPr>
        <w:t>3</w:t>
      </w:r>
      <w:r w:rsidR="00402E13" w:rsidRPr="00CC4EB0">
        <w:rPr>
          <w:rFonts w:ascii="Arial Narrow" w:hAnsi="Arial Narrow"/>
          <w:b/>
        </w:rPr>
        <w:t xml:space="preserve">. Control. </w:t>
      </w:r>
      <w:r w:rsidR="0072090E" w:rsidRPr="00CC4EB0">
        <w:rPr>
          <w:rFonts w:ascii="Arial Narrow" w:hAnsi="Arial Narrow"/>
        </w:rPr>
        <w:t>La</w:t>
      </w:r>
      <w:r w:rsidR="00402E13" w:rsidRPr="00CC4EB0">
        <w:rPr>
          <w:rFonts w:ascii="Arial Narrow" w:hAnsi="Arial Narrow"/>
        </w:rPr>
        <w:t xml:space="preserve"> </w:t>
      </w:r>
      <w:r w:rsidR="00DD43F2">
        <w:rPr>
          <w:rFonts w:ascii="Arial Narrow" w:hAnsi="Arial Narrow"/>
        </w:rPr>
        <w:t>Junta de vigilancia</w:t>
      </w:r>
      <w:r w:rsidR="00402E13" w:rsidRPr="00CC4EB0">
        <w:rPr>
          <w:rFonts w:ascii="Arial Narrow" w:hAnsi="Arial Narrow"/>
        </w:rPr>
        <w:t xml:space="preserve"> y el Revisor Fiscal, serán los encargados de velar por el buen uso de los recursos</w:t>
      </w:r>
      <w:r w:rsidR="00CF64DD" w:rsidRPr="00CC4EB0">
        <w:rPr>
          <w:rFonts w:ascii="Arial Narrow" w:hAnsi="Arial Narrow"/>
        </w:rPr>
        <w:t xml:space="preserve"> </w:t>
      </w:r>
      <w:r w:rsidR="00DD43F2">
        <w:rPr>
          <w:rFonts w:ascii="Arial Narrow" w:hAnsi="Arial Narrow"/>
        </w:rPr>
        <w:t>de los Fondos Sociales y mutuales</w:t>
      </w:r>
      <w:r w:rsidR="00402E13" w:rsidRPr="00CC4EB0">
        <w:rPr>
          <w:rFonts w:ascii="Arial Narrow" w:hAnsi="Arial Narrow"/>
        </w:rPr>
        <w:t>, dejando cons</w:t>
      </w:r>
      <w:r w:rsidR="00EE5BE6" w:rsidRPr="00CC4EB0">
        <w:rPr>
          <w:rFonts w:ascii="Arial Narrow" w:hAnsi="Arial Narrow"/>
        </w:rPr>
        <w:t xml:space="preserve">tancia de su gestión </w:t>
      </w:r>
      <w:r w:rsidR="00402E13" w:rsidRPr="00CC4EB0">
        <w:rPr>
          <w:rFonts w:ascii="Arial Narrow" w:hAnsi="Arial Narrow"/>
        </w:rPr>
        <w:t>en las actas respectivas.</w:t>
      </w:r>
      <w:r w:rsidR="00DD43F2">
        <w:rPr>
          <w:rFonts w:ascii="Arial Narrow" w:hAnsi="Arial Narrow"/>
        </w:rPr>
        <w:t xml:space="preserve"> </w:t>
      </w:r>
      <w:r w:rsidR="00487F05" w:rsidRPr="00CC4EB0">
        <w:rPr>
          <w:rFonts w:ascii="Arial Narrow" w:hAnsi="Arial Narrow"/>
        </w:rPr>
        <w:t>La gerencia velará por el estricto cumplimiento</w:t>
      </w:r>
      <w:r w:rsidR="00CF64DD" w:rsidRPr="00CC4EB0">
        <w:rPr>
          <w:rFonts w:ascii="Arial Narrow" w:hAnsi="Arial Narrow"/>
        </w:rPr>
        <w:t xml:space="preserve"> del </w:t>
      </w:r>
      <w:r w:rsidR="00487F05" w:rsidRPr="00CC4EB0">
        <w:rPr>
          <w:rFonts w:ascii="Arial Narrow" w:hAnsi="Arial Narrow"/>
        </w:rPr>
        <w:t xml:space="preserve">reglamento y el revisor fiscal junto con </w:t>
      </w:r>
      <w:r w:rsidR="00B16097" w:rsidRPr="00CC4EB0">
        <w:rPr>
          <w:rFonts w:ascii="Arial Narrow" w:hAnsi="Arial Narrow"/>
        </w:rPr>
        <w:t>la</w:t>
      </w:r>
      <w:r w:rsidR="00487F05" w:rsidRPr="00CC4EB0">
        <w:rPr>
          <w:rFonts w:ascii="Arial Narrow" w:hAnsi="Arial Narrow"/>
        </w:rPr>
        <w:t xml:space="preserve"> </w:t>
      </w:r>
      <w:r w:rsidR="00DD43F2">
        <w:rPr>
          <w:rFonts w:ascii="Arial Narrow" w:hAnsi="Arial Narrow"/>
        </w:rPr>
        <w:t>Junta de vigilancia</w:t>
      </w:r>
      <w:r w:rsidR="00487F05" w:rsidRPr="00CC4EB0">
        <w:rPr>
          <w:rFonts w:ascii="Arial Narrow" w:hAnsi="Arial Narrow"/>
        </w:rPr>
        <w:t xml:space="preserve"> vigilará los planes de inversión a car</w:t>
      </w:r>
      <w:r w:rsidR="001E0D15" w:rsidRPr="00CC4EB0">
        <w:rPr>
          <w:rFonts w:ascii="Arial Narrow" w:hAnsi="Arial Narrow"/>
        </w:rPr>
        <w:t xml:space="preserve">go </w:t>
      </w:r>
      <w:r w:rsidR="00DD43F2">
        <w:rPr>
          <w:rFonts w:ascii="Arial Narrow" w:hAnsi="Arial Narrow"/>
        </w:rPr>
        <w:t>a los Fondos Sociales y mutuales</w:t>
      </w:r>
      <w:r w:rsidR="00487F05" w:rsidRPr="00CC4EB0">
        <w:rPr>
          <w:rFonts w:ascii="Arial Narrow" w:hAnsi="Arial Narrow"/>
        </w:rPr>
        <w:t xml:space="preserve">. En caso que el proyecto no cumpla con la inversión, se </w:t>
      </w:r>
      <w:r w:rsidR="0072090E" w:rsidRPr="00CC4EB0">
        <w:rPr>
          <w:rFonts w:ascii="Arial Narrow" w:hAnsi="Arial Narrow"/>
        </w:rPr>
        <w:t>notificará</w:t>
      </w:r>
      <w:r w:rsidR="00487F05" w:rsidRPr="00CC4EB0">
        <w:rPr>
          <w:rFonts w:ascii="Arial Narrow" w:hAnsi="Arial Narrow"/>
        </w:rPr>
        <w:t xml:space="preserve"> a la gerencia y </w:t>
      </w:r>
      <w:r w:rsidR="00CF64DD" w:rsidRPr="00CC4EB0">
        <w:rPr>
          <w:rFonts w:ascii="Arial Narrow" w:hAnsi="Arial Narrow"/>
        </w:rPr>
        <w:t>a</w:t>
      </w:r>
      <w:r w:rsidR="001E27EF">
        <w:rPr>
          <w:rFonts w:ascii="Arial Narrow" w:hAnsi="Arial Narrow"/>
        </w:rPr>
        <w:t>l Consejo de Administración</w:t>
      </w:r>
      <w:r w:rsidR="00487F05" w:rsidRPr="00CC4EB0">
        <w:rPr>
          <w:rFonts w:ascii="Arial Narrow" w:hAnsi="Arial Narrow"/>
        </w:rPr>
        <w:t>, organismo que tomara las medidas pertinentes.</w:t>
      </w:r>
    </w:p>
    <w:p w14:paraId="0E941ABF" w14:textId="77777777" w:rsidR="00487F05" w:rsidRPr="00CC4EB0" w:rsidRDefault="00487F05" w:rsidP="006E241C">
      <w:pPr>
        <w:autoSpaceDE w:val="0"/>
        <w:autoSpaceDN w:val="0"/>
        <w:adjustRightInd w:val="0"/>
        <w:jc w:val="both"/>
        <w:rPr>
          <w:rFonts w:ascii="Arial Narrow" w:hAnsi="Arial Narrow"/>
          <w:b/>
        </w:rPr>
      </w:pPr>
    </w:p>
    <w:p w14:paraId="0E941AC1" w14:textId="084030BE" w:rsidR="00EE5BE6" w:rsidRPr="00C41E0F" w:rsidRDefault="00EE5BE6" w:rsidP="00C41E0F">
      <w:pPr>
        <w:pStyle w:val="Prrafodelista"/>
        <w:shd w:val="clear" w:color="auto" w:fill="B8CCE4" w:themeFill="accent1" w:themeFillTint="66"/>
        <w:ind w:left="0"/>
        <w:jc w:val="center"/>
        <w:rPr>
          <w:rFonts w:ascii="Arial Narrow" w:hAnsi="Arial Narrow"/>
          <w:b/>
          <w:sz w:val="32"/>
          <w:szCs w:val="32"/>
        </w:rPr>
      </w:pPr>
      <w:r w:rsidRPr="00C41E0F">
        <w:rPr>
          <w:rFonts w:ascii="Arial Narrow" w:hAnsi="Arial Narrow"/>
          <w:b/>
          <w:sz w:val="32"/>
          <w:szCs w:val="32"/>
        </w:rPr>
        <w:t>CAPITULO V</w:t>
      </w:r>
      <w:r w:rsidR="00C41E0F" w:rsidRPr="00C41E0F">
        <w:rPr>
          <w:rFonts w:ascii="Arial Narrow" w:hAnsi="Arial Narrow"/>
          <w:b/>
          <w:sz w:val="32"/>
          <w:szCs w:val="32"/>
        </w:rPr>
        <w:t xml:space="preserve"> - </w:t>
      </w:r>
      <w:r w:rsidRPr="00C41E0F">
        <w:rPr>
          <w:rFonts w:ascii="Arial Narrow" w:hAnsi="Arial Narrow"/>
          <w:b/>
          <w:sz w:val="32"/>
          <w:szCs w:val="32"/>
        </w:rPr>
        <w:t xml:space="preserve">COMITÉ DE </w:t>
      </w:r>
      <w:r w:rsidR="00A841BC" w:rsidRPr="00C41E0F">
        <w:rPr>
          <w:rFonts w:ascii="Arial Narrow" w:hAnsi="Arial Narrow"/>
          <w:b/>
          <w:sz w:val="32"/>
          <w:szCs w:val="32"/>
        </w:rPr>
        <w:t xml:space="preserve">EDUCACION Y </w:t>
      </w:r>
      <w:r w:rsidRPr="00C41E0F">
        <w:rPr>
          <w:rFonts w:ascii="Arial Narrow" w:hAnsi="Arial Narrow"/>
          <w:b/>
          <w:sz w:val="32"/>
          <w:szCs w:val="32"/>
        </w:rPr>
        <w:t xml:space="preserve">BIENESTAR SOCIAL </w:t>
      </w:r>
    </w:p>
    <w:p w14:paraId="0E941AC2" w14:textId="77777777" w:rsidR="00EE5BE6" w:rsidRPr="00CC4EB0" w:rsidRDefault="00EE5BE6" w:rsidP="006E241C">
      <w:pPr>
        <w:pStyle w:val="Prrafodelista"/>
        <w:ind w:left="0"/>
        <w:jc w:val="center"/>
        <w:rPr>
          <w:rFonts w:ascii="Arial Narrow" w:hAnsi="Arial Narrow"/>
          <w:b/>
        </w:rPr>
      </w:pPr>
    </w:p>
    <w:p w14:paraId="0E941AC3" w14:textId="0215C424" w:rsidR="00EE5BE6" w:rsidRPr="00CC4EB0" w:rsidRDefault="00785430" w:rsidP="006E241C">
      <w:pPr>
        <w:jc w:val="both"/>
        <w:rPr>
          <w:rFonts w:ascii="Arial Narrow" w:hAnsi="Arial Narrow"/>
          <w:b/>
        </w:rPr>
      </w:pPr>
      <w:r w:rsidRPr="00CC4EB0">
        <w:rPr>
          <w:rFonts w:ascii="Arial Narrow" w:hAnsi="Arial Narrow"/>
          <w:b/>
        </w:rPr>
        <w:t>Artículo</w:t>
      </w:r>
      <w:r w:rsidR="00EE5BE6" w:rsidRPr="00CC4EB0">
        <w:rPr>
          <w:rFonts w:ascii="Arial Narrow" w:hAnsi="Arial Narrow"/>
          <w:b/>
        </w:rPr>
        <w:t xml:space="preserve"> 1</w:t>
      </w:r>
      <w:r w:rsidR="00DD43F2">
        <w:rPr>
          <w:rFonts w:ascii="Arial Narrow" w:hAnsi="Arial Narrow"/>
          <w:b/>
        </w:rPr>
        <w:t>4</w:t>
      </w:r>
      <w:r w:rsidR="00EE5BE6" w:rsidRPr="00CC4EB0">
        <w:rPr>
          <w:rFonts w:ascii="Arial Narrow" w:hAnsi="Arial Narrow"/>
          <w:b/>
        </w:rPr>
        <w:t xml:space="preserve">. Objeto. </w:t>
      </w:r>
      <w:r w:rsidR="00EE5BE6" w:rsidRPr="00CC4EB0">
        <w:rPr>
          <w:rFonts w:ascii="Arial Narrow" w:hAnsi="Arial Narrow"/>
          <w:bCs/>
        </w:rPr>
        <w:t>El objeto</w:t>
      </w:r>
      <w:r w:rsidR="00CF64DD" w:rsidRPr="00CC4EB0">
        <w:rPr>
          <w:rFonts w:ascii="Arial Narrow" w:hAnsi="Arial Narrow"/>
          <w:bCs/>
        </w:rPr>
        <w:t xml:space="preserve"> del </w:t>
      </w:r>
      <w:r w:rsidR="00EE5BE6" w:rsidRPr="00CC4EB0">
        <w:rPr>
          <w:rFonts w:ascii="Arial Narrow" w:hAnsi="Arial Narrow"/>
          <w:bCs/>
        </w:rPr>
        <w:t>comité es colaborar con la administración en el desarrollo de los objetivos</w:t>
      </w:r>
      <w:r w:rsidR="00CF64DD" w:rsidRPr="00CC4EB0">
        <w:rPr>
          <w:rFonts w:ascii="Arial Narrow" w:hAnsi="Arial Narrow"/>
          <w:bCs/>
        </w:rPr>
        <w:t xml:space="preserve"> de</w:t>
      </w:r>
      <w:r w:rsidR="00DD43F2">
        <w:rPr>
          <w:rFonts w:ascii="Arial Narrow" w:hAnsi="Arial Narrow"/>
          <w:bCs/>
        </w:rPr>
        <w:t xml:space="preserve"> los Fondos Sociales y Mutuales </w:t>
      </w:r>
      <w:r w:rsidR="00EE5BE6" w:rsidRPr="00CC4EB0">
        <w:rPr>
          <w:rFonts w:ascii="Arial Narrow" w:hAnsi="Arial Narrow"/>
          <w:bCs/>
        </w:rPr>
        <w:t>a través de programas, ac</w:t>
      </w:r>
      <w:r w:rsidR="001E0D15" w:rsidRPr="00CC4EB0">
        <w:rPr>
          <w:rFonts w:ascii="Arial Narrow" w:hAnsi="Arial Narrow"/>
          <w:bCs/>
        </w:rPr>
        <w:t>tividades y auxilios en los cam</w:t>
      </w:r>
      <w:r w:rsidR="00EE5BE6" w:rsidRPr="00CC4EB0">
        <w:rPr>
          <w:rFonts w:ascii="Arial Narrow" w:hAnsi="Arial Narrow"/>
          <w:bCs/>
        </w:rPr>
        <w:t xml:space="preserve">pos de la </w:t>
      </w:r>
      <w:r w:rsidR="00DD43F2">
        <w:rPr>
          <w:rFonts w:ascii="Arial Narrow" w:hAnsi="Arial Narrow"/>
          <w:bCs/>
        </w:rPr>
        <w:t xml:space="preserve">educación, la solidaridad, la previsión, la salud, la integración, la </w:t>
      </w:r>
      <w:r w:rsidR="00EE5BE6" w:rsidRPr="00CC4EB0">
        <w:rPr>
          <w:rFonts w:ascii="Arial Narrow" w:hAnsi="Arial Narrow"/>
          <w:bCs/>
        </w:rPr>
        <w:t>recreación,</w:t>
      </w:r>
      <w:r w:rsidR="001E0D15" w:rsidRPr="00CC4EB0">
        <w:rPr>
          <w:rFonts w:ascii="Arial Narrow" w:hAnsi="Arial Narrow"/>
          <w:bCs/>
        </w:rPr>
        <w:t xml:space="preserve"> el deporte</w:t>
      </w:r>
      <w:r w:rsidR="00DD43F2">
        <w:rPr>
          <w:rFonts w:ascii="Arial Narrow" w:hAnsi="Arial Narrow"/>
          <w:bCs/>
        </w:rPr>
        <w:t xml:space="preserve"> y</w:t>
      </w:r>
      <w:r w:rsidR="001E0D15" w:rsidRPr="00CC4EB0">
        <w:rPr>
          <w:rFonts w:ascii="Arial Narrow" w:hAnsi="Arial Narrow"/>
          <w:bCs/>
        </w:rPr>
        <w:t xml:space="preserve"> la cultura</w:t>
      </w:r>
      <w:r w:rsidR="00EE5BE6" w:rsidRPr="00CC4EB0">
        <w:rPr>
          <w:rFonts w:ascii="Arial Narrow" w:hAnsi="Arial Narrow"/>
          <w:bCs/>
        </w:rPr>
        <w:t>, así como p</w:t>
      </w:r>
      <w:r w:rsidR="00EE5BE6" w:rsidRPr="00CC4EB0">
        <w:rPr>
          <w:rFonts w:ascii="Arial Narrow" w:hAnsi="Arial Narrow"/>
        </w:rPr>
        <w:t>ropender por el esparcimiento y aprovechamiento</w:t>
      </w:r>
      <w:r w:rsidR="00CF64DD" w:rsidRPr="00CC4EB0">
        <w:rPr>
          <w:rFonts w:ascii="Arial Narrow" w:hAnsi="Arial Narrow"/>
        </w:rPr>
        <w:t xml:space="preserve"> del </w:t>
      </w:r>
      <w:r w:rsidR="00EE5BE6" w:rsidRPr="00CC4EB0">
        <w:rPr>
          <w:rFonts w:ascii="Arial Narrow" w:hAnsi="Arial Narrow"/>
        </w:rPr>
        <w:t xml:space="preserve">tiempo libre a través de la recreación dirigida, la práctica de disciplinas deportivas, la vocación cultural y </w:t>
      </w:r>
      <w:r w:rsidR="00EE5BE6" w:rsidRPr="00CC4EB0">
        <w:rPr>
          <w:rFonts w:ascii="Arial Narrow" w:hAnsi="Arial Narrow"/>
          <w:bCs/>
        </w:rPr>
        <w:t>f</w:t>
      </w:r>
      <w:r w:rsidR="00EE5BE6" w:rsidRPr="00CC4EB0">
        <w:rPr>
          <w:rFonts w:ascii="Arial Narrow" w:hAnsi="Arial Narrow"/>
        </w:rPr>
        <w:t xml:space="preserve">omentar la Integración, el desarrollo físico, social, psicológico y espiritual inspirado en los principios y valores cooperativos y en general </w:t>
      </w:r>
      <w:r w:rsidR="00EE5BE6" w:rsidRPr="00CC4EB0">
        <w:rPr>
          <w:rFonts w:ascii="Arial Narrow" w:hAnsi="Arial Narrow"/>
          <w:bCs/>
        </w:rPr>
        <w:t>todo aquello que dignifique la condición humana y mejore la calidad de vida de sus asociados y empleados así como sus familiares y la comunidad</w:t>
      </w:r>
      <w:r w:rsidR="00EE5BE6" w:rsidRPr="00CC4EB0">
        <w:rPr>
          <w:rFonts w:ascii="Arial Narrow" w:hAnsi="Arial Narrow"/>
        </w:rPr>
        <w:t>.</w:t>
      </w:r>
    </w:p>
    <w:p w14:paraId="0E941AC4" w14:textId="77777777" w:rsidR="00EE5BE6" w:rsidRPr="00CC4EB0" w:rsidRDefault="00EE5BE6" w:rsidP="006E241C">
      <w:pPr>
        <w:pStyle w:val="Prrafodelista"/>
        <w:ind w:left="0"/>
        <w:rPr>
          <w:rFonts w:ascii="Arial Narrow" w:hAnsi="Arial Narrow"/>
          <w:b/>
        </w:rPr>
      </w:pPr>
    </w:p>
    <w:p w14:paraId="0E941AC5" w14:textId="6437A039" w:rsidR="00EE5BE6" w:rsidRPr="00CC4EB0" w:rsidRDefault="00EE5BE6" w:rsidP="006E241C">
      <w:pPr>
        <w:jc w:val="both"/>
        <w:rPr>
          <w:rFonts w:ascii="Arial Narrow" w:hAnsi="Arial Narrow"/>
          <w:b/>
        </w:rPr>
      </w:pPr>
      <w:r w:rsidRPr="00CC4EB0">
        <w:rPr>
          <w:rFonts w:ascii="Arial Narrow" w:hAnsi="Arial Narrow"/>
          <w:bCs/>
        </w:rPr>
        <w:t>El comité</w:t>
      </w:r>
      <w:r w:rsidR="001E0D15" w:rsidRPr="00CC4EB0">
        <w:rPr>
          <w:rFonts w:ascii="Arial Narrow" w:hAnsi="Arial Narrow"/>
          <w:bCs/>
        </w:rPr>
        <w:t xml:space="preserve"> también</w:t>
      </w:r>
      <w:r w:rsidRPr="00CC4EB0">
        <w:rPr>
          <w:rFonts w:ascii="Arial Narrow" w:hAnsi="Arial Narrow"/>
          <w:bCs/>
        </w:rPr>
        <w:t xml:space="preserve"> promoverá, orientara</w:t>
      </w:r>
      <w:r w:rsidR="000F12AB" w:rsidRPr="00CC4EB0">
        <w:rPr>
          <w:rFonts w:ascii="Arial Narrow" w:hAnsi="Arial Narrow"/>
          <w:bCs/>
        </w:rPr>
        <w:t xml:space="preserve"> </w:t>
      </w:r>
      <w:r w:rsidRPr="00CC4EB0">
        <w:rPr>
          <w:rFonts w:ascii="Arial Narrow" w:hAnsi="Arial Narrow"/>
          <w:bCs/>
        </w:rPr>
        <w:t xml:space="preserve">y </w:t>
      </w:r>
      <w:r w:rsidR="0072090E" w:rsidRPr="00CC4EB0">
        <w:rPr>
          <w:rFonts w:ascii="Arial Narrow" w:hAnsi="Arial Narrow"/>
          <w:bCs/>
        </w:rPr>
        <w:t>coordinará</w:t>
      </w:r>
      <w:r w:rsidRPr="00CC4EB0">
        <w:rPr>
          <w:rFonts w:ascii="Arial Narrow" w:hAnsi="Arial Narrow"/>
          <w:bCs/>
        </w:rPr>
        <w:t xml:space="preserve"> las ayudas a contribuciones que requieran los asociados por motivos de calamidad doméstica o situaciones de particular dificultad que se puedan demostrar de conformidad con las pautas que señale la ley, el estatuto y el reglamento</w:t>
      </w:r>
      <w:r w:rsidR="00DD43F2">
        <w:rPr>
          <w:rFonts w:ascii="Arial Narrow" w:hAnsi="Arial Narrow"/>
        </w:rPr>
        <w:t xml:space="preserve"> y conforme al presupuesto que anualmente apruebe el Consejo de Administración.</w:t>
      </w:r>
    </w:p>
    <w:p w14:paraId="0E941AC6" w14:textId="77777777" w:rsidR="00EE5BE6" w:rsidRPr="00CC4EB0" w:rsidRDefault="00EE5BE6" w:rsidP="006E241C">
      <w:pPr>
        <w:tabs>
          <w:tab w:val="left" w:pos="5760"/>
        </w:tabs>
        <w:jc w:val="center"/>
        <w:rPr>
          <w:rFonts w:ascii="Arial Narrow" w:hAnsi="Arial Narrow"/>
          <w:b/>
        </w:rPr>
      </w:pPr>
    </w:p>
    <w:p w14:paraId="0E941AC7" w14:textId="461CDA37" w:rsidR="00EE5BE6" w:rsidRPr="00CC4EB0" w:rsidRDefault="00785430" w:rsidP="006E241C">
      <w:pPr>
        <w:jc w:val="both"/>
        <w:rPr>
          <w:rFonts w:ascii="Arial Narrow" w:hAnsi="Arial Narrow"/>
        </w:rPr>
      </w:pPr>
      <w:r w:rsidRPr="00CC4EB0">
        <w:rPr>
          <w:rFonts w:ascii="Arial Narrow" w:hAnsi="Arial Narrow"/>
          <w:b/>
        </w:rPr>
        <w:t>Artículo 1</w:t>
      </w:r>
      <w:r w:rsidR="00DD43F2">
        <w:rPr>
          <w:rFonts w:ascii="Arial Narrow" w:hAnsi="Arial Narrow"/>
          <w:b/>
        </w:rPr>
        <w:t>5</w:t>
      </w:r>
      <w:r w:rsidR="00EE5BE6" w:rsidRPr="00CC4EB0">
        <w:rPr>
          <w:rFonts w:ascii="Arial Narrow" w:hAnsi="Arial Narrow"/>
          <w:b/>
        </w:rPr>
        <w:t>.</w:t>
      </w:r>
      <w:r w:rsidR="000F12AB" w:rsidRPr="00CC4EB0">
        <w:rPr>
          <w:rFonts w:ascii="Arial Narrow" w:hAnsi="Arial Narrow"/>
          <w:b/>
        </w:rPr>
        <w:t xml:space="preserve"> </w:t>
      </w:r>
      <w:r w:rsidR="00EE5BE6" w:rsidRPr="00CC4EB0">
        <w:rPr>
          <w:rFonts w:ascii="Arial Narrow" w:hAnsi="Arial Narrow"/>
          <w:b/>
        </w:rPr>
        <w:t xml:space="preserve">Composición. </w:t>
      </w:r>
      <w:r w:rsidR="00EE5BE6" w:rsidRPr="00CC4EB0">
        <w:rPr>
          <w:rFonts w:ascii="Arial Narrow" w:hAnsi="Arial Narrow"/>
        </w:rPr>
        <w:t xml:space="preserve">El </w:t>
      </w:r>
      <w:r w:rsidR="003C7B78" w:rsidRPr="00CC4EB0">
        <w:rPr>
          <w:rFonts w:ascii="Arial Narrow" w:hAnsi="Arial Narrow"/>
        </w:rPr>
        <w:t xml:space="preserve">Comité de </w:t>
      </w:r>
      <w:r w:rsidR="00B63B1D">
        <w:rPr>
          <w:rFonts w:ascii="Arial Narrow" w:hAnsi="Arial Narrow"/>
        </w:rPr>
        <w:t xml:space="preserve">Educación </w:t>
      </w:r>
      <w:r w:rsidR="00A841BC" w:rsidRPr="00CC4EB0">
        <w:rPr>
          <w:rFonts w:ascii="Arial Narrow" w:hAnsi="Arial Narrow"/>
        </w:rPr>
        <w:t xml:space="preserve">y </w:t>
      </w:r>
      <w:r w:rsidR="00EE5BE6" w:rsidRPr="00CC4EB0">
        <w:rPr>
          <w:rFonts w:ascii="Arial Narrow" w:hAnsi="Arial Narrow"/>
        </w:rPr>
        <w:t>bienest</w:t>
      </w:r>
      <w:r w:rsidR="00A841BC" w:rsidRPr="00CC4EB0">
        <w:rPr>
          <w:rFonts w:ascii="Arial Narrow" w:hAnsi="Arial Narrow"/>
        </w:rPr>
        <w:t xml:space="preserve">ar social estará integrado por el Gerente o la persona que éste designe, </w:t>
      </w:r>
      <w:r w:rsidR="00CF64DD" w:rsidRPr="00CC4EB0">
        <w:rPr>
          <w:rFonts w:ascii="Arial Narrow" w:hAnsi="Arial Narrow"/>
        </w:rPr>
        <w:t>un (</w:t>
      </w:r>
      <w:r w:rsidR="007035A7" w:rsidRPr="00CC4EB0">
        <w:rPr>
          <w:rFonts w:ascii="Arial Narrow" w:hAnsi="Arial Narrow"/>
        </w:rPr>
        <w:t>1</w:t>
      </w:r>
      <w:r w:rsidR="00CF64DD" w:rsidRPr="00CC4EB0">
        <w:rPr>
          <w:rFonts w:ascii="Arial Narrow" w:hAnsi="Arial Narrow"/>
        </w:rPr>
        <w:t>) integrante</w:t>
      </w:r>
      <w:r w:rsidR="00A841BC" w:rsidRPr="00CC4EB0">
        <w:rPr>
          <w:rFonts w:ascii="Arial Narrow" w:hAnsi="Arial Narrow"/>
        </w:rPr>
        <w:t xml:space="preserve"> </w:t>
      </w:r>
      <w:r w:rsidR="001E27EF">
        <w:rPr>
          <w:rFonts w:ascii="Arial Narrow" w:hAnsi="Arial Narrow"/>
        </w:rPr>
        <w:t>del Consejo de Administración</w:t>
      </w:r>
      <w:r w:rsidR="00A841BC" w:rsidRPr="00CC4EB0">
        <w:rPr>
          <w:rFonts w:ascii="Arial Narrow" w:hAnsi="Arial Narrow"/>
        </w:rPr>
        <w:t xml:space="preserve"> y </w:t>
      </w:r>
      <w:r w:rsidR="00DD43F2">
        <w:rPr>
          <w:rFonts w:ascii="Arial Narrow" w:hAnsi="Arial Narrow"/>
        </w:rPr>
        <w:t>tres</w:t>
      </w:r>
      <w:r w:rsidR="00CF64DD" w:rsidRPr="00CC4EB0">
        <w:rPr>
          <w:rFonts w:ascii="Arial Narrow" w:hAnsi="Arial Narrow"/>
        </w:rPr>
        <w:t xml:space="preserve"> (</w:t>
      </w:r>
      <w:r w:rsidR="00DD43F2">
        <w:rPr>
          <w:rFonts w:ascii="Arial Narrow" w:hAnsi="Arial Narrow"/>
        </w:rPr>
        <w:t>3</w:t>
      </w:r>
      <w:r w:rsidR="00A841BC" w:rsidRPr="00CC4EB0">
        <w:rPr>
          <w:rFonts w:ascii="Arial Narrow" w:hAnsi="Arial Narrow"/>
        </w:rPr>
        <w:t>)</w:t>
      </w:r>
      <w:r w:rsidR="00CF64DD" w:rsidRPr="00CC4EB0">
        <w:rPr>
          <w:rFonts w:ascii="Arial Narrow" w:hAnsi="Arial Narrow"/>
        </w:rPr>
        <w:t xml:space="preserve"> asociado</w:t>
      </w:r>
      <w:r w:rsidR="00DD43F2">
        <w:rPr>
          <w:rFonts w:ascii="Arial Narrow" w:hAnsi="Arial Narrow"/>
        </w:rPr>
        <w:t>s</w:t>
      </w:r>
      <w:r w:rsidR="00CF64DD" w:rsidRPr="00CC4EB0">
        <w:rPr>
          <w:rFonts w:ascii="Arial Narrow" w:hAnsi="Arial Narrow"/>
        </w:rPr>
        <w:t xml:space="preserve"> hábil</w:t>
      </w:r>
      <w:r w:rsidR="00DD43F2">
        <w:rPr>
          <w:rFonts w:ascii="Arial Narrow" w:hAnsi="Arial Narrow"/>
        </w:rPr>
        <w:t>es</w:t>
      </w:r>
      <w:r w:rsidR="00EE5BE6" w:rsidRPr="00CC4EB0">
        <w:rPr>
          <w:rFonts w:ascii="Arial Narrow" w:hAnsi="Arial Narrow"/>
        </w:rPr>
        <w:t xml:space="preserve">, los cuales deberán ser nombrados por </w:t>
      </w:r>
      <w:r w:rsidR="001E27EF">
        <w:rPr>
          <w:rFonts w:ascii="Arial Narrow" w:hAnsi="Arial Narrow"/>
        </w:rPr>
        <w:t>el Consejo de Administración</w:t>
      </w:r>
      <w:r w:rsidR="00EE5BE6" w:rsidRPr="00CC4EB0">
        <w:rPr>
          <w:rFonts w:ascii="Arial Narrow" w:hAnsi="Arial Narrow"/>
        </w:rPr>
        <w:t xml:space="preserve"> para </w:t>
      </w:r>
      <w:r w:rsidR="000F12AB" w:rsidRPr="00CC4EB0">
        <w:rPr>
          <w:rFonts w:ascii="Arial Narrow" w:hAnsi="Arial Narrow"/>
        </w:rPr>
        <w:t xml:space="preserve">el mismo periodo </w:t>
      </w:r>
      <w:r w:rsidR="00A01C61">
        <w:rPr>
          <w:rFonts w:ascii="Arial Narrow" w:hAnsi="Arial Narrow"/>
        </w:rPr>
        <w:t>de éste</w:t>
      </w:r>
      <w:r w:rsidR="00EE5BE6" w:rsidRPr="00CC4EB0">
        <w:rPr>
          <w:rFonts w:ascii="Arial Narrow" w:hAnsi="Arial Narrow"/>
        </w:rPr>
        <w:t xml:space="preserve">, pudiendo ser reelegidos o removidos en cualquier momento. </w:t>
      </w:r>
    </w:p>
    <w:p w14:paraId="0E941AC8" w14:textId="77777777" w:rsidR="000F12AB" w:rsidRPr="00CC4EB0" w:rsidRDefault="000F12AB" w:rsidP="006E241C">
      <w:pPr>
        <w:jc w:val="both"/>
        <w:rPr>
          <w:rFonts w:ascii="Arial Narrow" w:hAnsi="Arial Narrow"/>
        </w:rPr>
      </w:pPr>
    </w:p>
    <w:p w14:paraId="0E941ACB" w14:textId="5DD522BE" w:rsidR="001E0D15" w:rsidRPr="00CC4EB0" w:rsidRDefault="00785430" w:rsidP="00860EA8">
      <w:pPr>
        <w:tabs>
          <w:tab w:val="left" w:pos="273"/>
        </w:tabs>
        <w:autoSpaceDE w:val="0"/>
        <w:autoSpaceDN w:val="0"/>
        <w:adjustRightInd w:val="0"/>
        <w:jc w:val="both"/>
        <w:rPr>
          <w:rFonts w:ascii="Arial Narrow" w:hAnsi="Arial Narrow"/>
        </w:rPr>
      </w:pPr>
      <w:r w:rsidRPr="00CC4EB0">
        <w:rPr>
          <w:rFonts w:ascii="Arial Narrow" w:hAnsi="Arial Narrow"/>
          <w:b/>
        </w:rPr>
        <w:t>Artículo 1</w:t>
      </w:r>
      <w:r w:rsidR="00DD43F2">
        <w:rPr>
          <w:rFonts w:ascii="Arial Narrow" w:hAnsi="Arial Narrow"/>
          <w:b/>
        </w:rPr>
        <w:t>6</w:t>
      </w:r>
      <w:r w:rsidR="00EE5BE6" w:rsidRPr="00CC4EB0">
        <w:rPr>
          <w:rFonts w:ascii="Arial Narrow" w:hAnsi="Arial Narrow"/>
          <w:b/>
        </w:rPr>
        <w:t xml:space="preserve">. Sesión de Instalación. </w:t>
      </w:r>
      <w:r w:rsidR="00EE5BE6" w:rsidRPr="00CC4EB0">
        <w:rPr>
          <w:rFonts w:ascii="Arial Narrow" w:hAnsi="Arial Narrow"/>
        </w:rPr>
        <w:t>El comité se instalará por derecho propio dentro de los quince (15) días sig</w:t>
      </w:r>
      <w:r w:rsidRPr="00CC4EB0">
        <w:rPr>
          <w:rFonts w:ascii="Arial Narrow" w:hAnsi="Arial Narrow"/>
        </w:rPr>
        <w:t>uientes a su elección efectuada</w:t>
      </w:r>
      <w:r w:rsidR="00EE5BE6" w:rsidRPr="00CC4EB0">
        <w:rPr>
          <w:rFonts w:ascii="Arial Narrow" w:hAnsi="Arial Narrow"/>
        </w:rPr>
        <w:t xml:space="preserve"> por </w:t>
      </w:r>
      <w:r w:rsidR="001E27EF">
        <w:rPr>
          <w:rFonts w:ascii="Arial Narrow" w:hAnsi="Arial Narrow"/>
        </w:rPr>
        <w:t>el Consejo de Administración</w:t>
      </w:r>
      <w:r w:rsidR="00DD43F2">
        <w:rPr>
          <w:rFonts w:ascii="Arial Narrow" w:hAnsi="Arial Narrow"/>
        </w:rPr>
        <w:t xml:space="preserve">. </w:t>
      </w:r>
      <w:r w:rsidRPr="00CC4EB0">
        <w:rPr>
          <w:rFonts w:ascii="Arial Narrow" w:hAnsi="Arial Narrow"/>
        </w:rPr>
        <w:t>El Comit</w:t>
      </w:r>
      <w:r w:rsidR="0072090E" w:rsidRPr="00CC4EB0">
        <w:rPr>
          <w:rFonts w:ascii="Arial Narrow" w:hAnsi="Arial Narrow"/>
        </w:rPr>
        <w:t xml:space="preserve">é será presidido por el representante </w:t>
      </w:r>
      <w:r w:rsidR="001E27EF">
        <w:rPr>
          <w:rFonts w:ascii="Arial Narrow" w:hAnsi="Arial Narrow"/>
        </w:rPr>
        <w:t>del Consejo de Administración</w:t>
      </w:r>
      <w:r w:rsidR="0072090E" w:rsidRPr="00CC4EB0">
        <w:rPr>
          <w:rFonts w:ascii="Arial Narrow" w:hAnsi="Arial Narrow"/>
        </w:rPr>
        <w:t xml:space="preserve"> y a</w:t>
      </w:r>
      <w:r w:rsidR="00860EA8" w:rsidRPr="00CC4EB0">
        <w:rPr>
          <w:rFonts w:ascii="Arial Narrow" w:hAnsi="Arial Narrow"/>
        </w:rPr>
        <w:t xml:space="preserve">ctuará como </w:t>
      </w:r>
      <w:r w:rsidR="0072090E" w:rsidRPr="00CC4EB0">
        <w:rPr>
          <w:rFonts w:ascii="Arial Narrow" w:hAnsi="Arial Narrow"/>
        </w:rPr>
        <w:t>secretario</w:t>
      </w:r>
      <w:r w:rsidR="00860EA8" w:rsidRPr="00CC4EB0">
        <w:rPr>
          <w:rFonts w:ascii="Arial Narrow" w:hAnsi="Arial Narrow"/>
        </w:rPr>
        <w:t xml:space="preserve"> el Gerente o la persona que éste designe de los empleados de </w:t>
      </w:r>
      <w:r w:rsidR="006050F1">
        <w:rPr>
          <w:rFonts w:ascii="Arial Narrow" w:hAnsi="Arial Narrow"/>
        </w:rPr>
        <w:t>COOPEJEMPLO</w:t>
      </w:r>
      <w:r w:rsidRPr="00CC4EB0">
        <w:rPr>
          <w:rFonts w:ascii="Arial Narrow" w:hAnsi="Arial Narrow"/>
        </w:rPr>
        <w:t>.</w:t>
      </w:r>
      <w:r w:rsidR="00860EA8" w:rsidRPr="00CC4EB0">
        <w:rPr>
          <w:rFonts w:ascii="Arial Narrow" w:hAnsi="Arial Narrow"/>
        </w:rPr>
        <w:t xml:space="preserve"> </w:t>
      </w:r>
      <w:r w:rsidR="001E0D15" w:rsidRPr="00CC4EB0">
        <w:rPr>
          <w:rFonts w:ascii="Arial Narrow" w:hAnsi="Arial Narrow"/>
        </w:rPr>
        <w:t xml:space="preserve">Al instalarse, el comité se acordará reuniones ordinarias </w:t>
      </w:r>
      <w:r w:rsidR="00A01C61">
        <w:rPr>
          <w:rFonts w:ascii="Arial Narrow" w:hAnsi="Arial Narrow"/>
        </w:rPr>
        <w:t>mensualmente</w:t>
      </w:r>
      <w:r w:rsidR="001E0D15" w:rsidRPr="00CC4EB0">
        <w:rPr>
          <w:rFonts w:ascii="Arial Narrow" w:hAnsi="Arial Narrow"/>
        </w:rPr>
        <w:t xml:space="preserve"> y extraordinariamente cuando se requiera para el respectivo periodo. Para el establecimiento de las reuniones ordinarias, el comité en su primera reunión, </w:t>
      </w:r>
      <w:r w:rsidR="00DD43F2" w:rsidRPr="00CC4EB0">
        <w:rPr>
          <w:rFonts w:ascii="Arial Narrow" w:hAnsi="Arial Narrow"/>
        </w:rPr>
        <w:t>determinará</w:t>
      </w:r>
      <w:r w:rsidR="001E0D15" w:rsidRPr="00CC4EB0">
        <w:rPr>
          <w:rFonts w:ascii="Arial Narrow" w:hAnsi="Arial Narrow"/>
        </w:rPr>
        <w:t xml:space="preserve"> los días en los cuales se reunirá durante el año.</w:t>
      </w:r>
    </w:p>
    <w:p w14:paraId="0E941ACC" w14:textId="77777777" w:rsidR="001E0D15" w:rsidRPr="00CC4EB0" w:rsidRDefault="001E0D15" w:rsidP="006E241C">
      <w:pPr>
        <w:autoSpaceDE w:val="0"/>
        <w:autoSpaceDN w:val="0"/>
        <w:adjustRightInd w:val="0"/>
        <w:jc w:val="both"/>
        <w:rPr>
          <w:rFonts w:ascii="Arial Narrow" w:hAnsi="Arial Narrow"/>
        </w:rPr>
      </w:pPr>
    </w:p>
    <w:p w14:paraId="0E941ACD" w14:textId="01AB967E" w:rsidR="00785430" w:rsidRPr="00CC4EB0" w:rsidRDefault="00785430" w:rsidP="006E241C">
      <w:pPr>
        <w:jc w:val="both"/>
        <w:rPr>
          <w:rFonts w:ascii="Arial Narrow" w:hAnsi="Arial Narrow"/>
        </w:rPr>
      </w:pPr>
      <w:r w:rsidRPr="00CC4EB0">
        <w:rPr>
          <w:rFonts w:ascii="Arial Narrow" w:hAnsi="Arial Narrow"/>
          <w:b/>
        </w:rPr>
        <w:t>Artículo 1</w:t>
      </w:r>
      <w:r w:rsidR="00DD43F2">
        <w:rPr>
          <w:rFonts w:ascii="Arial Narrow" w:hAnsi="Arial Narrow"/>
          <w:b/>
        </w:rPr>
        <w:t>7</w:t>
      </w:r>
      <w:r w:rsidR="00EE5BE6" w:rsidRPr="00CC4EB0">
        <w:rPr>
          <w:rFonts w:ascii="Arial Narrow" w:hAnsi="Arial Narrow"/>
          <w:b/>
        </w:rPr>
        <w:t xml:space="preserve">. </w:t>
      </w:r>
      <w:r w:rsidRPr="00CC4EB0">
        <w:rPr>
          <w:rFonts w:ascii="Arial Narrow" w:hAnsi="Arial Narrow"/>
          <w:b/>
        </w:rPr>
        <w:t>Reuniones</w:t>
      </w:r>
      <w:r w:rsidR="00EE5BE6" w:rsidRPr="00CC4EB0">
        <w:rPr>
          <w:rFonts w:ascii="Arial Narrow" w:hAnsi="Arial Narrow"/>
          <w:b/>
        </w:rPr>
        <w:t xml:space="preserve">. </w:t>
      </w:r>
      <w:r w:rsidR="00EE5BE6" w:rsidRPr="00CC4EB0">
        <w:rPr>
          <w:rFonts w:ascii="Arial Narrow" w:hAnsi="Arial Narrow"/>
        </w:rPr>
        <w:t xml:space="preserve">El comité por regla </w:t>
      </w:r>
      <w:r w:rsidRPr="00CC4EB0">
        <w:rPr>
          <w:rFonts w:ascii="Arial Narrow" w:hAnsi="Arial Narrow"/>
        </w:rPr>
        <w:t>general sesionará</w:t>
      </w:r>
      <w:r w:rsidR="00EE5BE6" w:rsidRPr="00CC4EB0">
        <w:rPr>
          <w:rFonts w:ascii="Arial Narrow" w:hAnsi="Arial Narrow"/>
        </w:rPr>
        <w:t xml:space="preserve"> en las oficinas de </w:t>
      </w:r>
      <w:r w:rsidR="006050F1">
        <w:rPr>
          <w:rFonts w:ascii="Arial Narrow" w:hAnsi="Arial Narrow"/>
        </w:rPr>
        <w:t>COOPEJEMPLO</w:t>
      </w:r>
      <w:r w:rsidR="00EE5BE6" w:rsidRPr="00CC4EB0">
        <w:rPr>
          <w:rFonts w:ascii="Arial Narrow" w:hAnsi="Arial Narrow"/>
        </w:rPr>
        <w:t>, salvo que por acuerdo previo de sus miembros claramente establecido y en forma ocasional decid</w:t>
      </w:r>
      <w:r w:rsidRPr="00CC4EB0">
        <w:rPr>
          <w:rFonts w:ascii="Arial Narrow" w:hAnsi="Arial Narrow"/>
        </w:rPr>
        <w:t>an reunirse en lugar diferente así:</w:t>
      </w:r>
    </w:p>
    <w:p w14:paraId="0E941ACE" w14:textId="77777777" w:rsidR="00785430" w:rsidRPr="00CC4EB0" w:rsidRDefault="00785430" w:rsidP="006E241C">
      <w:pPr>
        <w:jc w:val="both"/>
        <w:rPr>
          <w:rFonts w:ascii="Arial Narrow" w:hAnsi="Arial Narrow"/>
        </w:rPr>
      </w:pPr>
    </w:p>
    <w:p w14:paraId="0E941ACF" w14:textId="4801E7E0" w:rsidR="00860EA8" w:rsidRPr="00CC4EB0" w:rsidRDefault="00860EA8"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Las Sesiones serán de dos (2) clases: Ordinarias y Extraordinarias. Las Ordinarias son aquellas que se ocupan de desarrollar las funciones</w:t>
      </w:r>
      <w:r w:rsidR="00CF64DD" w:rsidRPr="00CC4EB0">
        <w:rPr>
          <w:rFonts w:ascii="Arial Narrow" w:hAnsi="Arial Narrow"/>
        </w:rPr>
        <w:t xml:space="preserve"> del </w:t>
      </w:r>
      <w:r w:rsidRPr="00CC4EB0">
        <w:rPr>
          <w:rFonts w:ascii="Arial Narrow" w:hAnsi="Arial Narrow"/>
        </w:rPr>
        <w:t xml:space="preserve">comité en forma </w:t>
      </w:r>
      <w:r w:rsidR="00A01C61">
        <w:rPr>
          <w:rFonts w:ascii="Arial Narrow" w:hAnsi="Arial Narrow"/>
        </w:rPr>
        <w:t>mensual</w:t>
      </w:r>
      <w:r w:rsidRPr="00CC4EB0">
        <w:rPr>
          <w:rFonts w:ascii="Arial Narrow" w:hAnsi="Arial Narrow"/>
        </w:rPr>
        <w:t xml:space="preserve"> conforme el calendario que para el efecto se adopte. Las Extraordinarias, son aquellas que se efectúan para tratar asuntos de extrema urgencia o imprevistos, que no permiten esperar su estudio y consideración en reunión ordinaria.</w:t>
      </w:r>
    </w:p>
    <w:p w14:paraId="0E941AD0" w14:textId="7C686154" w:rsidR="00785430" w:rsidRPr="00CC4EB0" w:rsidRDefault="00EE5BE6" w:rsidP="00233471">
      <w:pPr>
        <w:pStyle w:val="Prrafodelista"/>
        <w:numPr>
          <w:ilvl w:val="0"/>
          <w:numId w:val="5"/>
        </w:numPr>
        <w:jc w:val="both"/>
        <w:rPr>
          <w:rFonts w:ascii="Arial Narrow" w:hAnsi="Arial Narrow"/>
        </w:rPr>
      </w:pPr>
      <w:r w:rsidRPr="00CC4EB0">
        <w:rPr>
          <w:rFonts w:ascii="Arial Narrow" w:hAnsi="Arial Narrow"/>
        </w:rPr>
        <w:lastRenderedPageBreak/>
        <w:t>El comité sesionará con la asistencia de</w:t>
      </w:r>
      <w:r w:rsidR="00860EA8" w:rsidRPr="00CC4EB0">
        <w:rPr>
          <w:rFonts w:ascii="Arial Narrow" w:hAnsi="Arial Narrow"/>
        </w:rPr>
        <w:t xml:space="preserve"> </w:t>
      </w:r>
      <w:r w:rsidR="00DD43F2">
        <w:rPr>
          <w:rFonts w:ascii="Arial Narrow" w:hAnsi="Arial Narrow"/>
        </w:rPr>
        <w:t>tres</w:t>
      </w:r>
      <w:r w:rsidR="00860EA8" w:rsidRPr="00CC4EB0">
        <w:rPr>
          <w:rFonts w:ascii="Arial Narrow" w:hAnsi="Arial Narrow"/>
        </w:rPr>
        <w:t xml:space="preserve"> (</w:t>
      </w:r>
      <w:r w:rsidR="00DD43F2">
        <w:rPr>
          <w:rFonts w:ascii="Arial Narrow" w:hAnsi="Arial Narrow"/>
        </w:rPr>
        <w:t>3</w:t>
      </w:r>
      <w:r w:rsidR="00860EA8" w:rsidRPr="00CC4EB0">
        <w:rPr>
          <w:rFonts w:ascii="Arial Narrow" w:hAnsi="Arial Narrow"/>
        </w:rPr>
        <w:t>) de</w:t>
      </w:r>
      <w:r w:rsidRPr="00CC4EB0">
        <w:rPr>
          <w:rFonts w:ascii="Arial Narrow" w:hAnsi="Arial Narrow"/>
        </w:rPr>
        <w:t xml:space="preserve"> sus miembros, qui</w:t>
      </w:r>
      <w:r w:rsidR="00785430" w:rsidRPr="00CC4EB0">
        <w:rPr>
          <w:rFonts w:ascii="Arial Narrow" w:hAnsi="Arial Narrow"/>
        </w:rPr>
        <w:t>enes serán citados previamente</w:t>
      </w:r>
      <w:r w:rsidR="00DD43F2">
        <w:rPr>
          <w:rFonts w:ascii="Arial Narrow" w:hAnsi="Arial Narrow"/>
        </w:rPr>
        <w:t xml:space="preserve">, uno de los cuales deberá ser el </w:t>
      </w:r>
      <w:r w:rsidR="000C072A">
        <w:rPr>
          <w:rFonts w:ascii="Arial Narrow" w:hAnsi="Arial Narrow"/>
        </w:rPr>
        <w:t>representante</w:t>
      </w:r>
      <w:r w:rsidR="00DD43F2">
        <w:rPr>
          <w:rFonts w:ascii="Arial Narrow" w:hAnsi="Arial Narrow"/>
        </w:rPr>
        <w:t xml:space="preserve"> del Consejo de Administración o la Gerencia (o su representante) sin el cual no habrá quorum</w:t>
      </w:r>
      <w:r w:rsidR="00785430" w:rsidRPr="00CC4EB0">
        <w:rPr>
          <w:rFonts w:ascii="Arial Narrow" w:hAnsi="Arial Narrow"/>
        </w:rPr>
        <w:t xml:space="preserve">. </w:t>
      </w:r>
    </w:p>
    <w:p w14:paraId="0E941AD1" w14:textId="77777777" w:rsidR="00785430" w:rsidRPr="00CC4EB0" w:rsidRDefault="00EE5BE6" w:rsidP="00233471">
      <w:pPr>
        <w:pStyle w:val="Prrafodelista"/>
        <w:numPr>
          <w:ilvl w:val="0"/>
          <w:numId w:val="5"/>
        </w:numPr>
        <w:jc w:val="both"/>
        <w:rPr>
          <w:rFonts w:ascii="Arial Narrow" w:hAnsi="Arial Narrow"/>
        </w:rPr>
      </w:pPr>
      <w:r w:rsidRPr="00CC4EB0">
        <w:rPr>
          <w:rFonts w:ascii="Arial Narrow" w:hAnsi="Arial Narrow"/>
        </w:rPr>
        <w:t>El secretario avisará con tiempo, vía email o por escrito el día y la hora que se realizará la reunión a cada miembro</w:t>
      </w:r>
      <w:r w:rsidR="00CF64DD" w:rsidRPr="00CC4EB0">
        <w:rPr>
          <w:rFonts w:ascii="Arial Narrow" w:hAnsi="Arial Narrow"/>
        </w:rPr>
        <w:t xml:space="preserve"> del </w:t>
      </w:r>
      <w:r w:rsidRPr="00CC4EB0">
        <w:rPr>
          <w:rFonts w:ascii="Arial Narrow" w:hAnsi="Arial Narrow"/>
        </w:rPr>
        <w:t>comité para su seguimiento sin perjuicio de que se produzcan las citaciones previas a cada reunión.</w:t>
      </w:r>
    </w:p>
    <w:p w14:paraId="0E941AD2" w14:textId="77777777" w:rsidR="00785430" w:rsidRPr="00CC4EB0" w:rsidRDefault="00EE5BE6" w:rsidP="00233471">
      <w:pPr>
        <w:pStyle w:val="Prrafodelista"/>
        <w:numPr>
          <w:ilvl w:val="0"/>
          <w:numId w:val="5"/>
        </w:numPr>
        <w:jc w:val="both"/>
        <w:rPr>
          <w:rFonts w:ascii="Arial Narrow" w:hAnsi="Arial Narrow"/>
        </w:rPr>
      </w:pPr>
      <w:r w:rsidRPr="00CC4EB0">
        <w:rPr>
          <w:rFonts w:ascii="Arial Narrow" w:hAnsi="Arial Narrow"/>
        </w:rPr>
        <w:t>Por razones ampliamente justificadas, el Comité podrá alterar parcialmente el calendario y horario de reuniones Ordinarias, dicha determinación se notificará a los interesados por lo menos con veinticuatro (24) horas de anticipación a la fecha y hora previstas inicialmente, tal verificación se podrá hacer siempre y cuando no se suprima la reunión ordinaria.</w:t>
      </w:r>
    </w:p>
    <w:p w14:paraId="0E941AD3" w14:textId="77777777" w:rsidR="00785430" w:rsidRPr="00CC4EB0" w:rsidRDefault="00EE5BE6" w:rsidP="00233471">
      <w:pPr>
        <w:pStyle w:val="Prrafodelista"/>
        <w:numPr>
          <w:ilvl w:val="0"/>
          <w:numId w:val="5"/>
        </w:numPr>
        <w:jc w:val="both"/>
        <w:rPr>
          <w:rFonts w:ascii="Arial Narrow" w:hAnsi="Arial Narrow"/>
        </w:rPr>
      </w:pPr>
      <w:r w:rsidRPr="00CC4EB0">
        <w:rPr>
          <w:rFonts w:ascii="Arial Narrow" w:hAnsi="Arial Narrow"/>
        </w:rPr>
        <w:t>La convocatoria para sesiones ordinarias será hecha por escrito por el secretario</w:t>
      </w:r>
      <w:r w:rsidR="00CF64DD" w:rsidRPr="00CC4EB0">
        <w:rPr>
          <w:rFonts w:ascii="Arial Narrow" w:hAnsi="Arial Narrow"/>
        </w:rPr>
        <w:t xml:space="preserve"> del </w:t>
      </w:r>
      <w:r w:rsidRPr="00CC4EB0">
        <w:rPr>
          <w:rFonts w:ascii="Arial Narrow" w:hAnsi="Arial Narrow"/>
        </w:rPr>
        <w:t>comité, por lo menos con cinco días hábiles de anticipación a la fecha en que se pretenda celebrar la sesión.</w:t>
      </w:r>
    </w:p>
    <w:p w14:paraId="0E941AD4" w14:textId="77777777" w:rsidR="00785430" w:rsidRPr="00CC4EB0" w:rsidRDefault="00EE5BE6" w:rsidP="00233471">
      <w:pPr>
        <w:pStyle w:val="Prrafodelista"/>
        <w:numPr>
          <w:ilvl w:val="0"/>
          <w:numId w:val="5"/>
        </w:numPr>
        <w:jc w:val="both"/>
        <w:rPr>
          <w:rFonts w:ascii="Arial Narrow" w:hAnsi="Arial Narrow"/>
        </w:rPr>
      </w:pPr>
      <w:r w:rsidRPr="00CC4EB0">
        <w:rPr>
          <w:rFonts w:ascii="Arial Narrow" w:hAnsi="Arial Narrow"/>
        </w:rPr>
        <w:t>La convocatoria a las sesiones extraordinarias las podrá hacer el secretario</w:t>
      </w:r>
      <w:r w:rsidR="00CF64DD" w:rsidRPr="00CC4EB0">
        <w:rPr>
          <w:rFonts w:ascii="Arial Narrow" w:hAnsi="Arial Narrow"/>
        </w:rPr>
        <w:t xml:space="preserve"> del </w:t>
      </w:r>
      <w:r w:rsidRPr="00CC4EB0">
        <w:rPr>
          <w:rFonts w:ascii="Arial Narrow" w:hAnsi="Arial Narrow"/>
        </w:rPr>
        <w:t>comité, esta convocatoria deberá efectuarse y notificarse con una antelación no menor de setenta y dos (72) horas y con indicación</w:t>
      </w:r>
      <w:r w:rsidR="00CF64DD" w:rsidRPr="00CC4EB0">
        <w:rPr>
          <w:rFonts w:ascii="Arial Narrow" w:hAnsi="Arial Narrow"/>
        </w:rPr>
        <w:t xml:space="preserve"> del </w:t>
      </w:r>
      <w:r w:rsidRPr="00CC4EB0">
        <w:rPr>
          <w:rFonts w:ascii="Arial Narrow" w:hAnsi="Arial Narrow"/>
        </w:rPr>
        <w:t>temario objeto a la sesión, sin que ésta pueda ocuparse de otros asuntos diferentes al temario, y con aprobación de los presentes en la misma.</w:t>
      </w:r>
    </w:p>
    <w:p w14:paraId="0E941AD5" w14:textId="38EC80B1" w:rsidR="00487F05" w:rsidRPr="00CC4EB0" w:rsidRDefault="00487F05"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Por regla general, el miembro</w:t>
      </w:r>
      <w:r w:rsidR="00CF64DD" w:rsidRPr="00CC4EB0">
        <w:rPr>
          <w:rFonts w:ascii="Arial Narrow" w:hAnsi="Arial Narrow"/>
        </w:rPr>
        <w:t xml:space="preserve"> del </w:t>
      </w:r>
      <w:r w:rsidRPr="00CC4EB0">
        <w:rPr>
          <w:rFonts w:ascii="Arial Narrow" w:hAnsi="Arial Narrow"/>
        </w:rPr>
        <w:t xml:space="preserve">Comité que no pueda concurrir, deberá informar con la debida anticipación al </w:t>
      </w:r>
      <w:r w:rsidR="0072090E" w:rsidRPr="00CC4EB0">
        <w:rPr>
          <w:rFonts w:ascii="Arial Narrow" w:hAnsi="Arial Narrow"/>
        </w:rPr>
        <w:t>secretario</w:t>
      </w:r>
      <w:r w:rsidR="00CF64DD" w:rsidRPr="00CC4EB0">
        <w:rPr>
          <w:rFonts w:ascii="Arial Narrow" w:hAnsi="Arial Narrow"/>
        </w:rPr>
        <w:t xml:space="preserve"> del </w:t>
      </w:r>
      <w:r w:rsidRPr="00CC4EB0">
        <w:rPr>
          <w:rFonts w:ascii="Arial Narrow" w:hAnsi="Arial Narrow"/>
        </w:rPr>
        <w:t>comité o al presidente explicando las razones que lo asisten.</w:t>
      </w:r>
      <w:r w:rsidR="000F12AB" w:rsidRPr="00CC4EB0">
        <w:rPr>
          <w:rFonts w:ascii="Arial Narrow" w:hAnsi="Arial Narrow"/>
        </w:rPr>
        <w:t xml:space="preserve"> </w:t>
      </w:r>
      <w:r w:rsidRPr="00CC4EB0">
        <w:rPr>
          <w:rFonts w:ascii="Arial Narrow" w:hAnsi="Arial Narrow"/>
        </w:rPr>
        <w:t xml:space="preserve">Cuando sobrevengan hechos intempestivos o de fuerza mayor, que impidan presentar anticipadamente la excusa, esta deberá presentarse en la sesión </w:t>
      </w:r>
      <w:r w:rsidRPr="00CC4EB0">
        <w:rPr>
          <w:rFonts w:ascii="Arial Narrow" w:hAnsi="Arial Narrow"/>
        </w:rPr>
        <w:softHyphen/>
        <w:t>siguiente para su consideración.</w:t>
      </w:r>
    </w:p>
    <w:p w14:paraId="0E941AD6" w14:textId="07B4B390" w:rsidR="00785430" w:rsidRPr="00CC4EB0" w:rsidRDefault="00785430" w:rsidP="00233471">
      <w:pPr>
        <w:pStyle w:val="Prrafodelista"/>
        <w:numPr>
          <w:ilvl w:val="0"/>
          <w:numId w:val="5"/>
        </w:numPr>
        <w:jc w:val="both"/>
        <w:rPr>
          <w:rFonts w:ascii="Arial Narrow" w:hAnsi="Arial Narrow"/>
        </w:rPr>
      </w:pPr>
      <w:r w:rsidRPr="00CC4EB0">
        <w:rPr>
          <w:rFonts w:ascii="Arial Narrow" w:hAnsi="Arial Narrow"/>
        </w:rPr>
        <w:t>De conformidad con lo establecido con este reglamento, las sesiones</w:t>
      </w:r>
      <w:r w:rsidR="00CF64DD" w:rsidRPr="00CC4EB0">
        <w:rPr>
          <w:rFonts w:ascii="Arial Narrow" w:hAnsi="Arial Narrow"/>
        </w:rPr>
        <w:t xml:space="preserve"> del </w:t>
      </w:r>
      <w:r w:rsidRPr="00CC4EB0">
        <w:rPr>
          <w:rFonts w:ascii="Arial Narrow" w:hAnsi="Arial Narrow"/>
        </w:rPr>
        <w:t xml:space="preserve">Comité serán presididas por el </w:t>
      </w:r>
      <w:r w:rsidR="00DD43F2" w:rsidRPr="00CC4EB0">
        <w:rPr>
          <w:rFonts w:ascii="Arial Narrow" w:hAnsi="Arial Narrow"/>
        </w:rPr>
        <w:t>presidente</w:t>
      </w:r>
      <w:r w:rsidRPr="00CC4EB0">
        <w:rPr>
          <w:rFonts w:ascii="Arial Narrow" w:hAnsi="Arial Narrow"/>
        </w:rPr>
        <w:t>, a falta de éstos la presidirá un miembro</w:t>
      </w:r>
      <w:r w:rsidR="00CF64DD" w:rsidRPr="00CC4EB0">
        <w:rPr>
          <w:rFonts w:ascii="Arial Narrow" w:hAnsi="Arial Narrow"/>
        </w:rPr>
        <w:t xml:space="preserve"> del </w:t>
      </w:r>
      <w:r w:rsidRPr="00CC4EB0">
        <w:rPr>
          <w:rFonts w:ascii="Arial Narrow" w:hAnsi="Arial Narrow"/>
        </w:rPr>
        <w:t>comité.</w:t>
      </w:r>
    </w:p>
    <w:p w14:paraId="0E941AD7" w14:textId="77777777" w:rsidR="00785430" w:rsidRPr="00CC4EB0" w:rsidRDefault="00785430"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 xml:space="preserve">Constituye quórum para </w:t>
      </w:r>
      <w:r w:rsidR="00CF64DD" w:rsidRPr="00CC4EB0">
        <w:rPr>
          <w:rFonts w:ascii="Arial Narrow" w:hAnsi="Arial Narrow"/>
        </w:rPr>
        <w:t>del</w:t>
      </w:r>
      <w:r w:rsidRPr="00CC4EB0">
        <w:rPr>
          <w:rFonts w:ascii="Arial Narrow" w:hAnsi="Arial Narrow"/>
        </w:rPr>
        <w:t xml:space="preserve">iberar y tomar decisiones válidas, la asistencia de por lo menos </w:t>
      </w:r>
      <w:r w:rsidR="001E0D15" w:rsidRPr="00CC4EB0">
        <w:rPr>
          <w:rFonts w:ascii="Arial Narrow" w:hAnsi="Arial Narrow"/>
        </w:rPr>
        <w:t>tres</w:t>
      </w:r>
      <w:r w:rsidR="00860EA8" w:rsidRPr="00CC4EB0">
        <w:rPr>
          <w:rFonts w:ascii="Arial Narrow" w:hAnsi="Arial Narrow"/>
        </w:rPr>
        <w:t xml:space="preserve"> miembros</w:t>
      </w:r>
      <w:r w:rsidRPr="00CC4EB0">
        <w:rPr>
          <w:rFonts w:ascii="Arial Narrow" w:hAnsi="Arial Narrow"/>
        </w:rPr>
        <w:t>.</w:t>
      </w:r>
    </w:p>
    <w:p w14:paraId="0E941AD8" w14:textId="79A2D814" w:rsidR="00785430" w:rsidRPr="00CC4EB0" w:rsidRDefault="00785430"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Las decisiones</w:t>
      </w:r>
      <w:r w:rsidR="00CF64DD" w:rsidRPr="00CC4EB0">
        <w:rPr>
          <w:rFonts w:ascii="Arial Narrow" w:hAnsi="Arial Narrow"/>
        </w:rPr>
        <w:t xml:space="preserve"> del </w:t>
      </w:r>
      <w:r w:rsidRPr="00CC4EB0">
        <w:rPr>
          <w:rFonts w:ascii="Arial Narrow" w:hAnsi="Arial Narrow"/>
        </w:rPr>
        <w:t xml:space="preserve">comité por regla general, se adoptarán con el voto favorable de </w:t>
      </w:r>
      <w:r w:rsidR="00A01C61">
        <w:rPr>
          <w:rFonts w:ascii="Arial Narrow" w:hAnsi="Arial Narrow"/>
        </w:rPr>
        <w:t>la mayoría</w:t>
      </w:r>
      <w:r w:rsidR="00860EA8" w:rsidRPr="00CC4EB0">
        <w:rPr>
          <w:rFonts w:ascii="Arial Narrow" w:hAnsi="Arial Narrow"/>
        </w:rPr>
        <w:t xml:space="preserve"> de </w:t>
      </w:r>
      <w:r w:rsidR="00A01C61">
        <w:rPr>
          <w:rFonts w:ascii="Arial Narrow" w:hAnsi="Arial Narrow"/>
        </w:rPr>
        <w:t>los</w:t>
      </w:r>
      <w:r w:rsidR="00860EA8" w:rsidRPr="00CC4EB0">
        <w:rPr>
          <w:rFonts w:ascii="Arial Narrow" w:hAnsi="Arial Narrow"/>
        </w:rPr>
        <w:t xml:space="preserve"> </w:t>
      </w:r>
      <w:r w:rsidR="00A01C61">
        <w:rPr>
          <w:rFonts w:ascii="Arial Narrow" w:hAnsi="Arial Narrow"/>
        </w:rPr>
        <w:t>presentes en la reunión</w:t>
      </w:r>
      <w:r w:rsidRPr="00CC4EB0">
        <w:rPr>
          <w:rFonts w:ascii="Arial Narrow" w:hAnsi="Arial Narrow"/>
        </w:rPr>
        <w:t>.</w:t>
      </w:r>
    </w:p>
    <w:p w14:paraId="0E941AD9" w14:textId="77777777" w:rsidR="00785430" w:rsidRPr="00CC4EB0" w:rsidRDefault="00785430"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Lo resuelto en el Comité regirá a partir</w:t>
      </w:r>
      <w:r w:rsidR="00CF64DD" w:rsidRPr="00CC4EB0">
        <w:rPr>
          <w:rFonts w:ascii="Arial Narrow" w:hAnsi="Arial Narrow"/>
        </w:rPr>
        <w:t xml:space="preserve"> del </w:t>
      </w:r>
      <w:r w:rsidRPr="00CC4EB0">
        <w:rPr>
          <w:rFonts w:ascii="Arial Narrow" w:hAnsi="Arial Narrow"/>
        </w:rPr>
        <w:t>momento en que se adopte la decisión, salvo que expresamente se acuerde su vigencia posterior.</w:t>
      </w:r>
    </w:p>
    <w:p w14:paraId="0E941ADA" w14:textId="0D9D76CE" w:rsidR="00785430" w:rsidRPr="00CC4EB0" w:rsidRDefault="00785430"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 xml:space="preserve">Al iniciar la sesión, el </w:t>
      </w:r>
      <w:r w:rsidR="0072090E" w:rsidRPr="00CC4EB0">
        <w:rPr>
          <w:rFonts w:ascii="Arial Narrow" w:hAnsi="Arial Narrow"/>
        </w:rPr>
        <w:t>presidente</w:t>
      </w:r>
      <w:r w:rsidRPr="00CC4EB0">
        <w:rPr>
          <w:rFonts w:ascii="Arial Narrow" w:hAnsi="Arial Narrow"/>
        </w:rPr>
        <w:t xml:space="preserve"> someterá a consideración el orden</w:t>
      </w:r>
      <w:r w:rsidR="00CF64DD" w:rsidRPr="00CC4EB0">
        <w:rPr>
          <w:rFonts w:ascii="Arial Narrow" w:hAnsi="Arial Narrow"/>
        </w:rPr>
        <w:t xml:space="preserve"> del </w:t>
      </w:r>
      <w:r w:rsidRPr="00CC4EB0">
        <w:rPr>
          <w:rFonts w:ascii="Arial Narrow" w:hAnsi="Arial Narrow"/>
        </w:rPr>
        <w:t>día, una vez aprobado, la reunión deberá acogerse a él rigurosamente, sólo por razones ampliamente justificables y con la aprobación unánime de los miembros, podrá ser alterado o suprimido alguno de los puntos anteriores.</w:t>
      </w:r>
    </w:p>
    <w:p w14:paraId="0E941ADB" w14:textId="35F96C9C" w:rsidR="00785430" w:rsidRPr="00CC4EB0" w:rsidRDefault="00785430"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 xml:space="preserve">En las </w:t>
      </w:r>
      <w:r w:rsidR="00CF64DD" w:rsidRPr="00CC4EB0">
        <w:rPr>
          <w:rFonts w:ascii="Arial Narrow" w:hAnsi="Arial Narrow"/>
        </w:rPr>
        <w:t>del</w:t>
      </w:r>
      <w:r w:rsidRPr="00CC4EB0">
        <w:rPr>
          <w:rFonts w:ascii="Arial Narrow" w:hAnsi="Arial Narrow"/>
        </w:rPr>
        <w:t>iberaciones</w:t>
      </w:r>
      <w:r w:rsidR="00CF64DD" w:rsidRPr="00CC4EB0">
        <w:rPr>
          <w:rFonts w:ascii="Arial Narrow" w:hAnsi="Arial Narrow"/>
        </w:rPr>
        <w:t xml:space="preserve"> del </w:t>
      </w:r>
      <w:r w:rsidRPr="00CC4EB0">
        <w:rPr>
          <w:rFonts w:ascii="Arial Narrow" w:hAnsi="Arial Narrow"/>
        </w:rPr>
        <w:t xml:space="preserve">Comité participarán todos los miembros, y se procurará que las decisiones se tomen en consenso, sin embargo, en razón de la necesidad de agilizar el debate o introducirle orden al mismo, el </w:t>
      </w:r>
      <w:r w:rsidR="0072090E" w:rsidRPr="00CC4EB0">
        <w:rPr>
          <w:rFonts w:ascii="Arial Narrow" w:hAnsi="Arial Narrow"/>
        </w:rPr>
        <w:t>presidente</w:t>
      </w:r>
      <w:r w:rsidRPr="00CC4EB0">
        <w:rPr>
          <w:rFonts w:ascii="Arial Narrow" w:hAnsi="Arial Narrow"/>
        </w:rPr>
        <w:t xml:space="preserve"> podrá limitar las intervenciones de los miembros</w:t>
      </w:r>
      <w:r w:rsidR="00A01C61">
        <w:rPr>
          <w:rFonts w:ascii="Arial Narrow" w:hAnsi="Arial Narrow"/>
        </w:rPr>
        <w:t xml:space="preserve"> a máximo cinco (5) minutos</w:t>
      </w:r>
      <w:r w:rsidRPr="00CC4EB0">
        <w:rPr>
          <w:rFonts w:ascii="Arial Narrow" w:hAnsi="Arial Narrow"/>
        </w:rPr>
        <w:t>.</w:t>
      </w:r>
    </w:p>
    <w:p w14:paraId="0E941ADC" w14:textId="77777777" w:rsidR="0030369B" w:rsidRPr="00CC4EB0" w:rsidRDefault="00785430"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Las intervenciones de los asistentes a las sesiones ordinarias o extraordinarias, deberán concentrarse a los asuntos que se estén discutiendo. La sesión se regirá por los procedimientos y técnicas</w:t>
      </w:r>
      <w:r w:rsidR="00CF64DD" w:rsidRPr="00CC4EB0">
        <w:rPr>
          <w:rFonts w:ascii="Arial Narrow" w:hAnsi="Arial Narrow"/>
        </w:rPr>
        <w:t xml:space="preserve"> del </w:t>
      </w:r>
      <w:r w:rsidRPr="00CC4EB0">
        <w:rPr>
          <w:rFonts w:ascii="Arial Narrow" w:hAnsi="Arial Narrow"/>
        </w:rPr>
        <w:t>debate usualmente aceptadas y garantizando la participación democrática de los miembros</w:t>
      </w:r>
      <w:r w:rsidR="00CF64DD" w:rsidRPr="00CC4EB0">
        <w:rPr>
          <w:rFonts w:ascii="Arial Narrow" w:hAnsi="Arial Narrow"/>
        </w:rPr>
        <w:t xml:space="preserve"> del </w:t>
      </w:r>
      <w:r w:rsidRPr="00CC4EB0">
        <w:rPr>
          <w:rFonts w:ascii="Arial Narrow" w:hAnsi="Arial Narrow"/>
        </w:rPr>
        <w:t>comité.</w:t>
      </w:r>
    </w:p>
    <w:p w14:paraId="0E941ADD" w14:textId="4D6D7A3D" w:rsidR="0030369B" w:rsidRPr="00CC4EB0" w:rsidRDefault="00785430"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El Comité para el mejor cumplimiento de sus funciones, podrá integrar y reglamentar Comisiones o grupos de trabajo permanente o transitorio que se encarguen de asuntos específicos relacionados con el objeto</w:t>
      </w:r>
      <w:r w:rsidR="00CF64DD" w:rsidRPr="00CC4EB0">
        <w:rPr>
          <w:rFonts w:ascii="Arial Narrow" w:hAnsi="Arial Narrow"/>
        </w:rPr>
        <w:t xml:space="preserve"> del </w:t>
      </w:r>
      <w:r w:rsidRPr="00CC4EB0">
        <w:rPr>
          <w:rFonts w:ascii="Arial Narrow" w:hAnsi="Arial Narrow"/>
        </w:rPr>
        <w:t xml:space="preserve">comité. Los informes de las comisiones o grupos de trabajo deberán ser presentados por escrito al </w:t>
      </w:r>
      <w:r w:rsidR="003C7B78" w:rsidRPr="00CC4EB0">
        <w:rPr>
          <w:rFonts w:ascii="Arial Narrow" w:hAnsi="Arial Narrow"/>
        </w:rPr>
        <w:t xml:space="preserve">Comité de </w:t>
      </w:r>
      <w:r w:rsidR="00B63B1D">
        <w:rPr>
          <w:rFonts w:ascii="Arial Narrow" w:hAnsi="Arial Narrow"/>
        </w:rPr>
        <w:t xml:space="preserve">Educación </w:t>
      </w:r>
      <w:r w:rsidR="00EE087E" w:rsidRPr="00CC4EB0">
        <w:rPr>
          <w:rFonts w:ascii="Arial Narrow" w:hAnsi="Arial Narrow"/>
        </w:rPr>
        <w:t>y Bienestar Social</w:t>
      </w:r>
      <w:r w:rsidRPr="00CC4EB0">
        <w:rPr>
          <w:rFonts w:ascii="Arial Narrow" w:hAnsi="Arial Narrow"/>
        </w:rPr>
        <w:t>.</w:t>
      </w:r>
      <w:r w:rsidR="0030369B" w:rsidRPr="00CC4EB0">
        <w:rPr>
          <w:rFonts w:ascii="Arial Narrow" w:hAnsi="Arial Narrow"/>
        </w:rPr>
        <w:t xml:space="preserve"> Las Comisiones especiales o grupo de trabajo creados, aplicarán en lo pertinente, para sus </w:t>
      </w:r>
      <w:r w:rsidR="00CF64DD" w:rsidRPr="00CC4EB0">
        <w:rPr>
          <w:rFonts w:ascii="Arial Narrow" w:hAnsi="Arial Narrow"/>
        </w:rPr>
        <w:t>del</w:t>
      </w:r>
      <w:r w:rsidR="0030369B" w:rsidRPr="00CC4EB0">
        <w:rPr>
          <w:rFonts w:ascii="Arial Narrow" w:hAnsi="Arial Narrow"/>
        </w:rPr>
        <w:t>iberaciones, las normas contenidas en el presente reglamento.</w:t>
      </w:r>
    </w:p>
    <w:p w14:paraId="0E941ADE" w14:textId="76E7047F" w:rsidR="00785430" w:rsidRPr="00CC4EB0" w:rsidRDefault="00785430" w:rsidP="00233471">
      <w:pPr>
        <w:pStyle w:val="Prrafodelista"/>
        <w:numPr>
          <w:ilvl w:val="0"/>
          <w:numId w:val="5"/>
        </w:numPr>
        <w:autoSpaceDE w:val="0"/>
        <w:autoSpaceDN w:val="0"/>
        <w:adjustRightInd w:val="0"/>
        <w:jc w:val="both"/>
        <w:rPr>
          <w:rFonts w:ascii="Arial Narrow" w:hAnsi="Arial Narrow"/>
        </w:rPr>
      </w:pPr>
      <w:r w:rsidRPr="00CC4EB0">
        <w:rPr>
          <w:rFonts w:ascii="Arial Narrow" w:hAnsi="Arial Narrow"/>
        </w:rPr>
        <w:t>De cada sesión ordinaria o extraordinaria debe quedar como constancia un acta firmada por los miembros permanentes</w:t>
      </w:r>
      <w:r w:rsidR="00CF64DD" w:rsidRPr="00CC4EB0">
        <w:rPr>
          <w:rFonts w:ascii="Arial Narrow" w:hAnsi="Arial Narrow"/>
        </w:rPr>
        <w:t xml:space="preserve"> del </w:t>
      </w:r>
      <w:r w:rsidRPr="00CC4EB0">
        <w:rPr>
          <w:rFonts w:ascii="Arial Narrow" w:hAnsi="Arial Narrow"/>
        </w:rPr>
        <w:t xml:space="preserve">comité en la siguiente sesión. Las Actas de las reuniones que redactará el </w:t>
      </w:r>
      <w:r w:rsidR="0072090E" w:rsidRPr="00CC4EB0">
        <w:rPr>
          <w:rFonts w:ascii="Arial Narrow" w:hAnsi="Arial Narrow"/>
        </w:rPr>
        <w:t>secretario</w:t>
      </w:r>
      <w:r w:rsidRPr="00CC4EB0">
        <w:rPr>
          <w:rFonts w:ascii="Arial Narrow" w:hAnsi="Arial Narrow"/>
        </w:rPr>
        <w:t>, tendrá por lo menos los siguientes puntos:</w:t>
      </w:r>
    </w:p>
    <w:p w14:paraId="0E941ADF" w14:textId="77777777" w:rsidR="00785430" w:rsidRPr="00CC4EB0" w:rsidRDefault="00785430" w:rsidP="006E241C">
      <w:pPr>
        <w:autoSpaceDE w:val="0"/>
        <w:autoSpaceDN w:val="0"/>
        <w:adjustRightInd w:val="0"/>
        <w:jc w:val="both"/>
        <w:rPr>
          <w:rFonts w:ascii="Arial Narrow" w:hAnsi="Arial Narrow"/>
        </w:rPr>
      </w:pPr>
    </w:p>
    <w:p w14:paraId="0E941AE0" w14:textId="77777777" w:rsidR="00785430" w:rsidRPr="00CC4EB0" w:rsidRDefault="00785430" w:rsidP="00493A53">
      <w:pPr>
        <w:numPr>
          <w:ilvl w:val="0"/>
          <w:numId w:val="29"/>
        </w:numPr>
        <w:autoSpaceDE w:val="0"/>
        <w:autoSpaceDN w:val="0"/>
        <w:adjustRightInd w:val="0"/>
        <w:ind w:left="1074" w:hanging="360"/>
        <w:rPr>
          <w:rFonts w:ascii="Arial Narrow" w:hAnsi="Arial Narrow"/>
        </w:rPr>
      </w:pPr>
      <w:r w:rsidRPr="00CC4EB0">
        <w:rPr>
          <w:rFonts w:ascii="Arial Narrow" w:hAnsi="Arial Narrow"/>
        </w:rPr>
        <w:t>Lugar, fecha y hora de inicio de la sesión</w:t>
      </w:r>
    </w:p>
    <w:p w14:paraId="0E941AE1" w14:textId="77777777" w:rsidR="00785430" w:rsidRPr="00CC4EB0" w:rsidRDefault="00785430" w:rsidP="00493A53">
      <w:pPr>
        <w:numPr>
          <w:ilvl w:val="0"/>
          <w:numId w:val="29"/>
        </w:numPr>
        <w:autoSpaceDE w:val="0"/>
        <w:autoSpaceDN w:val="0"/>
        <w:adjustRightInd w:val="0"/>
        <w:ind w:left="1074" w:hanging="360"/>
        <w:rPr>
          <w:rFonts w:ascii="Arial Narrow" w:hAnsi="Arial Narrow"/>
        </w:rPr>
      </w:pPr>
      <w:r w:rsidRPr="00CC4EB0">
        <w:rPr>
          <w:rFonts w:ascii="Arial Narrow" w:hAnsi="Arial Narrow"/>
        </w:rPr>
        <w:t>Forma y antelación de la convocatoria y órgano o persona que convocó</w:t>
      </w:r>
    </w:p>
    <w:p w14:paraId="0E941AE2" w14:textId="77777777" w:rsidR="00785430" w:rsidRPr="00CC4EB0" w:rsidRDefault="00785430" w:rsidP="00493A53">
      <w:pPr>
        <w:numPr>
          <w:ilvl w:val="0"/>
          <w:numId w:val="29"/>
        </w:numPr>
        <w:autoSpaceDE w:val="0"/>
        <w:autoSpaceDN w:val="0"/>
        <w:adjustRightInd w:val="0"/>
        <w:ind w:left="1074" w:hanging="360"/>
        <w:rPr>
          <w:rFonts w:ascii="Arial Narrow" w:hAnsi="Arial Narrow"/>
        </w:rPr>
      </w:pPr>
      <w:r w:rsidRPr="00CC4EB0">
        <w:rPr>
          <w:rFonts w:ascii="Arial Narrow" w:hAnsi="Arial Narrow"/>
        </w:rPr>
        <w:lastRenderedPageBreak/>
        <w:t>Nombres y apellidos de los miembros asistentes y no asistentes, y de las demás personas que concurran a la reunión.</w:t>
      </w:r>
      <w:r w:rsidRPr="00CC4EB0">
        <w:rPr>
          <w:rFonts w:ascii="Arial Narrow" w:hAnsi="Arial Narrow"/>
        </w:rPr>
        <w:tab/>
      </w:r>
    </w:p>
    <w:p w14:paraId="0E941AE3" w14:textId="77777777" w:rsidR="00785430" w:rsidRPr="00CC4EB0" w:rsidRDefault="00785430" w:rsidP="00493A53">
      <w:pPr>
        <w:numPr>
          <w:ilvl w:val="0"/>
          <w:numId w:val="29"/>
        </w:numPr>
        <w:tabs>
          <w:tab w:val="left" w:pos="6086"/>
        </w:tabs>
        <w:autoSpaceDE w:val="0"/>
        <w:autoSpaceDN w:val="0"/>
        <w:adjustRightInd w:val="0"/>
        <w:ind w:left="1074" w:hanging="360"/>
        <w:rPr>
          <w:rFonts w:ascii="Arial Narrow" w:hAnsi="Arial Narrow"/>
        </w:rPr>
      </w:pPr>
      <w:r w:rsidRPr="00CC4EB0">
        <w:rPr>
          <w:rFonts w:ascii="Arial Narrow" w:hAnsi="Arial Narrow"/>
        </w:rPr>
        <w:t>Registro de las correspondientes excusas.</w:t>
      </w:r>
    </w:p>
    <w:p w14:paraId="0E941AE4" w14:textId="7EAB0050" w:rsidR="00785430" w:rsidRPr="00CC4EB0" w:rsidRDefault="00785430" w:rsidP="00493A53">
      <w:pPr>
        <w:numPr>
          <w:ilvl w:val="0"/>
          <w:numId w:val="29"/>
        </w:numPr>
        <w:tabs>
          <w:tab w:val="left" w:pos="6086"/>
        </w:tabs>
        <w:autoSpaceDE w:val="0"/>
        <w:autoSpaceDN w:val="0"/>
        <w:adjustRightInd w:val="0"/>
        <w:ind w:left="1074" w:hanging="360"/>
        <w:rPr>
          <w:rFonts w:ascii="Arial Narrow" w:hAnsi="Arial Narrow"/>
        </w:rPr>
      </w:pPr>
      <w:r w:rsidRPr="00CC4EB0">
        <w:rPr>
          <w:rFonts w:ascii="Arial Narrow" w:hAnsi="Arial Narrow"/>
        </w:rPr>
        <w:t>Relación clara y sucinta de todos los aspectos tratados, de las constancias y proposiciones presentadas y la forma como fueron evacuadas.</w:t>
      </w:r>
    </w:p>
    <w:p w14:paraId="0E941AE5" w14:textId="77777777" w:rsidR="00785430" w:rsidRPr="00CC4EB0" w:rsidRDefault="00785430" w:rsidP="00493A53">
      <w:pPr>
        <w:numPr>
          <w:ilvl w:val="0"/>
          <w:numId w:val="29"/>
        </w:numPr>
        <w:tabs>
          <w:tab w:val="left" w:pos="6086"/>
          <w:tab w:val="left" w:pos="8121"/>
        </w:tabs>
        <w:autoSpaceDE w:val="0"/>
        <w:autoSpaceDN w:val="0"/>
        <w:adjustRightInd w:val="0"/>
        <w:ind w:left="1074" w:hanging="360"/>
        <w:rPr>
          <w:rFonts w:ascii="Arial Narrow" w:hAnsi="Arial Narrow"/>
        </w:rPr>
      </w:pPr>
      <w:r w:rsidRPr="00CC4EB0">
        <w:rPr>
          <w:rFonts w:ascii="Arial Narrow" w:hAnsi="Arial Narrow"/>
        </w:rPr>
        <w:t>Decisiones aprobadas, con los votos a favor en contra o en blanco, con su texto literal cuando se trate de acuerdos y resoluciones especiales.</w:t>
      </w:r>
    </w:p>
    <w:p w14:paraId="0E941AE6" w14:textId="77777777" w:rsidR="00785430" w:rsidRPr="00CC4EB0" w:rsidRDefault="00785430" w:rsidP="00493A53">
      <w:pPr>
        <w:numPr>
          <w:ilvl w:val="0"/>
          <w:numId w:val="29"/>
        </w:numPr>
        <w:tabs>
          <w:tab w:val="left" w:pos="6086"/>
          <w:tab w:val="left" w:pos="8121"/>
        </w:tabs>
        <w:autoSpaceDE w:val="0"/>
        <w:autoSpaceDN w:val="0"/>
        <w:adjustRightInd w:val="0"/>
        <w:ind w:left="1074" w:hanging="360"/>
        <w:rPr>
          <w:rFonts w:ascii="Arial Narrow" w:hAnsi="Arial Narrow"/>
        </w:rPr>
      </w:pPr>
      <w:r w:rsidRPr="00CC4EB0">
        <w:rPr>
          <w:rFonts w:ascii="Arial Narrow" w:hAnsi="Arial Narrow"/>
        </w:rPr>
        <w:t>Acuerdos tomados y responsables de su ejecución</w:t>
      </w:r>
    </w:p>
    <w:p w14:paraId="0E941AE7" w14:textId="77777777" w:rsidR="00785430" w:rsidRPr="00CC4EB0" w:rsidRDefault="00785430" w:rsidP="00493A53">
      <w:pPr>
        <w:numPr>
          <w:ilvl w:val="0"/>
          <w:numId w:val="29"/>
        </w:numPr>
        <w:tabs>
          <w:tab w:val="left" w:pos="6086"/>
          <w:tab w:val="left" w:pos="8121"/>
        </w:tabs>
        <w:autoSpaceDE w:val="0"/>
        <w:autoSpaceDN w:val="0"/>
        <w:adjustRightInd w:val="0"/>
        <w:ind w:left="1074" w:hanging="360"/>
        <w:rPr>
          <w:rFonts w:ascii="Arial Narrow" w:hAnsi="Arial Narrow"/>
        </w:rPr>
      </w:pPr>
      <w:r w:rsidRPr="00CC4EB0">
        <w:rPr>
          <w:rFonts w:ascii="Arial Narrow" w:hAnsi="Arial Narrow"/>
        </w:rPr>
        <w:t>Hora de clausura de la sesión.</w:t>
      </w:r>
    </w:p>
    <w:p w14:paraId="0E941AE8" w14:textId="77777777" w:rsidR="00785430" w:rsidRPr="00CC4EB0" w:rsidRDefault="00785430" w:rsidP="006E241C">
      <w:pPr>
        <w:autoSpaceDE w:val="0"/>
        <w:autoSpaceDN w:val="0"/>
        <w:adjustRightInd w:val="0"/>
        <w:jc w:val="center"/>
        <w:rPr>
          <w:rFonts w:ascii="Arial Narrow" w:hAnsi="Arial Narrow"/>
          <w:b/>
          <w:bCs/>
        </w:rPr>
      </w:pPr>
    </w:p>
    <w:p w14:paraId="0E941AE9" w14:textId="5BD8F08F" w:rsidR="00EE5BE6" w:rsidRPr="00CC4EB0" w:rsidRDefault="00785430" w:rsidP="006E241C">
      <w:pPr>
        <w:tabs>
          <w:tab w:val="left" w:pos="273"/>
        </w:tabs>
        <w:autoSpaceDE w:val="0"/>
        <w:autoSpaceDN w:val="0"/>
        <w:adjustRightInd w:val="0"/>
        <w:jc w:val="both"/>
        <w:rPr>
          <w:rFonts w:ascii="Arial Narrow" w:hAnsi="Arial Narrow"/>
        </w:rPr>
      </w:pPr>
      <w:r w:rsidRPr="00CC4EB0">
        <w:rPr>
          <w:rFonts w:ascii="Arial Narrow" w:hAnsi="Arial Narrow"/>
          <w:b/>
          <w:bCs/>
        </w:rPr>
        <w:t>Artículo 1</w:t>
      </w:r>
      <w:r w:rsidR="000C072A">
        <w:rPr>
          <w:rFonts w:ascii="Arial Narrow" w:hAnsi="Arial Narrow"/>
          <w:b/>
          <w:bCs/>
        </w:rPr>
        <w:t>8</w:t>
      </w:r>
      <w:r w:rsidR="00860EA8" w:rsidRPr="00CC4EB0">
        <w:rPr>
          <w:rFonts w:ascii="Arial Narrow" w:hAnsi="Arial Narrow"/>
          <w:b/>
          <w:bCs/>
        </w:rPr>
        <w:t>. Requisitos que deben cumplir los asociados p</w:t>
      </w:r>
      <w:r w:rsidR="00EE5BE6" w:rsidRPr="00CC4EB0">
        <w:rPr>
          <w:rFonts w:ascii="Arial Narrow" w:hAnsi="Arial Narrow"/>
          <w:b/>
          <w:bCs/>
        </w:rPr>
        <w:t>ara ser elegido</w:t>
      </w:r>
      <w:r w:rsidR="00860EA8" w:rsidRPr="00CC4EB0">
        <w:rPr>
          <w:rFonts w:ascii="Arial Narrow" w:hAnsi="Arial Narrow"/>
          <w:b/>
          <w:bCs/>
        </w:rPr>
        <w:t>s integrantes</w:t>
      </w:r>
      <w:r w:rsidR="00CF64DD" w:rsidRPr="00CC4EB0">
        <w:rPr>
          <w:rFonts w:ascii="Arial Narrow" w:hAnsi="Arial Narrow"/>
          <w:b/>
          <w:bCs/>
        </w:rPr>
        <w:t xml:space="preserve"> del </w:t>
      </w:r>
      <w:r w:rsidR="003C7B78" w:rsidRPr="00CC4EB0">
        <w:rPr>
          <w:rFonts w:ascii="Arial Narrow" w:hAnsi="Arial Narrow"/>
          <w:b/>
          <w:bCs/>
        </w:rPr>
        <w:t xml:space="preserve">Comité de </w:t>
      </w:r>
      <w:r w:rsidR="00B63B1D">
        <w:rPr>
          <w:rFonts w:ascii="Arial Narrow" w:hAnsi="Arial Narrow"/>
          <w:b/>
          <w:bCs/>
        </w:rPr>
        <w:t xml:space="preserve">Educación </w:t>
      </w:r>
      <w:r w:rsidR="00860EA8" w:rsidRPr="00CC4EB0">
        <w:rPr>
          <w:rFonts w:ascii="Arial Narrow" w:hAnsi="Arial Narrow"/>
          <w:b/>
          <w:bCs/>
        </w:rPr>
        <w:t>y Bienestar Social</w:t>
      </w:r>
      <w:r w:rsidR="00EE5BE6" w:rsidRPr="00CC4EB0">
        <w:rPr>
          <w:rFonts w:ascii="Arial Narrow" w:hAnsi="Arial Narrow"/>
          <w:b/>
          <w:bCs/>
        </w:rPr>
        <w:t xml:space="preserve">. </w:t>
      </w:r>
      <w:r w:rsidR="00EE5BE6" w:rsidRPr="00CC4EB0">
        <w:rPr>
          <w:rFonts w:ascii="Arial Narrow" w:hAnsi="Arial Narrow"/>
        </w:rPr>
        <w:t>Para ejercer el cargo de asesor se requiere:</w:t>
      </w:r>
    </w:p>
    <w:p w14:paraId="0E941AEA" w14:textId="77777777" w:rsidR="00EE5BE6" w:rsidRPr="00CC4EB0" w:rsidRDefault="00EE5BE6" w:rsidP="006E241C">
      <w:pPr>
        <w:tabs>
          <w:tab w:val="left" w:pos="273"/>
        </w:tabs>
        <w:autoSpaceDE w:val="0"/>
        <w:autoSpaceDN w:val="0"/>
        <w:adjustRightInd w:val="0"/>
        <w:jc w:val="both"/>
        <w:rPr>
          <w:rFonts w:ascii="Arial Narrow" w:hAnsi="Arial Narrow"/>
        </w:rPr>
      </w:pPr>
    </w:p>
    <w:p w14:paraId="0E941AEB" w14:textId="77777777" w:rsidR="00EE5BE6" w:rsidRPr="00CC4EB0" w:rsidRDefault="00EE5BE6" w:rsidP="00493A53">
      <w:pPr>
        <w:pStyle w:val="Textoindependiente"/>
        <w:numPr>
          <w:ilvl w:val="0"/>
          <w:numId w:val="30"/>
        </w:numPr>
        <w:rPr>
          <w:rFonts w:ascii="Arial Narrow" w:hAnsi="Arial Narrow"/>
          <w:b w:val="0"/>
          <w:szCs w:val="24"/>
        </w:rPr>
      </w:pPr>
      <w:r w:rsidRPr="00CC4EB0">
        <w:rPr>
          <w:rFonts w:ascii="Arial Narrow" w:hAnsi="Arial Narrow"/>
          <w:b w:val="0"/>
          <w:szCs w:val="24"/>
        </w:rPr>
        <w:t>Ser Asociado hábil al momento de su elección.</w:t>
      </w:r>
    </w:p>
    <w:p w14:paraId="0E941AEC" w14:textId="77777777" w:rsidR="00EE5BE6" w:rsidRPr="00CC4EB0" w:rsidRDefault="00EE5BE6" w:rsidP="00493A53">
      <w:pPr>
        <w:pStyle w:val="Textoindependiente"/>
        <w:numPr>
          <w:ilvl w:val="0"/>
          <w:numId w:val="30"/>
        </w:numPr>
        <w:rPr>
          <w:rFonts w:ascii="Arial Narrow" w:hAnsi="Arial Narrow"/>
          <w:b w:val="0"/>
          <w:szCs w:val="24"/>
        </w:rPr>
      </w:pPr>
      <w:r w:rsidRPr="00CC4EB0">
        <w:rPr>
          <w:rFonts w:ascii="Arial Narrow" w:hAnsi="Arial Narrow"/>
          <w:b w:val="0"/>
          <w:szCs w:val="24"/>
        </w:rPr>
        <w:t>Comprometerse y disponer de tiempo para asistir a todos los eventos que la empresa programe.</w:t>
      </w:r>
    </w:p>
    <w:p w14:paraId="0E941AED" w14:textId="0E0A4595" w:rsidR="00EE5BE6" w:rsidRPr="00CC4EB0" w:rsidRDefault="00EE5BE6" w:rsidP="00493A53">
      <w:pPr>
        <w:pStyle w:val="Textoindependiente"/>
        <w:numPr>
          <w:ilvl w:val="0"/>
          <w:numId w:val="30"/>
        </w:numPr>
        <w:rPr>
          <w:rFonts w:ascii="Arial Narrow" w:hAnsi="Arial Narrow"/>
          <w:b w:val="0"/>
          <w:szCs w:val="24"/>
        </w:rPr>
      </w:pPr>
      <w:r w:rsidRPr="00CC4EB0">
        <w:rPr>
          <w:rFonts w:ascii="Arial Narrow" w:hAnsi="Arial Narrow"/>
          <w:b w:val="0"/>
          <w:szCs w:val="24"/>
        </w:rPr>
        <w:t xml:space="preserve">No haber sido sancionado por su mal comportamiento social, Administrativo o Financiero </w:t>
      </w:r>
      <w:r w:rsidR="005D6F69" w:rsidRPr="00CC4EB0">
        <w:rPr>
          <w:rFonts w:ascii="Arial Narrow" w:hAnsi="Arial Narrow"/>
          <w:b w:val="0"/>
          <w:szCs w:val="24"/>
        </w:rPr>
        <w:t xml:space="preserve">con </w:t>
      </w:r>
      <w:r w:rsidR="006050F1">
        <w:rPr>
          <w:rFonts w:ascii="Arial Narrow" w:hAnsi="Arial Narrow"/>
          <w:b w:val="0"/>
          <w:szCs w:val="24"/>
        </w:rPr>
        <w:t>COOPEJEMPLO</w:t>
      </w:r>
      <w:r w:rsidRPr="00CC4EB0">
        <w:rPr>
          <w:rFonts w:ascii="Arial Narrow" w:hAnsi="Arial Narrow"/>
          <w:b w:val="0"/>
          <w:szCs w:val="24"/>
        </w:rPr>
        <w:t>.</w:t>
      </w:r>
    </w:p>
    <w:p w14:paraId="0E941AEE" w14:textId="77777777" w:rsidR="00EE5BE6" w:rsidRPr="00CC4EB0" w:rsidRDefault="00EE5BE6" w:rsidP="00493A53">
      <w:pPr>
        <w:pStyle w:val="Textoindependiente"/>
        <w:numPr>
          <w:ilvl w:val="0"/>
          <w:numId w:val="30"/>
        </w:numPr>
        <w:rPr>
          <w:rFonts w:ascii="Arial Narrow" w:hAnsi="Arial Narrow"/>
          <w:b w:val="0"/>
          <w:szCs w:val="24"/>
        </w:rPr>
      </w:pPr>
      <w:r w:rsidRPr="00CC4EB0">
        <w:rPr>
          <w:rFonts w:ascii="Arial Narrow" w:hAnsi="Arial Narrow"/>
          <w:b w:val="0"/>
          <w:szCs w:val="24"/>
        </w:rPr>
        <w:t>Honorabilidad y corrección particularmente en el manejo de bienes ajenos y en compromiso de obligaciones crediticias.</w:t>
      </w:r>
    </w:p>
    <w:p w14:paraId="0E941AEF" w14:textId="3FE0245E" w:rsidR="00EE5BE6" w:rsidRPr="00CC4EB0" w:rsidRDefault="00EE5BE6" w:rsidP="00493A53">
      <w:pPr>
        <w:pStyle w:val="Textoindependiente"/>
        <w:numPr>
          <w:ilvl w:val="0"/>
          <w:numId w:val="30"/>
        </w:numPr>
        <w:rPr>
          <w:rFonts w:ascii="Arial Narrow" w:hAnsi="Arial Narrow"/>
          <w:b w:val="0"/>
          <w:szCs w:val="24"/>
        </w:rPr>
      </w:pPr>
      <w:r w:rsidRPr="00CC4EB0">
        <w:rPr>
          <w:rFonts w:ascii="Arial Narrow" w:hAnsi="Arial Narrow"/>
          <w:b w:val="0"/>
          <w:szCs w:val="24"/>
        </w:rPr>
        <w:t xml:space="preserve">Poseer Educación en asuntos </w:t>
      </w:r>
      <w:r w:rsidR="00A01C61">
        <w:rPr>
          <w:rFonts w:ascii="Arial Narrow" w:hAnsi="Arial Narrow"/>
          <w:b w:val="0"/>
          <w:szCs w:val="24"/>
        </w:rPr>
        <w:t xml:space="preserve">Cooperativos </w:t>
      </w:r>
      <w:r w:rsidRPr="00CC4EB0">
        <w:rPr>
          <w:rFonts w:ascii="Arial Narrow" w:hAnsi="Arial Narrow"/>
          <w:b w:val="0"/>
          <w:szCs w:val="24"/>
        </w:rPr>
        <w:t xml:space="preserve">o comprometerse formalmente a </w:t>
      </w:r>
      <w:r w:rsidR="00A01C61">
        <w:rPr>
          <w:rFonts w:ascii="Arial Narrow" w:hAnsi="Arial Narrow"/>
          <w:b w:val="0"/>
          <w:szCs w:val="24"/>
        </w:rPr>
        <w:t xml:space="preserve">recibirla cuando </w:t>
      </w:r>
      <w:r w:rsidR="006050F1">
        <w:rPr>
          <w:rFonts w:ascii="Arial Narrow" w:hAnsi="Arial Narrow"/>
          <w:b w:val="0"/>
          <w:szCs w:val="24"/>
        </w:rPr>
        <w:t>COOPEJEMPLO</w:t>
      </w:r>
      <w:r w:rsidR="00A01C61">
        <w:rPr>
          <w:rFonts w:ascii="Arial Narrow" w:hAnsi="Arial Narrow"/>
          <w:b w:val="0"/>
          <w:szCs w:val="24"/>
        </w:rPr>
        <w:t xml:space="preserve"> la programe</w:t>
      </w:r>
      <w:r w:rsidRPr="00CC4EB0">
        <w:rPr>
          <w:rFonts w:ascii="Arial Narrow" w:hAnsi="Arial Narrow"/>
          <w:b w:val="0"/>
          <w:szCs w:val="24"/>
        </w:rPr>
        <w:t>.</w:t>
      </w:r>
    </w:p>
    <w:p w14:paraId="0E941AF0" w14:textId="77777777" w:rsidR="00EE5BE6" w:rsidRPr="00CC4EB0" w:rsidRDefault="00EE5BE6" w:rsidP="006E241C">
      <w:pPr>
        <w:pStyle w:val="Textoindependiente"/>
        <w:ind w:left="696"/>
        <w:rPr>
          <w:rFonts w:ascii="Arial Narrow" w:hAnsi="Arial Narrow"/>
          <w:szCs w:val="24"/>
        </w:rPr>
      </w:pPr>
    </w:p>
    <w:p w14:paraId="0E941AF1" w14:textId="2ED6C5A6" w:rsidR="00EE5BE6" w:rsidRPr="00CC4EB0" w:rsidRDefault="00785430" w:rsidP="006E241C">
      <w:pPr>
        <w:pStyle w:val="Textoindependiente"/>
        <w:rPr>
          <w:rFonts w:ascii="Arial Narrow" w:hAnsi="Arial Narrow"/>
          <w:b w:val="0"/>
          <w:szCs w:val="24"/>
        </w:rPr>
      </w:pPr>
      <w:r w:rsidRPr="00CC4EB0">
        <w:rPr>
          <w:rFonts w:ascii="Arial Narrow" w:hAnsi="Arial Narrow"/>
          <w:szCs w:val="24"/>
        </w:rPr>
        <w:t xml:space="preserve">PARÁGRAFO: </w:t>
      </w:r>
      <w:r w:rsidR="00EE5BE6" w:rsidRPr="00CC4EB0">
        <w:rPr>
          <w:rFonts w:ascii="Arial Narrow" w:hAnsi="Arial Narrow"/>
          <w:b w:val="0"/>
          <w:szCs w:val="24"/>
        </w:rPr>
        <w:t>Corresponde a</w:t>
      </w:r>
      <w:r w:rsidR="00860EA8" w:rsidRPr="00CC4EB0">
        <w:rPr>
          <w:rFonts w:ascii="Arial Narrow" w:hAnsi="Arial Narrow"/>
          <w:b w:val="0"/>
          <w:szCs w:val="24"/>
        </w:rPr>
        <w:t xml:space="preserve"> </w:t>
      </w:r>
      <w:r w:rsidR="00EE5BE6" w:rsidRPr="00CC4EB0">
        <w:rPr>
          <w:rFonts w:ascii="Arial Narrow" w:hAnsi="Arial Narrow"/>
          <w:b w:val="0"/>
          <w:szCs w:val="24"/>
        </w:rPr>
        <w:t>l</w:t>
      </w:r>
      <w:r w:rsidR="00860EA8" w:rsidRPr="00CC4EB0">
        <w:rPr>
          <w:rFonts w:ascii="Arial Narrow" w:hAnsi="Arial Narrow"/>
          <w:b w:val="0"/>
          <w:szCs w:val="24"/>
        </w:rPr>
        <w:t>a</w:t>
      </w:r>
      <w:r w:rsidR="00EE5BE6" w:rsidRPr="00CC4EB0">
        <w:rPr>
          <w:rFonts w:ascii="Arial Narrow" w:hAnsi="Arial Narrow"/>
          <w:b w:val="0"/>
          <w:szCs w:val="24"/>
        </w:rPr>
        <w:t xml:space="preserve"> </w:t>
      </w:r>
      <w:r w:rsidR="00DD43F2">
        <w:rPr>
          <w:rFonts w:ascii="Arial Narrow" w:hAnsi="Arial Narrow"/>
          <w:b w:val="0"/>
          <w:szCs w:val="24"/>
        </w:rPr>
        <w:t>Junta de vigilancia</w:t>
      </w:r>
      <w:r w:rsidR="00EE5BE6" w:rsidRPr="00CC4EB0">
        <w:rPr>
          <w:rFonts w:ascii="Arial Narrow" w:hAnsi="Arial Narrow"/>
          <w:b w:val="0"/>
          <w:szCs w:val="24"/>
        </w:rPr>
        <w:t>, certificar el cumplimiento de los requisitos establecidos en este artículo.</w:t>
      </w:r>
    </w:p>
    <w:p w14:paraId="0E941AF2" w14:textId="77777777" w:rsidR="0030369B" w:rsidRPr="00CC4EB0" w:rsidRDefault="0030369B" w:rsidP="006E241C">
      <w:pPr>
        <w:pStyle w:val="Textoindependiente"/>
        <w:rPr>
          <w:rFonts w:ascii="Arial Narrow" w:hAnsi="Arial Narrow"/>
          <w:b w:val="0"/>
          <w:szCs w:val="24"/>
        </w:rPr>
      </w:pPr>
    </w:p>
    <w:p w14:paraId="0E941AF3" w14:textId="64B2E649" w:rsidR="00EE5BE6" w:rsidRPr="00CC4EB0" w:rsidRDefault="00785430" w:rsidP="006E241C">
      <w:pPr>
        <w:autoSpaceDE w:val="0"/>
        <w:autoSpaceDN w:val="0"/>
        <w:adjustRightInd w:val="0"/>
        <w:jc w:val="both"/>
        <w:rPr>
          <w:rFonts w:ascii="Arial Narrow" w:hAnsi="Arial Narrow"/>
        </w:rPr>
      </w:pPr>
      <w:r w:rsidRPr="00CC4EB0">
        <w:rPr>
          <w:rFonts w:ascii="Arial Narrow" w:hAnsi="Arial Narrow"/>
          <w:b/>
          <w:bCs/>
        </w:rPr>
        <w:t>Artículo</w:t>
      </w:r>
      <w:r w:rsidR="0030369B" w:rsidRPr="00CC4EB0">
        <w:rPr>
          <w:rFonts w:ascii="Arial Narrow" w:hAnsi="Arial Narrow"/>
          <w:b/>
          <w:bCs/>
        </w:rPr>
        <w:t xml:space="preserve"> 1</w:t>
      </w:r>
      <w:r w:rsidR="000C072A">
        <w:rPr>
          <w:rFonts w:ascii="Arial Narrow" w:hAnsi="Arial Narrow"/>
          <w:b/>
          <w:bCs/>
        </w:rPr>
        <w:t>9</w:t>
      </w:r>
      <w:r w:rsidR="00EE5BE6" w:rsidRPr="00CC4EB0">
        <w:rPr>
          <w:rFonts w:ascii="Arial Narrow" w:hAnsi="Arial Narrow"/>
          <w:b/>
          <w:bCs/>
        </w:rPr>
        <w:t xml:space="preserve">. Funciones: </w:t>
      </w:r>
      <w:r w:rsidR="00EE5BE6" w:rsidRPr="00CC4EB0">
        <w:rPr>
          <w:rFonts w:ascii="Arial Narrow" w:hAnsi="Arial Narrow"/>
        </w:rPr>
        <w:t>Son responsabilidades y Funciones</w:t>
      </w:r>
      <w:r w:rsidR="00CF64DD" w:rsidRPr="00CC4EB0">
        <w:rPr>
          <w:rFonts w:ascii="Arial Narrow" w:hAnsi="Arial Narrow"/>
        </w:rPr>
        <w:t xml:space="preserve"> del </w:t>
      </w:r>
      <w:r w:rsidR="00EE5BE6" w:rsidRPr="00CC4EB0">
        <w:rPr>
          <w:rFonts w:ascii="Arial Narrow" w:hAnsi="Arial Narrow"/>
        </w:rPr>
        <w:t>Comité las siguientes:</w:t>
      </w:r>
    </w:p>
    <w:p w14:paraId="0E941AF4" w14:textId="77777777" w:rsidR="00EE5BE6" w:rsidRPr="00CC4EB0" w:rsidRDefault="00EE5BE6" w:rsidP="006E241C">
      <w:pPr>
        <w:autoSpaceDE w:val="0"/>
        <w:autoSpaceDN w:val="0"/>
        <w:adjustRightInd w:val="0"/>
        <w:rPr>
          <w:rFonts w:ascii="Arial Narrow" w:hAnsi="Arial Narrow"/>
        </w:rPr>
      </w:pPr>
    </w:p>
    <w:p w14:paraId="0E941AF5" w14:textId="7777777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Cumplir y hacer cumplir el reglamento.</w:t>
      </w:r>
    </w:p>
    <w:p w14:paraId="0E941AF6" w14:textId="1C54DF35"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Asistir a todos los eventos, capacitaciones que programe la empresa</w:t>
      </w:r>
      <w:r w:rsidR="000C072A">
        <w:rPr>
          <w:rFonts w:ascii="Arial Narrow" w:hAnsi="Arial Narrow"/>
        </w:rPr>
        <w:t xml:space="preserve"> sobre su rol y competencias</w:t>
      </w:r>
      <w:r w:rsidRPr="00CC4EB0">
        <w:rPr>
          <w:rFonts w:ascii="Arial Narrow" w:hAnsi="Arial Narrow"/>
        </w:rPr>
        <w:t>.</w:t>
      </w:r>
    </w:p>
    <w:p w14:paraId="0E941AF7" w14:textId="72CEDE04"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Diagnosticar mediante análisis e investigaciones, las necesidades </w:t>
      </w:r>
      <w:r w:rsidR="000C072A">
        <w:rPr>
          <w:rFonts w:ascii="Arial Narrow" w:hAnsi="Arial Narrow"/>
        </w:rPr>
        <w:t xml:space="preserve">educativas, </w:t>
      </w:r>
      <w:r w:rsidRPr="00CC4EB0">
        <w:rPr>
          <w:rFonts w:ascii="Arial Narrow" w:hAnsi="Arial Narrow"/>
        </w:rPr>
        <w:t>recreativas, culturales, deportivas,</w:t>
      </w:r>
      <w:r w:rsidR="000C072A">
        <w:rPr>
          <w:rFonts w:ascii="Arial Narrow" w:hAnsi="Arial Narrow"/>
        </w:rPr>
        <w:t xml:space="preserve"> de integración,</w:t>
      </w:r>
      <w:r w:rsidRPr="00CC4EB0">
        <w:rPr>
          <w:rFonts w:ascii="Arial Narrow" w:hAnsi="Arial Narrow"/>
        </w:rPr>
        <w:t xml:space="preserve"> </w:t>
      </w:r>
      <w:r w:rsidR="001E0D15" w:rsidRPr="00CC4EB0">
        <w:rPr>
          <w:rFonts w:ascii="Arial Narrow" w:hAnsi="Arial Narrow"/>
        </w:rPr>
        <w:t xml:space="preserve">de </w:t>
      </w:r>
      <w:r w:rsidRPr="00CC4EB0">
        <w:rPr>
          <w:rFonts w:ascii="Arial Narrow" w:hAnsi="Arial Narrow"/>
        </w:rPr>
        <w:t xml:space="preserve">bienestar y solidaridad </w:t>
      </w:r>
      <w:r w:rsidR="00860EA8" w:rsidRPr="00CC4EB0">
        <w:rPr>
          <w:rFonts w:ascii="Arial Narrow" w:hAnsi="Arial Narrow"/>
        </w:rPr>
        <w:t xml:space="preserve">de </w:t>
      </w:r>
      <w:r w:rsidR="006050F1">
        <w:rPr>
          <w:rFonts w:ascii="Arial Narrow" w:hAnsi="Arial Narrow"/>
        </w:rPr>
        <w:t>COOPEJEMPLO</w:t>
      </w:r>
      <w:r w:rsidRPr="00CC4EB0">
        <w:rPr>
          <w:rFonts w:ascii="Arial Narrow" w:hAnsi="Arial Narrow"/>
        </w:rPr>
        <w:t>.</w:t>
      </w:r>
    </w:p>
    <w:p w14:paraId="0E941AF8" w14:textId="3D39601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Elaborar </w:t>
      </w:r>
      <w:r w:rsidR="000C072A">
        <w:rPr>
          <w:rFonts w:ascii="Arial Narrow" w:hAnsi="Arial Narrow"/>
        </w:rPr>
        <w:t>el PESEM</w:t>
      </w:r>
      <w:r w:rsidRPr="00CC4EB0">
        <w:rPr>
          <w:rFonts w:ascii="Arial Narrow" w:hAnsi="Arial Narrow"/>
        </w:rPr>
        <w:t xml:space="preserve"> con su correspondiente presupuesto anual </w:t>
      </w:r>
      <w:r w:rsidR="000C072A">
        <w:rPr>
          <w:rFonts w:ascii="Arial Narrow" w:hAnsi="Arial Narrow"/>
        </w:rPr>
        <w:t>para incluirlo en el presupuesto anual de ejecución de los Fondos Sociales que debe estudiar y aprobar el Consejo de Administración</w:t>
      </w:r>
      <w:r w:rsidRPr="00CC4EB0">
        <w:rPr>
          <w:rFonts w:ascii="Arial Narrow" w:hAnsi="Arial Narrow"/>
        </w:rPr>
        <w:t>.</w:t>
      </w:r>
    </w:p>
    <w:p w14:paraId="0E941AF9" w14:textId="579C4C90" w:rsidR="00EE5BE6" w:rsidRPr="00CC4EB0" w:rsidRDefault="000C072A" w:rsidP="00493A53">
      <w:pPr>
        <w:pStyle w:val="Prrafodelista"/>
        <w:numPr>
          <w:ilvl w:val="0"/>
          <w:numId w:val="31"/>
        </w:numPr>
        <w:ind w:left="360" w:hanging="360"/>
        <w:jc w:val="both"/>
        <w:rPr>
          <w:rFonts w:ascii="Arial Narrow" w:hAnsi="Arial Narrow"/>
        </w:rPr>
      </w:pPr>
      <w:r>
        <w:rPr>
          <w:rFonts w:ascii="Arial Narrow" w:hAnsi="Arial Narrow"/>
        </w:rPr>
        <w:t>Proponer a más tardar en el mes de noviembre de cada año el proyecto de presupuesto anual de la vigencia siguiente de los fondos sociales y mutuales incluyendo las actividades, auxilios o programas con cargo al gasto que deben incluirse en el presupuesto</w:t>
      </w:r>
      <w:r w:rsidR="00EE5BE6" w:rsidRPr="00CC4EB0">
        <w:rPr>
          <w:rFonts w:ascii="Arial Narrow" w:hAnsi="Arial Narrow"/>
        </w:rPr>
        <w:t>.</w:t>
      </w:r>
    </w:p>
    <w:p w14:paraId="0E941AFA" w14:textId="3378F11B"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Rendir informes </w:t>
      </w:r>
      <w:r w:rsidR="000C072A">
        <w:rPr>
          <w:rFonts w:ascii="Arial Narrow" w:hAnsi="Arial Narrow"/>
        </w:rPr>
        <w:t>trimestrales</w:t>
      </w:r>
      <w:r w:rsidRPr="00CC4EB0">
        <w:rPr>
          <w:rFonts w:ascii="Arial Narrow" w:hAnsi="Arial Narrow"/>
        </w:rPr>
        <w:t xml:space="preserve"> por</w:t>
      </w:r>
      <w:r w:rsidR="001E0D15" w:rsidRPr="00CC4EB0">
        <w:rPr>
          <w:rFonts w:ascii="Arial Narrow" w:hAnsi="Arial Narrow"/>
        </w:rPr>
        <w:t xml:space="preserve"> escrito </w:t>
      </w:r>
      <w:r w:rsidR="00CF64DD" w:rsidRPr="00CC4EB0">
        <w:rPr>
          <w:rFonts w:ascii="Arial Narrow" w:hAnsi="Arial Narrow"/>
        </w:rPr>
        <w:t xml:space="preserve">a </w:t>
      </w:r>
      <w:r w:rsidR="001E27EF">
        <w:rPr>
          <w:rFonts w:ascii="Arial Narrow" w:hAnsi="Arial Narrow"/>
        </w:rPr>
        <w:t>el Consejo de Administración</w:t>
      </w:r>
      <w:r w:rsidR="00CF64DD" w:rsidRPr="00CC4EB0">
        <w:rPr>
          <w:rFonts w:ascii="Arial Narrow" w:hAnsi="Arial Narrow"/>
        </w:rPr>
        <w:t xml:space="preserve"> del </w:t>
      </w:r>
      <w:r w:rsidRPr="00CC4EB0">
        <w:rPr>
          <w:rFonts w:ascii="Arial Narrow" w:hAnsi="Arial Narrow"/>
        </w:rPr>
        <w:t>cumplimiento</w:t>
      </w:r>
      <w:r w:rsidR="00CF64DD" w:rsidRPr="00CC4EB0">
        <w:rPr>
          <w:rFonts w:ascii="Arial Narrow" w:hAnsi="Arial Narrow"/>
        </w:rPr>
        <w:t xml:space="preserve"> del </w:t>
      </w:r>
      <w:r w:rsidRPr="00CC4EB0">
        <w:rPr>
          <w:rFonts w:ascii="Arial Narrow" w:hAnsi="Arial Narrow"/>
        </w:rPr>
        <w:t>plan y actividades realizadas y presentar cada año un informe de actividades para la asamblea ordinaria.</w:t>
      </w:r>
    </w:p>
    <w:p w14:paraId="0E941AFB" w14:textId="564EF409"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Difundir y motivar la participación activa y consiente de los empleados y asociados en las actividades </w:t>
      </w:r>
      <w:r w:rsidR="000C072A">
        <w:rPr>
          <w:rFonts w:ascii="Arial Narrow" w:hAnsi="Arial Narrow"/>
        </w:rPr>
        <w:t xml:space="preserve">educativas, </w:t>
      </w:r>
      <w:r w:rsidRPr="00CC4EB0">
        <w:rPr>
          <w:rFonts w:ascii="Arial Narrow" w:hAnsi="Arial Narrow"/>
        </w:rPr>
        <w:t>deportivas,</w:t>
      </w:r>
      <w:r w:rsidR="000C072A">
        <w:rPr>
          <w:rFonts w:ascii="Arial Narrow" w:hAnsi="Arial Narrow"/>
        </w:rPr>
        <w:t xml:space="preserve"> de integración</w:t>
      </w:r>
      <w:r w:rsidRPr="00CC4EB0">
        <w:rPr>
          <w:rFonts w:ascii="Arial Narrow" w:hAnsi="Arial Narrow"/>
        </w:rPr>
        <w:t xml:space="preserve"> recreativas, culturales,</w:t>
      </w:r>
      <w:r w:rsidR="000C072A">
        <w:rPr>
          <w:rFonts w:ascii="Arial Narrow" w:hAnsi="Arial Narrow"/>
        </w:rPr>
        <w:t xml:space="preserve"> deportivas y en general</w:t>
      </w:r>
      <w:r w:rsidRPr="00CC4EB0">
        <w:rPr>
          <w:rFonts w:ascii="Arial Narrow" w:hAnsi="Arial Narrow"/>
        </w:rPr>
        <w:t xml:space="preserve"> de bienestar y solidaridad.</w:t>
      </w:r>
    </w:p>
    <w:p w14:paraId="0E941AFC" w14:textId="7397C7C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Establecer espacios lúdicos de participación, comunicación y retroalimentación eficaces que permitan un contacto permanente con los asociados conociendo sus expectativas, temores, inconformidades e iniciativas alrededor </w:t>
      </w:r>
      <w:r w:rsidR="00860EA8" w:rsidRPr="00CC4EB0">
        <w:rPr>
          <w:rFonts w:ascii="Arial Narrow" w:hAnsi="Arial Narrow"/>
        </w:rPr>
        <w:t xml:space="preserve">de </w:t>
      </w:r>
      <w:r w:rsidR="006050F1">
        <w:rPr>
          <w:rFonts w:ascii="Arial Narrow" w:hAnsi="Arial Narrow"/>
        </w:rPr>
        <w:t>COOPEJEMPLO</w:t>
      </w:r>
      <w:r w:rsidRPr="00CC4EB0">
        <w:rPr>
          <w:rFonts w:ascii="Arial Narrow" w:hAnsi="Arial Narrow"/>
        </w:rPr>
        <w:t>.</w:t>
      </w:r>
    </w:p>
    <w:p w14:paraId="0E941AFD" w14:textId="1E270081"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Organizar los componentes culturales, recreativos y actividades relativos a las distintas conmemoraciones</w:t>
      </w:r>
      <w:r w:rsidR="00785430" w:rsidRPr="00CC4EB0">
        <w:rPr>
          <w:rFonts w:ascii="Arial Narrow" w:hAnsi="Arial Narrow"/>
        </w:rPr>
        <w:t>, celebraciones</w:t>
      </w:r>
      <w:r w:rsidRPr="00CC4EB0">
        <w:rPr>
          <w:rFonts w:ascii="Arial Narrow" w:hAnsi="Arial Narrow"/>
        </w:rPr>
        <w:t xml:space="preserve"> y festividades de </w:t>
      </w:r>
      <w:r w:rsidR="006050F1">
        <w:rPr>
          <w:rFonts w:ascii="Arial Narrow" w:hAnsi="Arial Narrow"/>
          <w:bCs/>
        </w:rPr>
        <w:t>COOPEJEMPLO</w:t>
      </w:r>
      <w:r w:rsidRPr="00CC4EB0">
        <w:rPr>
          <w:rFonts w:ascii="Arial Narrow" w:hAnsi="Arial Narrow"/>
        </w:rPr>
        <w:t>.</w:t>
      </w:r>
    </w:p>
    <w:p w14:paraId="0E941AFE" w14:textId="3054CEB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Colaborar con la elaboración de boletines informativos y revista de “</w:t>
      </w:r>
      <w:r w:rsidR="006050F1">
        <w:rPr>
          <w:rFonts w:ascii="Arial Narrow" w:hAnsi="Arial Narrow"/>
          <w:bCs/>
        </w:rPr>
        <w:t>COOPEJEMPLO</w:t>
      </w:r>
      <w:r w:rsidRPr="00CC4EB0">
        <w:rPr>
          <w:rFonts w:ascii="Arial Narrow" w:hAnsi="Arial Narrow"/>
        </w:rPr>
        <w:t>” para dar a conocer las actividades programadas y los resultados de la gestión</w:t>
      </w:r>
      <w:r w:rsidR="00CF64DD" w:rsidRPr="00CC4EB0">
        <w:rPr>
          <w:rFonts w:ascii="Arial Narrow" w:hAnsi="Arial Narrow"/>
        </w:rPr>
        <w:t xml:space="preserve"> del </w:t>
      </w:r>
      <w:r w:rsidRPr="00CC4EB0">
        <w:rPr>
          <w:rFonts w:ascii="Arial Narrow" w:hAnsi="Arial Narrow"/>
        </w:rPr>
        <w:t>comité.</w:t>
      </w:r>
    </w:p>
    <w:p w14:paraId="0E941AFF" w14:textId="7777777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lastRenderedPageBreak/>
        <w:t>Promover y difundir entre los asociados y la comunidad, las ventajas y características de las organizaciones de economía de manera lúdica a través de sus actividades.</w:t>
      </w:r>
    </w:p>
    <w:p w14:paraId="0E941B00" w14:textId="33432D8A"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Dar a conocer los estatutos y reglamentos internos de “</w:t>
      </w:r>
      <w:r w:rsidR="006050F1">
        <w:rPr>
          <w:rFonts w:ascii="Arial Narrow" w:hAnsi="Arial Narrow"/>
          <w:bCs/>
        </w:rPr>
        <w:t>COOPEJEMPLO</w:t>
      </w:r>
      <w:r w:rsidR="00785430" w:rsidRPr="00CC4EB0">
        <w:rPr>
          <w:rFonts w:ascii="Arial Narrow" w:hAnsi="Arial Narrow"/>
        </w:rPr>
        <w:t>” a</w:t>
      </w:r>
      <w:r w:rsidRPr="00CC4EB0">
        <w:rPr>
          <w:rFonts w:ascii="Arial Narrow" w:hAnsi="Arial Narrow"/>
        </w:rPr>
        <w:t xml:space="preserve"> través de actividades lúdicas.</w:t>
      </w:r>
    </w:p>
    <w:p w14:paraId="0E941B01" w14:textId="390FEEE1"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Participar en las actividades que organicen las entidades que sostengan alguna relación con fondo, especialmente en aquellas que realicen actividades relacionadas con la cultura, la integración, el deporte y la recreación, con previa aprobación</w:t>
      </w:r>
      <w:r w:rsidR="006E241C" w:rsidRPr="00CC4EB0">
        <w:rPr>
          <w:rFonts w:ascii="Arial Narrow" w:hAnsi="Arial Narrow"/>
        </w:rPr>
        <w:t xml:space="preserve"> </w:t>
      </w:r>
      <w:r w:rsidR="001E27EF">
        <w:rPr>
          <w:rFonts w:ascii="Arial Narrow" w:hAnsi="Arial Narrow"/>
        </w:rPr>
        <w:t>del Consejo de Administración</w:t>
      </w:r>
      <w:r w:rsidRPr="00CC4EB0">
        <w:rPr>
          <w:rFonts w:ascii="Arial Narrow" w:hAnsi="Arial Narrow"/>
        </w:rPr>
        <w:t>.</w:t>
      </w:r>
    </w:p>
    <w:p w14:paraId="0E941B02" w14:textId="7777777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Apoyar la creación y el funcionamiento de grupos conformados por empleados, asociados y sus familias fomentando y facilitando su participación en programas sociales y solidarios. Además de apoyar la creación y el funcionamiento de equipos deportivos, grupos ecológicos, clubes de cine, de lectura, de baile, danzas y demás expresiones de la integración alrededor de la cultura, la integración, el deporte y la recreación.</w:t>
      </w:r>
    </w:p>
    <w:p w14:paraId="0E941B03" w14:textId="73F1A71E"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Fomentar y organizar </w:t>
      </w:r>
      <w:r w:rsidR="000C072A">
        <w:rPr>
          <w:rFonts w:ascii="Arial Narrow" w:hAnsi="Arial Narrow"/>
        </w:rPr>
        <w:t>en coordinación con la Gerencia y el Consejo de Administración</w:t>
      </w:r>
      <w:r w:rsidR="000C072A" w:rsidRPr="00CC4EB0">
        <w:rPr>
          <w:rFonts w:ascii="Arial Narrow" w:hAnsi="Arial Narrow"/>
        </w:rPr>
        <w:t xml:space="preserve"> </w:t>
      </w:r>
      <w:r w:rsidRPr="00CC4EB0">
        <w:rPr>
          <w:rFonts w:ascii="Arial Narrow" w:hAnsi="Arial Narrow"/>
        </w:rPr>
        <w:t>concursos, exposiciones, congresos, encuentros y en general, todos aquellos eventos intelectuales que lleven a la manifestación de la cultura en los asociados y al fomento de la creatividad.</w:t>
      </w:r>
    </w:p>
    <w:p w14:paraId="0E941B04" w14:textId="5B981FAC"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Coordinar y realizar</w:t>
      </w:r>
      <w:r w:rsidR="000C072A">
        <w:rPr>
          <w:rFonts w:ascii="Arial Narrow" w:hAnsi="Arial Narrow"/>
        </w:rPr>
        <w:t xml:space="preserve"> en coordinación con la Gerencia y el Consejo de Administración,</w:t>
      </w:r>
      <w:r w:rsidRPr="00CC4EB0">
        <w:rPr>
          <w:rFonts w:ascii="Arial Narrow" w:hAnsi="Arial Narrow"/>
        </w:rPr>
        <w:t xml:space="preserve"> actividades de recreación, cultura, deportes</w:t>
      </w:r>
      <w:r w:rsidR="00785430" w:rsidRPr="00CC4EB0">
        <w:rPr>
          <w:rFonts w:ascii="Arial Narrow" w:hAnsi="Arial Narrow"/>
        </w:rPr>
        <w:t xml:space="preserve">, </w:t>
      </w:r>
      <w:r w:rsidR="000C072A">
        <w:rPr>
          <w:rFonts w:ascii="Arial Narrow" w:hAnsi="Arial Narrow"/>
        </w:rPr>
        <w:t xml:space="preserve">integración, </w:t>
      </w:r>
      <w:r w:rsidR="00785430" w:rsidRPr="00CC4EB0">
        <w:rPr>
          <w:rFonts w:ascii="Arial Narrow" w:hAnsi="Arial Narrow"/>
        </w:rPr>
        <w:t>bienestar</w:t>
      </w:r>
      <w:r w:rsidRPr="00CC4EB0">
        <w:rPr>
          <w:rFonts w:ascii="Arial Narrow" w:hAnsi="Arial Narrow"/>
        </w:rPr>
        <w:t xml:space="preserve"> social y solidario </w:t>
      </w:r>
      <w:r w:rsidR="000C072A">
        <w:rPr>
          <w:rFonts w:ascii="Arial Narrow" w:hAnsi="Arial Narrow"/>
        </w:rPr>
        <w:t xml:space="preserve">en </w:t>
      </w:r>
      <w:r w:rsidR="006050F1">
        <w:rPr>
          <w:rFonts w:ascii="Arial Narrow" w:hAnsi="Arial Narrow"/>
        </w:rPr>
        <w:t>COOPEJEMPLO</w:t>
      </w:r>
      <w:r w:rsidRPr="00CC4EB0">
        <w:rPr>
          <w:rFonts w:ascii="Arial Narrow" w:hAnsi="Arial Narrow"/>
        </w:rPr>
        <w:t>.</w:t>
      </w:r>
    </w:p>
    <w:p w14:paraId="0E941B05" w14:textId="1089D902"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Extender </w:t>
      </w:r>
      <w:r w:rsidR="000C072A">
        <w:rPr>
          <w:rFonts w:ascii="Arial Narrow" w:hAnsi="Arial Narrow"/>
        </w:rPr>
        <w:t>en coordinación con la Gerencia y el Consejo de Administración</w:t>
      </w:r>
      <w:r w:rsidR="000C072A" w:rsidRPr="00CC4EB0">
        <w:rPr>
          <w:rFonts w:ascii="Arial Narrow" w:hAnsi="Arial Narrow"/>
        </w:rPr>
        <w:t xml:space="preserve"> </w:t>
      </w:r>
      <w:r w:rsidRPr="00CC4EB0">
        <w:rPr>
          <w:rFonts w:ascii="Arial Narrow" w:hAnsi="Arial Narrow"/>
        </w:rPr>
        <w:t>los programas culturales, recreativos y deportivos a los hijos de los empleados, asociados, familiares y comunidad en general.</w:t>
      </w:r>
    </w:p>
    <w:p w14:paraId="0E941B06" w14:textId="08AAB61F"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Promover y desarrollar </w:t>
      </w:r>
      <w:r w:rsidR="000C072A">
        <w:rPr>
          <w:rFonts w:ascii="Arial Narrow" w:hAnsi="Arial Narrow"/>
        </w:rPr>
        <w:t>en coordinación con la Gerencia y el Consejo de Administración</w:t>
      </w:r>
      <w:r w:rsidR="000C072A" w:rsidRPr="00CC4EB0">
        <w:rPr>
          <w:rFonts w:ascii="Arial Narrow" w:hAnsi="Arial Narrow"/>
        </w:rPr>
        <w:t xml:space="preserve"> </w:t>
      </w:r>
      <w:r w:rsidRPr="00CC4EB0">
        <w:rPr>
          <w:rFonts w:ascii="Arial Narrow" w:hAnsi="Arial Narrow"/>
        </w:rPr>
        <w:t xml:space="preserve">programas de </w:t>
      </w:r>
      <w:r w:rsidR="00785430" w:rsidRPr="00CC4EB0">
        <w:rPr>
          <w:rFonts w:ascii="Arial Narrow" w:hAnsi="Arial Narrow"/>
        </w:rPr>
        <w:t>prevención y</w:t>
      </w:r>
      <w:r w:rsidRPr="00CC4EB0">
        <w:rPr>
          <w:rFonts w:ascii="Arial Narrow" w:hAnsi="Arial Narrow"/>
        </w:rPr>
        <w:t xml:space="preserve"> promoción de la salud.</w:t>
      </w:r>
    </w:p>
    <w:p w14:paraId="6B446EAC" w14:textId="77777777" w:rsidR="000C072A"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Estudiar, Verificar, aprobar, aplazar o </w:t>
      </w:r>
      <w:r w:rsidR="00785430" w:rsidRPr="00CC4EB0">
        <w:rPr>
          <w:rFonts w:ascii="Arial Narrow" w:hAnsi="Arial Narrow"/>
        </w:rPr>
        <w:t>negar</w:t>
      </w:r>
      <w:r w:rsidR="000C072A">
        <w:rPr>
          <w:rFonts w:ascii="Arial Narrow" w:hAnsi="Arial Narrow"/>
        </w:rPr>
        <w:t xml:space="preserve"> los auxilios,</w:t>
      </w:r>
      <w:r w:rsidR="00785430" w:rsidRPr="00CC4EB0">
        <w:rPr>
          <w:rFonts w:ascii="Arial Narrow" w:hAnsi="Arial Narrow"/>
        </w:rPr>
        <w:t xml:space="preserve"> las</w:t>
      </w:r>
      <w:r w:rsidRPr="00CC4EB0">
        <w:rPr>
          <w:rFonts w:ascii="Arial Narrow" w:hAnsi="Arial Narrow"/>
        </w:rPr>
        <w:t xml:space="preserve"> solicitudes de ayuda y contribuciones económicas que presenten los empleados y asociados</w:t>
      </w:r>
      <w:r w:rsidR="00CF64DD" w:rsidRPr="00CC4EB0">
        <w:rPr>
          <w:rFonts w:ascii="Arial Narrow" w:hAnsi="Arial Narrow"/>
        </w:rPr>
        <w:t xml:space="preserve"> del </w:t>
      </w:r>
      <w:r w:rsidRPr="00CC4EB0">
        <w:rPr>
          <w:rFonts w:ascii="Arial Narrow" w:hAnsi="Arial Narrow"/>
        </w:rPr>
        <w:t>fondo</w:t>
      </w:r>
      <w:r w:rsidR="000C072A">
        <w:rPr>
          <w:rFonts w:ascii="Arial Narrow" w:hAnsi="Arial Narrow"/>
        </w:rPr>
        <w:t xml:space="preserve"> acorde con los auxilios o programas aprobados anualmente por el Consejo de Administración</w:t>
      </w:r>
      <w:r w:rsidRPr="00CC4EB0">
        <w:rPr>
          <w:rFonts w:ascii="Arial Narrow" w:hAnsi="Arial Narrow"/>
        </w:rPr>
        <w:t>.</w:t>
      </w:r>
    </w:p>
    <w:p w14:paraId="0E941B08" w14:textId="4206D20E" w:rsidR="00EE5BE6" w:rsidRPr="000C072A" w:rsidRDefault="000C072A" w:rsidP="00493A53">
      <w:pPr>
        <w:pStyle w:val="Prrafodelista"/>
        <w:numPr>
          <w:ilvl w:val="0"/>
          <w:numId w:val="31"/>
        </w:numPr>
        <w:ind w:left="360" w:hanging="360"/>
        <w:jc w:val="both"/>
        <w:rPr>
          <w:rFonts w:ascii="Arial Narrow" w:hAnsi="Arial Narrow"/>
        </w:rPr>
      </w:pPr>
      <w:r>
        <w:rPr>
          <w:rFonts w:ascii="Arial Narrow" w:hAnsi="Arial Narrow"/>
        </w:rPr>
        <w:t>H</w:t>
      </w:r>
      <w:r w:rsidR="00EE5BE6" w:rsidRPr="000C072A">
        <w:rPr>
          <w:rFonts w:ascii="Arial Narrow" w:hAnsi="Arial Narrow"/>
        </w:rPr>
        <w:t>acerle seguimiento y control al destino y a la correcta aplicación de las ayudas y contribuciones económicas por parte de los empleados o asociados que sean beneficiarios</w:t>
      </w:r>
      <w:r>
        <w:rPr>
          <w:rFonts w:ascii="Arial Narrow" w:hAnsi="Arial Narrow"/>
        </w:rPr>
        <w:t xml:space="preserve"> de los fondos sociales y mutuales</w:t>
      </w:r>
      <w:r w:rsidR="00EE5BE6" w:rsidRPr="000C072A">
        <w:rPr>
          <w:rFonts w:ascii="Arial Narrow" w:hAnsi="Arial Narrow"/>
        </w:rPr>
        <w:t>.</w:t>
      </w:r>
    </w:p>
    <w:p w14:paraId="0E941B09" w14:textId="7079DE8C"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Reunirse extraordinariamente, dentro de la mayor brevedad, cuando se presenten situaciones de calamidad o tragedias colectivas que afecten a los empleados o asociados, a sus familias y a la comunidad en general, para estudiar y analizar el caso y aprobar formas de ayuda y de contribución que se puedan prestar a través</w:t>
      </w:r>
      <w:r w:rsidR="00CF64DD" w:rsidRPr="00CC4EB0">
        <w:rPr>
          <w:rFonts w:ascii="Arial Narrow" w:hAnsi="Arial Narrow"/>
        </w:rPr>
        <w:t xml:space="preserve"> de</w:t>
      </w:r>
      <w:r w:rsidR="000C072A">
        <w:rPr>
          <w:rFonts w:ascii="Arial Narrow" w:hAnsi="Arial Narrow"/>
        </w:rPr>
        <w:t xml:space="preserve"> los Fondos Sociales y/o mutuales</w:t>
      </w:r>
      <w:r w:rsidRPr="00CC4EB0">
        <w:rPr>
          <w:rFonts w:ascii="Arial Narrow" w:hAnsi="Arial Narrow"/>
        </w:rPr>
        <w:t>.</w:t>
      </w:r>
    </w:p>
    <w:p w14:paraId="0E941B0A" w14:textId="77777777" w:rsidR="00EE5BE6" w:rsidRPr="00CC4EB0" w:rsidRDefault="0030369B" w:rsidP="00493A53">
      <w:pPr>
        <w:pStyle w:val="Prrafodelista"/>
        <w:numPr>
          <w:ilvl w:val="0"/>
          <w:numId w:val="31"/>
        </w:numPr>
        <w:ind w:left="360" w:hanging="360"/>
        <w:jc w:val="both"/>
        <w:rPr>
          <w:rFonts w:ascii="Arial Narrow" w:hAnsi="Arial Narrow"/>
        </w:rPr>
      </w:pPr>
      <w:r w:rsidRPr="00CC4EB0">
        <w:rPr>
          <w:rFonts w:ascii="Arial Narrow" w:hAnsi="Arial Narrow"/>
        </w:rPr>
        <w:t>L</w:t>
      </w:r>
      <w:r w:rsidR="00EE5BE6" w:rsidRPr="00CC4EB0">
        <w:rPr>
          <w:rFonts w:ascii="Arial Narrow" w:hAnsi="Arial Narrow"/>
        </w:rPr>
        <w:t>levar el libro de registros de participantes en los diferentes eventos.</w:t>
      </w:r>
    </w:p>
    <w:p w14:paraId="0E941B0C" w14:textId="0DE71C52"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Coordinar </w:t>
      </w:r>
      <w:r w:rsidR="000C072A">
        <w:rPr>
          <w:rFonts w:ascii="Arial Narrow" w:hAnsi="Arial Narrow"/>
        </w:rPr>
        <w:t>con la Gerencia y el Consejo de Administración</w:t>
      </w:r>
      <w:r w:rsidR="000C072A" w:rsidRPr="00CC4EB0">
        <w:rPr>
          <w:rFonts w:ascii="Arial Narrow" w:hAnsi="Arial Narrow"/>
        </w:rPr>
        <w:t xml:space="preserve"> </w:t>
      </w:r>
      <w:r w:rsidRPr="00CC4EB0">
        <w:rPr>
          <w:rFonts w:ascii="Arial Narrow" w:hAnsi="Arial Narrow"/>
        </w:rPr>
        <w:t xml:space="preserve">la participación de empleados y asociados </w:t>
      </w:r>
      <w:r w:rsidR="00785430" w:rsidRPr="00CC4EB0">
        <w:rPr>
          <w:rFonts w:ascii="Arial Narrow" w:hAnsi="Arial Narrow"/>
        </w:rPr>
        <w:t>a eventos</w:t>
      </w:r>
      <w:r w:rsidRPr="00CC4EB0">
        <w:rPr>
          <w:rFonts w:ascii="Arial Narrow" w:hAnsi="Arial Narrow"/>
        </w:rPr>
        <w:t xml:space="preserve"> programados en representación de </w:t>
      </w:r>
      <w:r w:rsidR="006050F1">
        <w:rPr>
          <w:rFonts w:ascii="Arial Narrow" w:hAnsi="Arial Narrow"/>
          <w:bCs/>
        </w:rPr>
        <w:t>COOPEJEMPLO</w:t>
      </w:r>
      <w:r w:rsidRPr="00CC4EB0">
        <w:rPr>
          <w:rFonts w:ascii="Arial Narrow" w:hAnsi="Arial Narrow"/>
        </w:rPr>
        <w:t>.</w:t>
      </w:r>
    </w:p>
    <w:p w14:paraId="0E941B0D" w14:textId="7777777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Velar por el cumplimiento de los compromisos adquiridos por parte de los empleados y asociados en </w:t>
      </w:r>
      <w:r w:rsidR="00785430" w:rsidRPr="00CC4EB0">
        <w:rPr>
          <w:rFonts w:ascii="Arial Narrow" w:hAnsi="Arial Narrow"/>
        </w:rPr>
        <w:t>los eventos</w:t>
      </w:r>
      <w:r w:rsidRPr="00CC4EB0">
        <w:rPr>
          <w:rFonts w:ascii="Arial Narrow" w:hAnsi="Arial Narrow"/>
        </w:rPr>
        <w:t xml:space="preserve"> que se programen.</w:t>
      </w:r>
    </w:p>
    <w:p w14:paraId="0E941B0E" w14:textId="65068C74"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Coordinar </w:t>
      </w:r>
      <w:r w:rsidR="000C072A">
        <w:rPr>
          <w:rFonts w:ascii="Arial Narrow" w:hAnsi="Arial Narrow"/>
        </w:rPr>
        <w:t>con la Gerencia y el Consejo de Administración</w:t>
      </w:r>
      <w:r w:rsidR="000C072A" w:rsidRPr="00CC4EB0">
        <w:rPr>
          <w:rFonts w:ascii="Arial Narrow" w:hAnsi="Arial Narrow"/>
        </w:rPr>
        <w:t xml:space="preserve"> </w:t>
      </w:r>
      <w:r w:rsidRPr="00CC4EB0">
        <w:rPr>
          <w:rFonts w:ascii="Arial Narrow" w:hAnsi="Arial Narrow"/>
        </w:rPr>
        <w:t>eventos en los municipios en los que la cantidad de asociados justifique su desarrollo.</w:t>
      </w:r>
    </w:p>
    <w:p w14:paraId="0E941B0F" w14:textId="7777777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Evaluar permanentemente las actividades y programaciones que se organicen, tanto en medición de número de actividades, la calidad de los programas y el efecto logrado en los sujetos.</w:t>
      </w:r>
    </w:p>
    <w:p w14:paraId="0E941B10" w14:textId="77777777"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Establecer registros estadísticos que faciliten el control y evaluación</w:t>
      </w:r>
      <w:r w:rsidR="00CF64DD" w:rsidRPr="00CC4EB0">
        <w:rPr>
          <w:rFonts w:ascii="Arial Narrow" w:hAnsi="Arial Narrow"/>
        </w:rPr>
        <w:t xml:space="preserve"> del </w:t>
      </w:r>
      <w:r w:rsidRPr="00CC4EB0">
        <w:rPr>
          <w:rFonts w:ascii="Arial Narrow" w:hAnsi="Arial Narrow"/>
        </w:rPr>
        <w:t>cumplimiento y desarrollo de los planes de bienestar social y solidaridad.</w:t>
      </w:r>
    </w:p>
    <w:p w14:paraId="0E941B11" w14:textId="69FBE133" w:rsidR="00EE5BE6" w:rsidRPr="00CC4EB0" w:rsidRDefault="00EE5BE6" w:rsidP="00493A53">
      <w:pPr>
        <w:pStyle w:val="Prrafodelista"/>
        <w:numPr>
          <w:ilvl w:val="0"/>
          <w:numId w:val="31"/>
        </w:numPr>
        <w:ind w:left="360" w:hanging="360"/>
        <w:jc w:val="both"/>
        <w:rPr>
          <w:rFonts w:ascii="Arial Narrow" w:hAnsi="Arial Narrow"/>
        </w:rPr>
      </w:pPr>
      <w:r w:rsidRPr="00CC4EB0">
        <w:rPr>
          <w:rFonts w:ascii="Arial Narrow" w:hAnsi="Arial Narrow"/>
        </w:rPr>
        <w:t xml:space="preserve">Las demás funciones que </w:t>
      </w:r>
      <w:r w:rsidR="001E27EF">
        <w:rPr>
          <w:rFonts w:ascii="Arial Narrow" w:hAnsi="Arial Narrow"/>
        </w:rPr>
        <w:t>el Consejo de Administración</w:t>
      </w:r>
      <w:r w:rsidRPr="00CC4EB0">
        <w:rPr>
          <w:rFonts w:ascii="Arial Narrow" w:hAnsi="Arial Narrow"/>
        </w:rPr>
        <w:t xml:space="preserve"> estime conveniente o que por mandato legal debe desarrollar, siempre que sean afines a la responsabilidad social</w:t>
      </w:r>
      <w:r w:rsidR="00CF64DD" w:rsidRPr="00CC4EB0">
        <w:rPr>
          <w:rFonts w:ascii="Arial Narrow" w:hAnsi="Arial Narrow"/>
        </w:rPr>
        <w:t xml:space="preserve"> del </w:t>
      </w:r>
      <w:r w:rsidRPr="00CC4EB0">
        <w:rPr>
          <w:rFonts w:ascii="Arial Narrow" w:hAnsi="Arial Narrow"/>
        </w:rPr>
        <w:t>comité y no contraríen la naturaleza y el espíritu</w:t>
      </w:r>
      <w:r w:rsidR="00CF64DD" w:rsidRPr="00CC4EB0">
        <w:rPr>
          <w:rFonts w:ascii="Arial Narrow" w:hAnsi="Arial Narrow"/>
        </w:rPr>
        <w:t xml:space="preserve"> del </w:t>
      </w:r>
      <w:r w:rsidRPr="00CC4EB0">
        <w:rPr>
          <w:rFonts w:ascii="Arial Narrow" w:hAnsi="Arial Narrow"/>
        </w:rPr>
        <w:t>presente reglamento.</w:t>
      </w:r>
    </w:p>
    <w:p w14:paraId="0E941B12" w14:textId="77777777" w:rsidR="00EE5BE6" w:rsidRPr="00CC4EB0" w:rsidRDefault="00EE5BE6" w:rsidP="006E241C">
      <w:pPr>
        <w:autoSpaceDE w:val="0"/>
        <w:autoSpaceDN w:val="0"/>
        <w:adjustRightInd w:val="0"/>
        <w:jc w:val="both"/>
        <w:rPr>
          <w:rFonts w:ascii="Arial Narrow" w:hAnsi="Arial Narrow"/>
        </w:rPr>
      </w:pPr>
    </w:p>
    <w:p w14:paraId="0E941B13" w14:textId="144016AE" w:rsidR="00487F05" w:rsidRPr="00CC4EB0" w:rsidRDefault="00487F05" w:rsidP="006E241C">
      <w:pPr>
        <w:autoSpaceDE w:val="0"/>
        <w:autoSpaceDN w:val="0"/>
        <w:adjustRightInd w:val="0"/>
        <w:jc w:val="both"/>
        <w:rPr>
          <w:rFonts w:ascii="Arial Narrow" w:hAnsi="Arial Narrow"/>
          <w:bCs/>
        </w:rPr>
      </w:pPr>
      <w:r w:rsidRPr="00CC4EB0">
        <w:rPr>
          <w:rFonts w:ascii="Arial Narrow" w:hAnsi="Arial Narrow"/>
          <w:b/>
          <w:bCs/>
        </w:rPr>
        <w:t xml:space="preserve">Artículo </w:t>
      </w:r>
      <w:r w:rsidR="000C072A">
        <w:rPr>
          <w:rFonts w:ascii="Arial Narrow" w:hAnsi="Arial Narrow"/>
          <w:b/>
          <w:bCs/>
        </w:rPr>
        <w:t>20</w:t>
      </w:r>
      <w:r w:rsidRPr="00CC4EB0">
        <w:rPr>
          <w:rFonts w:ascii="Arial Narrow" w:hAnsi="Arial Narrow"/>
          <w:b/>
          <w:bCs/>
        </w:rPr>
        <w:t>. Responsabilidades.</w:t>
      </w:r>
      <w:r w:rsidR="000F12AB" w:rsidRPr="00CC4EB0">
        <w:rPr>
          <w:rFonts w:ascii="Arial Narrow" w:hAnsi="Arial Narrow"/>
          <w:b/>
          <w:bCs/>
        </w:rPr>
        <w:t xml:space="preserve"> </w:t>
      </w:r>
      <w:r w:rsidRPr="00CC4EB0">
        <w:rPr>
          <w:rFonts w:ascii="Arial Narrow" w:hAnsi="Arial Narrow"/>
          <w:bCs/>
        </w:rPr>
        <w:t>Los miembros</w:t>
      </w:r>
      <w:r w:rsidR="00CF64DD" w:rsidRPr="00CC4EB0">
        <w:rPr>
          <w:rFonts w:ascii="Arial Narrow" w:hAnsi="Arial Narrow"/>
          <w:bCs/>
        </w:rPr>
        <w:t xml:space="preserve"> del </w:t>
      </w:r>
      <w:r w:rsidRPr="00CC4EB0">
        <w:rPr>
          <w:rFonts w:ascii="Arial Narrow" w:hAnsi="Arial Narrow"/>
          <w:bCs/>
        </w:rPr>
        <w:t>com</w:t>
      </w:r>
      <w:r w:rsidR="00CF64DD" w:rsidRPr="00CC4EB0">
        <w:rPr>
          <w:rFonts w:ascii="Arial Narrow" w:hAnsi="Arial Narrow"/>
          <w:bCs/>
        </w:rPr>
        <w:t>ité serán los responsables de lo</w:t>
      </w:r>
      <w:r w:rsidRPr="00CC4EB0">
        <w:rPr>
          <w:rFonts w:ascii="Arial Narrow" w:hAnsi="Arial Narrow"/>
          <w:bCs/>
        </w:rPr>
        <w:t xml:space="preserve">s programas de </w:t>
      </w:r>
      <w:r w:rsidR="000C072A">
        <w:rPr>
          <w:rFonts w:ascii="Arial Narrow" w:hAnsi="Arial Narrow"/>
          <w:bCs/>
        </w:rPr>
        <w:t>educación,</w:t>
      </w:r>
      <w:r w:rsidR="00710D50">
        <w:rPr>
          <w:rFonts w:ascii="Arial Narrow" w:hAnsi="Arial Narrow"/>
          <w:bCs/>
        </w:rPr>
        <w:t xml:space="preserve"> salud,</w:t>
      </w:r>
      <w:r w:rsidR="000C072A">
        <w:rPr>
          <w:rFonts w:ascii="Arial Narrow" w:hAnsi="Arial Narrow"/>
          <w:bCs/>
        </w:rPr>
        <w:t xml:space="preserve"> solidaridad, </w:t>
      </w:r>
      <w:r w:rsidRPr="00CC4EB0">
        <w:rPr>
          <w:rFonts w:ascii="Arial Narrow" w:hAnsi="Arial Narrow"/>
          <w:bCs/>
        </w:rPr>
        <w:t>bienestar social, solidaridad,</w:t>
      </w:r>
      <w:r w:rsidR="000C072A">
        <w:rPr>
          <w:rFonts w:ascii="Arial Narrow" w:hAnsi="Arial Narrow"/>
          <w:bCs/>
        </w:rPr>
        <w:t xml:space="preserve"> previsión, integración,</w:t>
      </w:r>
      <w:r w:rsidRPr="00CC4EB0">
        <w:rPr>
          <w:rFonts w:ascii="Arial Narrow" w:hAnsi="Arial Narrow"/>
          <w:bCs/>
        </w:rPr>
        <w:t xml:space="preserve"> recreación, cultura y deportes, que debe impartir </w:t>
      </w:r>
      <w:r w:rsidR="006050F1">
        <w:rPr>
          <w:rFonts w:ascii="Arial Narrow" w:hAnsi="Arial Narrow"/>
          <w:bCs/>
        </w:rPr>
        <w:t>COOPEJEMPLO</w:t>
      </w:r>
      <w:r w:rsidR="00710D50" w:rsidRPr="00CC4EB0">
        <w:rPr>
          <w:rFonts w:ascii="Arial Narrow" w:hAnsi="Arial Narrow"/>
          <w:bCs/>
        </w:rPr>
        <w:t xml:space="preserve"> </w:t>
      </w:r>
      <w:r w:rsidRPr="00CC4EB0">
        <w:rPr>
          <w:rFonts w:ascii="Arial Narrow" w:hAnsi="Arial Narrow"/>
          <w:bCs/>
        </w:rPr>
        <w:t xml:space="preserve">y responden por los perjuicios que se ocasionen a </w:t>
      </w:r>
      <w:r w:rsidR="006050F1">
        <w:rPr>
          <w:rFonts w:ascii="Arial Narrow" w:hAnsi="Arial Narrow"/>
          <w:bCs/>
        </w:rPr>
        <w:t>COOPEJEMPLO</w:t>
      </w:r>
      <w:r w:rsidR="00710D50" w:rsidRPr="00CC4EB0">
        <w:rPr>
          <w:rFonts w:ascii="Arial Narrow" w:hAnsi="Arial Narrow"/>
          <w:bCs/>
        </w:rPr>
        <w:t xml:space="preserve"> </w:t>
      </w:r>
      <w:r w:rsidRPr="00CC4EB0">
        <w:rPr>
          <w:rFonts w:ascii="Arial Narrow" w:hAnsi="Arial Narrow"/>
          <w:bCs/>
        </w:rPr>
        <w:t xml:space="preserve">o a los asociados por negligencia en el cumplimiento de sus funciones e incurran en las sanciones previstas por la ley, en el estatuto y en </w:t>
      </w:r>
      <w:r w:rsidRPr="00CC4EB0">
        <w:rPr>
          <w:rFonts w:ascii="Arial Narrow" w:hAnsi="Arial Narrow"/>
          <w:bCs/>
        </w:rPr>
        <w:lastRenderedPageBreak/>
        <w:t xml:space="preserve">los reglamentos de </w:t>
      </w:r>
      <w:r w:rsidR="006050F1">
        <w:rPr>
          <w:rFonts w:ascii="Arial Narrow" w:hAnsi="Arial Narrow"/>
          <w:bCs/>
        </w:rPr>
        <w:t>COOPEJEMPLO</w:t>
      </w:r>
      <w:r w:rsidRPr="00CC4EB0">
        <w:rPr>
          <w:rFonts w:ascii="Arial Narrow" w:hAnsi="Arial Narrow"/>
          <w:bCs/>
        </w:rPr>
        <w:t>. Solo serán eximidos de responsabilidad mediante prueba de no haber participado en la reunión y/o haber salvado expresamente el voto.</w:t>
      </w:r>
    </w:p>
    <w:p w14:paraId="0E941B14" w14:textId="77777777" w:rsidR="00487F05" w:rsidRPr="00CC4EB0" w:rsidRDefault="00487F05" w:rsidP="006E241C">
      <w:pPr>
        <w:autoSpaceDE w:val="0"/>
        <w:autoSpaceDN w:val="0"/>
        <w:adjustRightInd w:val="0"/>
        <w:jc w:val="both"/>
        <w:rPr>
          <w:rFonts w:ascii="Arial Narrow" w:hAnsi="Arial Narrow"/>
          <w:bCs/>
        </w:rPr>
      </w:pPr>
    </w:p>
    <w:p w14:paraId="0E941B15" w14:textId="77777777" w:rsidR="00487F05" w:rsidRPr="00CC4EB0" w:rsidRDefault="00487F05" w:rsidP="006E241C">
      <w:pPr>
        <w:autoSpaceDE w:val="0"/>
        <w:autoSpaceDN w:val="0"/>
        <w:adjustRightInd w:val="0"/>
        <w:jc w:val="both"/>
        <w:rPr>
          <w:rFonts w:ascii="Arial Narrow" w:hAnsi="Arial Narrow"/>
        </w:rPr>
      </w:pPr>
      <w:r w:rsidRPr="00CC4EB0">
        <w:rPr>
          <w:rFonts w:ascii="Arial Narrow" w:hAnsi="Arial Narrow"/>
          <w:b/>
          <w:bCs/>
        </w:rPr>
        <w:t>PARAGRAFO.</w:t>
      </w:r>
      <w:r w:rsidRPr="00CC4EB0">
        <w:rPr>
          <w:rFonts w:ascii="Arial Narrow" w:hAnsi="Arial Narrow"/>
          <w:bCs/>
        </w:rPr>
        <w:t xml:space="preserve"> Los miembros</w:t>
      </w:r>
      <w:r w:rsidR="00CF64DD" w:rsidRPr="00CC4EB0">
        <w:rPr>
          <w:rFonts w:ascii="Arial Narrow" w:hAnsi="Arial Narrow"/>
          <w:bCs/>
        </w:rPr>
        <w:t xml:space="preserve"> del </w:t>
      </w:r>
      <w:r w:rsidRPr="00CC4EB0">
        <w:rPr>
          <w:rFonts w:ascii="Arial Narrow" w:hAnsi="Arial Narrow"/>
          <w:bCs/>
        </w:rPr>
        <w:t>comité</w:t>
      </w:r>
      <w:r w:rsidR="00A21BDA" w:rsidRPr="00CC4EB0">
        <w:rPr>
          <w:rFonts w:ascii="Arial Narrow" w:hAnsi="Arial Narrow"/>
          <w:bCs/>
        </w:rPr>
        <w:t>, a excepción</w:t>
      </w:r>
      <w:r w:rsidR="00CF64DD" w:rsidRPr="00CC4EB0">
        <w:rPr>
          <w:rFonts w:ascii="Arial Narrow" w:hAnsi="Arial Narrow"/>
          <w:bCs/>
        </w:rPr>
        <w:t xml:space="preserve"> del </w:t>
      </w:r>
      <w:r w:rsidR="00A21BDA" w:rsidRPr="00CC4EB0">
        <w:rPr>
          <w:rFonts w:ascii="Arial Narrow" w:hAnsi="Arial Narrow"/>
          <w:bCs/>
        </w:rPr>
        <w:t>Gerente o su representante,</w:t>
      </w:r>
      <w:r w:rsidRPr="00CC4EB0">
        <w:rPr>
          <w:rFonts w:ascii="Arial Narrow" w:hAnsi="Arial Narrow"/>
          <w:bCs/>
        </w:rPr>
        <w:t xml:space="preserve"> no podrán desempeñar cargos administrativos en la entidad, ni celebrar contratos comerciales o de servicios profesionales con ella, mientras estén actuando como tales.</w:t>
      </w:r>
    </w:p>
    <w:p w14:paraId="0E941B16" w14:textId="77777777" w:rsidR="00EE5BE6" w:rsidRPr="00CC4EB0" w:rsidRDefault="00EE5BE6" w:rsidP="006E241C">
      <w:pPr>
        <w:autoSpaceDE w:val="0"/>
        <w:autoSpaceDN w:val="0"/>
        <w:adjustRightInd w:val="0"/>
        <w:jc w:val="both"/>
        <w:rPr>
          <w:rFonts w:ascii="Arial Narrow" w:hAnsi="Arial Narrow"/>
        </w:rPr>
      </w:pPr>
    </w:p>
    <w:p w14:paraId="0E941B17" w14:textId="03BF9912" w:rsidR="00EE5BE6" w:rsidRPr="00CC4EB0" w:rsidRDefault="00785430" w:rsidP="006E241C">
      <w:pPr>
        <w:autoSpaceDE w:val="0"/>
        <w:autoSpaceDN w:val="0"/>
        <w:adjustRightInd w:val="0"/>
        <w:jc w:val="both"/>
        <w:rPr>
          <w:rFonts w:ascii="Arial Narrow" w:hAnsi="Arial Narrow"/>
          <w:bCs/>
        </w:rPr>
      </w:pPr>
      <w:r w:rsidRPr="00CC4EB0">
        <w:rPr>
          <w:rFonts w:ascii="Arial Narrow" w:hAnsi="Arial Narrow"/>
          <w:b/>
          <w:bCs/>
        </w:rPr>
        <w:t>Artículo</w:t>
      </w:r>
      <w:r w:rsidR="00487F05" w:rsidRPr="00CC4EB0">
        <w:rPr>
          <w:rFonts w:ascii="Arial Narrow" w:hAnsi="Arial Narrow"/>
          <w:b/>
          <w:bCs/>
        </w:rPr>
        <w:t xml:space="preserve"> </w:t>
      </w:r>
      <w:r w:rsidR="000C072A">
        <w:rPr>
          <w:rFonts w:ascii="Arial Narrow" w:hAnsi="Arial Narrow"/>
          <w:b/>
          <w:bCs/>
        </w:rPr>
        <w:t>21</w:t>
      </w:r>
      <w:r w:rsidR="00EE5BE6" w:rsidRPr="00CC4EB0">
        <w:rPr>
          <w:rFonts w:ascii="Arial Narrow" w:hAnsi="Arial Narrow"/>
          <w:b/>
          <w:bCs/>
        </w:rPr>
        <w:t>. Funciones</w:t>
      </w:r>
      <w:r w:rsidR="00CF64DD" w:rsidRPr="00CC4EB0">
        <w:rPr>
          <w:rFonts w:ascii="Arial Narrow" w:hAnsi="Arial Narrow"/>
          <w:b/>
          <w:bCs/>
        </w:rPr>
        <w:t xml:space="preserve"> del </w:t>
      </w:r>
      <w:r w:rsidR="00893085" w:rsidRPr="00CC4EB0">
        <w:rPr>
          <w:rFonts w:ascii="Arial Narrow" w:hAnsi="Arial Narrow"/>
          <w:b/>
          <w:bCs/>
        </w:rPr>
        <w:t>presidente</w:t>
      </w:r>
      <w:r w:rsidR="00CF64DD" w:rsidRPr="00CC4EB0">
        <w:rPr>
          <w:rFonts w:ascii="Arial Narrow" w:hAnsi="Arial Narrow"/>
          <w:b/>
          <w:bCs/>
        </w:rPr>
        <w:t xml:space="preserve"> del </w:t>
      </w:r>
      <w:r w:rsidR="00EE5BE6" w:rsidRPr="00CC4EB0">
        <w:rPr>
          <w:rFonts w:ascii="Arial Narrow" w:hAnsi="Arial Narrow"/>
          <w:b/>
          <w:bCs/>
        </w:rPr>
        <w:t xml:space="preserve">comité. </w:t>
      </w:r>
      <w:r w:rsidR="00EE5BE6" w:rsidRPr="00CC4EB0">
        <w:rPr>
          <w:rFonts w:ascii="Arial Narrow" w:hAnsi="Arial Narrow"/>
          <w:bCs/>
        </w:rPr>
        <w:t>Serán funciones</w:t>
      </w:r>
      <w:r w:rsidR="00CF64DD" w:rsidRPr="00CC4EB0">
        <w:rPr>
          <w:rFonts w:ascii="Arial Narrow" w:hAnsi="Arial Narrow"/>
          <w:bCs/>
        </w:rPr>
        <w:t xml:space="preserve"> del </w:t>
      </w:r>
      <w:r w:rsidR="00EE5BE6" w:rsidRPr="00CC4EB0">
        <w:rPr>
          <w:rFonts w:ascii="Arial Narrow" w:hAnsi="Arial Narrow"/>
          <w:bCs/>
        </w:rPr>
        <w:t>presidente</w:t>
      </w:r>
      <w:r w:rsidR="00CF64DD" w:rsidRPr="00CC4EB0">
        <w:rPr>
          <w:rFonts w:ascii="Arial Narrow" w:hAnsi="Arial Narrow"/>
          <w:bCs/>
        </w:rPr>
        <w:t xml:space="preserve"> del </w:t>
      </w:r>
      <w:r w:rsidR="003C7B78" w:rsidRPr="00CC4EB0">
        <w:rPr>
          <w:rFonts w:ascii="Arial Narrow" w:hAnsi="Arial Narrow"/>
          <w:bCs/>
        </w:rPr>
        <w:t xml:space="preserve">Comité de </w:t>
      </w:r>
      <w:r w:rsidR="00B63B1D">
        <w:rPr>
          <w:rFonts w:ascii="Arial Narrow" w:hAnsi="Arial Narrow"/>
          <w:bCs/>
        </w:rPr>
        <w:t xml:space="preserve">Educación </w:t>
      </w:r>
      <w:r w:rsidR="00EE087E" w:rsidRPr="00CC4EB0">
        <w:rPr>
          <w:rFonts w:ascii="Arial Narrow" w:hAnsi="Arial Narrow"/>
          <w:bCs/>
        </w:rPr>
        <w:t>y Bienestar Social</w:t>
      </w:r>
      <w:r w:rsidR="00EE5BE6" w:rsidRPr="00CC4EB0">
        <w:rPr>
          <w:rFonts w:ascii="Arial Narrow" w:hAnsi="Arial Narrow"/>
          <w:bCs/>
        </w:rPr>
        <w:t xml:space="preserve"> las siguientes:</w:t>
      </w:r>
    </w:p>
    <w:p w14:paraId="0E941B18" w14:textId="77777777" w:rsidR="00EE5BE6" w:rsidRPr="00CC4EB0" w:rsidRDefault="00EE5BE6" w:rsidP="006E241C">
      <w:pPr>
        <w:autoSpaceDE w:val="0"/>
        <w:autoSpaceDN w:val="0"/>
        <w:adjustRightInd w:val="0"/>
        <w:jc w:val="both"/>
        <w:rPr>
          <w:rFonts w:ascii="Arial Narrow" w:hAnsi="Arial Narrow"/>
          <w:b/>
          <w:bCs/>
        </w:rPr>
      </w:pPr>
    </w:p>
    <w:p w14:paraId="0E941B19" w14:textId="77777777" w:rsidR="00EE5BE6" w:rsidRPr="00CC4EB0" w:rsidRDefault="00EE5BE6" w:rsidP="00493A53">
      <w:pPr>
        <w:numPr>
          <w:ilvl w:val="0"/>
          <w:numId w:val="26"/>
        </w:numPr>
        <w:tabs>
          <w:tab w:val="left" w:pos="446"/>
          <w:tab w:val="left" w:pos="782"/>
          <w:tab w:val="left" w:pos="6868"/>
          <w:tab w:val="right" w:pos="8203"/>
        </w:tabs>
        <w:autoSpaceDE w:val="0"/>
        <w:autoSpaceDN w:val="0"/>
        <w:adjustRightInd w:val="0"/>
        <w:ind w:left="360" w:hanging="360"/>
        <w:jc w:val="both"/>
        <w:rPr>
          <w:rFonts w:ascii="Arial Narrow" w:hAnsi="Arial Narrow"/>
        </w:rPr>
      </w:pPr>
      <w:r w:rsidRPr="00CC4EB0">
        <w:rPr>
          <w:rFonts w:ascii="Arial Narrow" w:hAnsi="Arial Narrow"/>
        </w:rPr>
        <w:t>Presidir las reuniones</w:t>
      </w:r>
      <w:r w:rsidR="00CF64DD" w:rsidRPr="00CC4EB0">
        <w:rPr>
          <w:rFonts w:ascii="Arial Narrow" w:hAnsi="Arial Narrow"/>
        </w:rPr>
        <w:t xml:space="preserve"> del </w:t>
      </w:r>
      <w:r w:rsidRPr="00CC4EB0">
        <w:rPr>
          <w:rFonts w:ascii="Arial Narrow" w:hAnsi="Arial Narrow"/>
        </w:rPr>
        <w:t>comité y verificar el cumplimiento de los acuerdos con cada uno de los responsables.</w:t>
      </w:r>
    </w:p>
    <w:p w14:paraId="0E941B1A" w14:textId="3933FC29" w:rsidR="00EE5BE6" w:rsidRPr="00CC4EB0" w:rsidRDefault="00EE5BE6" w:rsidP="00493A53">
      <w:pPr>
        <w:numPr>
          <w:ilvl w:val="0"/>
          <w:numId w:val="26"/>
        </w:numPr>
        <w:tabs>
          <w:tab w:val="left" w:pos="446"/>
          <w:tab w:val="left" w:pos="782"/>
          <w:tab w:val="right" w:pos="8203"/>
        </w:tabs>
        <w:autoSpaceDE w:val="0"/>
        <w:autoSpaceDN w:val="0"/>
        <w:adjustRightInd w:val="0"/>
        <w:ind w:left="360" w:hanging="360"/>
        <w:jc w:val="both"/>
        <w:rPr>
          <w:rFonts w:ascii="Arial Narrow" w:hAnsi="Arial Narrow"/>
        </w:rPr>
      </w:pPr>
      <w:r w:rsidRPr="00CC4EB0">
        <w:rPr>
          <w:rFonts w:ascii="Arial Narrow" w:hAnsi="Arial Narrow"/>
        </w:rPr>
        <w:t>Hacer que los miembros</w:t>
      </w:r>
      <w:r w:rsidR="00CF64DD" w:rsidRPr="00CC4EB0">
        <w:rPr>
          <w:rFonts w:ascii="Arial Narrow" w:hAnsi="Arial Narrow"/>
        </w:rPr>
        <w:t xml:space="preserve"> del </w:t>
      </w:r>
      <w:r w:rsidRPr="00CC4EB0">
        <w:rPr>
          <w:rFonts w:ascii="Arial Narrow" w:hAnsi="Arial Narrow"/>
        </w:rPr>
        <w:t xml:space="preserve">comité concurran puntuales y asiduamente a las reuniones y vigilar, con el </w:t>
      </w:r>
      <w:r w:rsidR="000C072A" w:rsidRPr="00CC4EB0">
        <w:rPr>
          <w:rFonts w:ascii="Arial Narrow" w:hAnsi="Arial Narrow"/>
        </w:rPr>
        <w:t>secretario</w:t>
      </w:r>
      <w:r w:rsidRPr="00CC4EB0">
        <w:rPr>
          <w:rFonts w:ascii="Arial Narrow" w:hAnsi="Arial Narrow"/>
        </w:rPr>
        <w:t xml:space="preserve"> el registro que se lleve para comprobar la asistencia.</w:t>
      </w:r>
    </w:p>
    <w:p w14:paraId="0E941B1B" w14:textId="77777777" w:rsidR="00EE5BE6" w:rsidRPr="00CC4EB0" w:rsidRDefault="00EE5BE6" w:rsidP="00493A53">
      <w:pPr>
        <w:numPr>
          <w:ilvl w:val="0"/>
          <w:numId w:val="26"/>
        </w:numPr>
        <w:tabs>
          <w:tab w:val="left" w:pos="446"/>
          <w:tab w:val="left" w:pos="782"/>
          <w:tab w:val="right" w:pos="8203"/>
        </w:tabs>
        <w:autoSpaceDE w:val="0"/>
        <w:autoSpaceDN w:val="0"/>
        <w:adjustRightInd w:val="0"/>
        <w:ind w:left="360" w:hanging="360"/>
        <w:jc w:val="both"/>
        <w:rPr>
          <w:rFonts w:ascii="Arial Narrow" w:hAnsi="Arial Narrow"/>
        </w:rPr>
      </w:pPr>
      <w:r w:rsidRPr="00CC4EB0">
        <w:rPr>
          <w:rFonts w:ascii="Arial Narrow" w:hAnsi="Arial Narrow"/>
        </w:rPr>
        <w:t>Coordinar la elaboración</w:t>
      </w:r>
      <w:r w:rsidR="00CF64DD" w:rsidRPr="00CC4EB0">
        <w:rPr>
          <w:rFonts w:ascii="Arial Narrow" w:hAnsi="Arial Narrow"/>
        </w:rPr>
        <w:t xml:space="preserve"> del </w:t>
      </w:r>
      <w:r w:rsidRPr="00CC4EB0">
        <w:rPr>
          <w:rFonts w:ascii="Arial Narrow" w:hAnsi="Arial Narrow"/>
        </w:rPr>
        <w:t>plan anual de actividades</w:t>
      </w:r>
      <w:r w:rsidR="00CF64DD" w:rsidRPr="00CC4EB0">
        <w:rPr>
          <w:rFonts w:ascii="Arial Narrow" w:hAnsi="Arial Narrow"/>
        </w:rPr>
        <w:t xml:space="preserve"> del </w:t>
      </w:r>
      <w:r w:rsidRPr="00CC4EB0">
        <w:rPr>
          <w:rFonts w:ascii="Arial Narrow" w:hAnsi="Arial Narrow"/>
        </w:rPr>
        <w:t>comité y su respectivo presupuesto.</w:t>
      </w:r>
    </w:p>
    <w:p w14:paraId="0E941B1C" w14:textId="77777777" w:rsidR="00EE5BE6" w:rsidRPr="00CC4EB0" w:rsidRDefault="00EE5BE6" w:rsidP="00493A53">
      <w:pPr>
        <w:numPr>
          <w:ilvl w:val="0"/>
          <w:numId w:val="26"/>
        </w:numPr>
        <w:tabs>
          <w:tab w:val="left" w:pos="446"/>
          <w:tab w:val="left" w:pos="782"/>
          <w:tab w:val="right" w:pos="8203"/>
        </w:tabs>
        <w:autoSpaceDE w:val="0"/>
        <w:autoSpaceDN w:val="0"/>
        <w:adjustRightInd w:val="0"/>
        <w:ind w:left="360" w:hanging="360"/>
        <w:jc w:val="both"/>
        <w:rPr>
          <w:rFonts w:ascii="Arial Narrow" w:hAnsi="Arial Narrow"/>
        </w:rPr>
      </w:pPr>
      <w:r w:rsidRPr="00CC4EB0">
        <w:rPr>
          <w:rFonts w:ascii="Arial Narrow" w:hAnsi="Arial Narrow"/>
        </w:rPr>
        <w:t>Orientar, coordinar y evaluar la ejecución</w:t>
      </w:r>
      <w:r w:rsidR="00CF64DD" w:rsidRPr="00CC4EB0">
        <w:rPr>
          <w:rFonts w:ascii="Arial Narrow" w:hAnsi="Arial Narrow"/>
        </w:rPr>
        <w:t xml:space="preserve"> del </w:t>
      </w:r>
      <w:r w:rsidRPr="00CC4EB0">
        <w:rPr>
          <w:rFonts w:ascii="Arial Narrow" w:hAnsi="Arial Narrow"/>
        </w:rPr>
        <w:t>plan anual de actividades y demás eventos que estén bajo la responsabilidad</w:t>
      </w:r>
      <w:r w:rsidR="00CF64DD" w:rsidRPr="00CC4EB0">
        <w:rPr>
          <w:rFonts w:ascii="Arial Narrow" w:hAnsi="Arial Narrow"/>
        </w:rPr>
        <w:t xml:space="preserve"> del </w:t>
      </w:r>
      <w:r w:rsidRPr="00CC4EB0">
        <w:rPr>
          <w:rFonts w:ascii="Arial Narrow" w:hAnsi="Arial Narrow"/>
        </w:rPr>
        <w:t>comité.</w:t>
      </w:r>
    </w:p>
    <w:p w14:paraId="0E941B1D" w14:textId="77777777" w:rsidR="00EE5BE6" w:rsidRPr="00CC4EB0" w:rsidRDefault="00EE5BE6" w:rsidP="00493A53">
      <w:pPr>
        <w:numPr>
          <w:ilvl w:val="0"/>
          <w:numId w:val="26"/>
        </w:numPr>
        <w:tabs>
          <w:tab w:val="left" w:pos="446"/>
          <w:tab w:val="left" w:pos="782"/>
          <w:tab w:val="right" w:pos="8203"/>
        </w:tabs>
        <w:autoSpaceDE w:val="0"/>
        <w:autoSpaceDN w:val="0"/>
        <w:adjustRightInd w:val="0"/>
        <w:ind w:left="360" w:hanging="360"/>
        <w:jc w:val="both"/>
        <w:rPr>
          <w:rFonts w:ascii="Arial Narrow" w:hAnsi="Arial Narrow"/>
        </w:rPr>
      </w:pPr>
      <w:r w:rsidRPr="00CC4EB0">
        <w:rPr>
          <w:rFonts w:ascii="Arial Narrow" w:hAnsi="Arial Narrow"/>
        </w:rPr>
        <w:t xml:space="preserve">Hacer seguimiento a las actividades asignadas a los </w:t>
      </w:r>
      <w:r w:rsidR="00785430" w:rsidRPr="00CC4EB0">
        <w:rPr>
          <w:rFonts w:ascii="Arial Narrow" w:hAnsi="Arial Narrow"/>
        </w:rPr>
        <w:t>demás miembros</w:t>
      </w:r>
      <w:r w:rsidRPr="00CC4EB0">
        <w:rPr>
          <w:rFonts w:ascii="Arial Narrow" w:hAnsi="Arial Narrow"/>
        </w:rPr>
        <w:t xml:space="preserve"> integrantes</w:t>
      </w:r>
      <w:r w:rsidR="00CF64DD" w:rsidRPr="00CC4EB0">
        <w:rPr>
          <w:rFonts w:ascii="Arial Narrow" w:hAnsi="Arial Narrow"/>
        </w:rPr>
        <w:t xml:space="preserve"> del </w:t>
      </w:r>
      <w:r w:rsidRPr="00CC4EB0">
        <w:rPr>
          <w:rFonts w:ascii="Arial Narrow" w:hAnsi="Arial Narrow"/>
        </w:rPr>
        <w:t>comité.</w:t>
      </w:r>
    </w:p>
    <w:p w14:paraId="0E941B1E" w14:textId="77777777" w:rsidR="00EE5BE6" w:rsidRPr="00CC4EB0" w:rsidRDefault="00EE5BE6" w:rsidP="00493A53">
      <w:pPr>
        <w:numPr>
          <w:ilvl w:val="0"/>
          <w:numId w:val="26"/>
        </w:numPr>
        <w:tabs>
          <w:tab w:val="left" w:pos="446"/>
          <w:tab w:val="left" w:pos="782"/>
          <w:tab w:val="right" w:pos="8203"/>
        </w:tabs>
        <w:autoSpaceDE w:val="0"/>
        <w:autoSpaceDN w:val="0"/>
        <w:adjustRightInd w:val="0"/>
        <w:ind w:left="360" w:hanging="360"/>
        <w:jc w:val="both"/>
        <w:rPr>
          <w:rFonts w:ascii="Arial Narrow" w:hAnsi="Arial Narrow"/>
        </w:rPr>
      </w:pPr>
      <w:r w:rsidRPr="00CC4EB0">
        <w:rPr>
          <w:rFonts w:ascii="Arial Narrow" w:hAnsi="Arial Narrow"/>
        </w:rPr>
        <w:t>Proponer los nombres de las personas para integrar las comisiones que fueren necesarias.</w:t>
      </w:r>
    </w:p>
    <w:p w14:paraId="0E941B1F" w14:textId="77777777" w:rsidR="00EE5BE6" w:rsidRPr="00CC4EB0" w:rsidRDefault="00EE5BE6" w:rsidP="00493A53">
      <w:pPr>
        <w:numPr>
          <w:ilvl w:val="0"/>
          <w:numId w:val="26"/>
        </w:numPr>
        <w:tabs>
          <w:tab w:val="left" w:pos="446"/>
          <w:tab w:val="left" w:pos="782"/>
          <w:tab w:val="right" w:pos="8203"/>
        </w:tabs>
        <w:autoSpaceDE w:val="0"/>
        <w:autoSpaceDN w:val="0"/>
        <w:adjustRightInd w:val="0"/>
        <w:ind w:left="360" w:hanging="360"/>
        <w:jc w:val="both"/>
        <w:rPr>
          <w:rFonts w:ascii="Arial Narrow" w:hAnsi="Arial Narrow"/>
        </w:rPr>
      </w:pPr>
      <w:r w:rsidRPr="00CC4EB0">
        <w:rPr>
          <w:rFonts w:ascii="Arial Narrow" w:hAnsi="Arial Narrow"/>
        </w:rPr>
        <w:t>Dirigir el debate interno de las sesiones</w:t>
      </w:r>
      <w:r w:rsidR="00CF64DD" w:rsidRPr="00CC4EB0">
        <w:rPr>
          <w:rFonts w:ascii="Arial Narrow" w:hAnsi="Arial Narrow"/>
        </w:rPr>
        <w:t xml:space="preserve"> del </w:t>
      </w:r>
      <w:r w:rsidRPr="00CC4EB0">
        <w:rPr>
          <w:rFonts w:ascii="Arial Narrow" w:hAnsi="Arial Narrow"/>
        </w:rPr>
        <w:t>Comité e impedir que se aparten de los temas objeto de las mismas y orientarlas con discreción y ecuanimidad.</w:t>
      </w:r>
    </w:p>
    <w:p w14:paraId="0E941B20" w14:textId="77777777" w:rsidR="00EE5BE6" w:rsidRPr="00CC4EB0" w:rsidRDefault="00EE5BE6" w:rsidP="00493A53">
      <w:pPr>
        <w:numPr>
          <w:ilvl w:val="0"/>
          <w:numId w:val="26"/>
        </w:numPr>
        <w:tabs>
          <w:tab w:val="left" w:pos="446"/>
          <w:tab w:val="left" w:pos="782"/>
          <w:tab w:val="right" w:pos="8203"/>
        </w:tabs>
        <w:autoSpaceDE w:val="0"/>
        <w:autoSpaceDN w:val="0"/>
        <w:adjustRightInd w:val="0"/>
        <w:ind w:left="360" w:hanging="360"/>
        <w:jc w:val="both"/>
        <w:rPr>
          <w:rFonts w:ascii="Arial Narrow" w:hAnsi="Arial Narrow"/>
        </w:rPr>
      </w:pPr>
      <w:r w:rsidRPr="00CC4EB0">
        <w:rPr>
          <w:rFonts w:ascii="Arial Narrow" w:hAnsi="Arial Narrow"/>
        </w:rPr>
        <w:t>Requerir los grupos y Comisiones designadas para que presenten los informes de las tareas que se les hayan encomendado.</w:t>
      </w:r>
    </w:p>
    <w:p w14:paraId="0E941B21" w14:textId="77777777" w:rsidR="00EE5BE6" w:rsidRPr="00CC4EB0" w:rsidRDefault="00EE5BE6" w:rsidP="006E241C">
      <w:pPr>
        <w:autoSpaceDE w:val="0"/>
        <w:autoSpaceDN w:val="0"/>
        <w:adjustRightInd w:val="0"/>
        <w:jc w:val="both"/>
        <w:rPr>
          <w:rFonts w:ascii="Arial Narrow" w:hAnsi="Arial Narrow"/>
          <w:b/>
          <w:bCs/>
        </w:rPr>
      </w:pPr>
    </w:p>
    <w:p w14:paraId="0E941B22" w14:textId="5FF24EDC" w:rsidR="00EE5BE6" w:rsidRPr="00CC4EB0" w:rsidRDefault="00785430" w:rsidP="006E241C">
      <w:pPr>
        <w:autoSpaceDE w:val="0"/>
        <w:autoSpaceDN w:val="0"/>
        <w:adjustRightInd w:val="0"/>
        <w:jc w:val="both"/>
        <w:rPr>
          <w:rFonts w:ascii="Arial Narrow" w:hAnsi="Arial Narrow"/>
          <w:bCs/>
        </w:rPr>
      </w:pPr>
      <w:r w:rsidRPr="00CC4EB0">
        <w:rPr>
          <w:rFonts w:ascii="Arial Narrow" w:hAnsi="Arial Narrow"/>
          <w:b/>
          <w:bCs/>
        </w:rPr>
        <w:t>Artículo</w:t>
      </w:r>
      <w:r w:rsidR="00487F05" w:rsidRPr="00CC4EB0">
        <w:rPr>
          <w:rFonts w:ascii="Arial Narrow" w:hAnsi="Arial Narrow"/>
          <w:b/>
          <w:bCs/>
        </w:rPr>
        <w:t xml:space="preserve"> </w:t>
      </w:r>
      <w:r w:rsidR="000C072A">
        <w:rPr>
          <w:rFonts w:ascii="Arial Narrow" w:hAnsi="Arial Narrow"/>
          <w:b/>
          <w:bCs/>
        </w:rPr>
        <w:t>22</w:t>
      </w:r>
      <w:r w:rsidR="00EE5BE6" w:rsidRPr="00CC4EB0">
        <w:rPr>
          <w:rFonts w:ascii="Arial Narrow" w:hAnsi="Arial Narrow"/>
          <w:b/>
          <w:bCs/>
        </w:rPr>
        <w:t>. Funciones</w:t>
      </w:r>
      <w:r w:rsidR="00CF64DD" w:rsidRPr="00CC4EB0">
        <w:rPr>
          <w:rFonts w:ascii="Arial Narrow" w:hAnsi="Arial Narrow"/>
          <w:b/>
          <w:bCs/>
        </w:rPr>
        <w:t xml:space="preserve"> del </w:t>
      </w:r>
      <w:r w:rsidR="00EE5BE6" w:rsidRPr="00CC4EB0">
        <w:rPr>
          <w:rFonts w:ascii="Arial Narrow" w:hAnsi="Arial Narrow"/>
          <w:b/>
          <w:bCs/>
        </w:rPr>
        <w:t>secretario</w:t>
      </w:r>
      <w:r w:rsidR="00CF64DD" w:rsidRPr="00CC4EB0">
        <w:rPr>
          <w:rFonts w:ascii="Arial Narrow" w:hAnsi="Arial Narrow"/>
          <w:b/>
          <w:bCs/>
        </w:rPr>
        <w:t xml:space="preserve"> del </w:t>
      </w:r>
      <w:r w:rsidR="00EE5BE6" w:rsidRPr="00CC4EB0">
        <w:rPr>
          <w:rFonts w:ascii="Arial Narrow" w:hAnsi="Arial Narrow"/>
          <w:b/>
          <w:bCs/>
        </w:rPr>
        <w:t xml:space="preserve">comité. </w:t>
      </w:r>
      <w:r w:rsidR="00EE5BE6" w:rsidRPr="00CC4EB0">
        <w:rPr>
          <w:rFonts w:ascii="Arial Narrow" w:hAnsi="Arial Narrow"/>
          <w:bCs/>
        </w:rPr>
        <w:t>Serán funciones</w:t>
      </w:r>
      <w:r w:rsidR="00CF64DD" w:rsidRPr="00CC4EB0">
        <w:rPr>
          <w:rFonts w:ascii="Arial Narrow" w:hAnsi="Arial Narrow"/>
          <w:bCs/>
        </w:rPr>
        <w:t xml:space="preserve"> del </w:t>
      </w:r>
      <w:r w:rsidR="00EE5BE6" w:rsidRPr="00CC4EB0">
        <w:rPr>
          <w:rFonts w:ascii="Arial Narrow" w:hAnsi="Arial Narrow"/>
          <w:bCs/>
        </w:rPr>
        <w:t>secretario</w:t>
      </w:r>
      <w:r w:rsidR="00CF64DD" w:rsidRPr="00CC4EB0">
        <w:rPr>
          <w:rFonts w:ascii="Arial Narrow" w:hAnsi="Arial Narrow"/>
          <w:bCs/>
        </w:rPr>
        <w:t xml:space="preserve"> del </w:t>
      </w:r>
      <w:r w:rsidR="003C7B78" w:rsidRPr="00CC4EB0">
        <w:rPr>
          <w:rFonts w:ascii="Arial Narrow" w:hAnsi="Arial Narrow"/>
          <w:bCs/>
        </w:rPr>
        <w:t xml:space="preserve">Comité de </w:t>
      </w:r>
      <w:r w:rsidR="00B63B1D">
        <w:rPr>
          <w:rFonts w:ascii="Arial Narrow" w:hAnsi="Arial Narrow"/>
          <w:bCs/>
        </w:rPr>
        <w:t xml:space="preserve">Educación </w:t>
      </w:r>
      <w:r w:rsidR="00EE087E" w:rsidRPr="00CC4EB0">
        <w:rPr>
          <w:rFonts w:ascii="Arial Narrow" w:hAnsi="Arial Narrow"/>
          <w:bCs/>
        </w:rPr>
        <w:t>y Bienestar Social</w:t>
      </w:r>
      <w:r w:rsidR="00EE5BE6" w:rsidRPr="00CC4EB0">
        <w:rPr>
          <w:rFonts w:ascii="Arial Narrow" w:hAnsi="Arial Narrow"/>
          <w:bCs/>
        </w:rPr>
        <w:t>.</w:t>
      </w:r>
    </w:p>
    <w:p w14:paraId="0E941B23" w14:textId="77777777" w:rsidR="00EE5BE6" w:rsidRPr="00CC4EB0" w:rsidRDefault="00EE5BE6" w:rsidP="006E241C">
      <w:pPr>
        <w:autoSpaceDE w:val="0"/>
        <w:autoSpaceDN w:val="0"/>
        <w:adjustRightInd w:val="0"/>
        <w:jc w:val="both"/>
        <w:rPr>
          <w:rFonts w:ascii="Arial Narrow" w:hAnsi="Arial Narrow"/>
          <w:b/>
          <w:bCs/>
        </w:rPr>
      </w:pPr>
    </w:p>
    <w:p w14:paraId="0E941B24"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Convocar a las reuniones ordinarias y extraordinarias</w:t>
      </w:r>
      <w:r w:rsidR="00CF64DD" w:rsidRPr="00CC4EB0">
        <w:rPr>
          <w:rFonts w:ascii="Arial Narrow" w:hAnsi="Arial Narrow"/>
          <w:bCs/>
        </w:rPr>
        <w:t xml:space="preserve"> del </w:t>
      </w:r>
      <w:r w:rsidRPr="00CC4EB0">
        <w:rPr>
          <w:rFonts w:ascii="Arial Narrow" w:hAnsi="Arial Narrow"/>
          <w:bCs/>
        </w:rPr>
        <w:t>comité.</w:t>
      </w:r>
    </w:p>
    <w:p w14:paraId="0E941B25"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Elaborar el calendario de sesiones</w:t>
      </w:r>
      <w:r w:rsidR="00CF64DD" w:rsidRPr="00CC4EB0">
        <w:rPr>
          <w:rFonts w:ascii="Arial Narrow" w:hAnsi="Arial Narrow"/>
          <w:bCs/>
        </w:rPr>
        <w:t xml:space="preserve"> del </w:t>
      </w:r>
      <w:r w:rsidRPr="00CC4EB0">
        <w:rPr>
          <w:rFonts w:ascii="Arial Narrow" w:hAnsi="Arial Narrow"/>
          <w:bCs/>
        </w:rPr>
        <w:t>periodo, la convocatoria de las reuniones, orden</w:t>
      </w:r>
      <w:r w:rsidR="00CF64DD" w:rsidRPr="00CC4EB0">
        <w:rPr>
          <w:rFonts w:ascii="Arial Narrow" w:hAnsi="Arial Narrow"/>
          <w:bCs/>
        </w:rPr>
        <w:t xml:space="preserve"> del </w:t>
      </w:r>
      <w:r w:rsidRPr="00CC4EB0">
        <w:rPr>
          <w:rFonts w:ascii="Arial Narrow" w:hAnsi="Arial Narrow"/>
          <w:bCs/>
        </w:rPr>
        <w:t>día de las sesiones ordinarias o extraordinarias y presentárselas al presidente para su aprobación.</w:t>
      </w:r>
    </w:p>
    <w:p w14:paraId="0E941B26"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Integrar un expediente que contenga el plan de trabajo, calendario de sesiones, órdenes</w:t>
      </w:r>
      <w:r w:rsidR="00CF64DD" w:rsidRPr="00CC4EB0">
        <w:rPr>
          <w:rFonts w:ascii="Arial Narrow" w:hAnsi="Arial Narrow"/>
          <w:bCs/>
        </w:rPr>
        <w:t xml:space="preserve"> del </w:t>
      </w:r>
      <w:r w:rsidRPr="00CC4EB0">
        <w:rPr>
          <w:rFonts w:ascii="Arial Narrow" w:hAnsi="Arial Narrow"/>
          <w:bCs/>
        </w:rPr>
        <w:t>día, actas y formato de seguimiento de los acuerdos.</w:t>
      </w:r>
    </w:p>
    <w:p w14:paraId="0E941B27"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Recopilar y proporcionar a los miembros</w:t>
      </w:r>
      <w:r w:rsidR="00CF64DD" w:rsidRPr="00CC4EB0">
        <w:rPr>
          <w:rFonts w:ascii="Arial Narrow" w:hAnsi="Arial Narrow"/>
          <w:bCs/>
        </w:rPr>
        <w:t xml:space="preserve"> del </w:t>
      </w:r>
      <w:r w:rsidRPr="00CC4EB0">
        <w:rPr>
          <w:rFonts w:ascii="Arial Narrow" w:hAnsi="Arial Narrow"/>
          <w:bCs/>
        </w:rPr>
        <w:t>comité la información necesaria para el desarrollo de las reuniones.</w:t>
      </w:r>
    </w:p>
    <w:p w14:paraId="0E941B28"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Elaborar y hacer firmar las actas de las reuniones</w:t>
      </w:r>
      <w:r w:rsidR="00CF64DD" w:rsidRPr="00CC4EB0">
        <w:rPr>
          <w:rFonts w:ascii="Arial Narrow" w:hAnsi="Arial Narrow"/>
          <w:bCs/>
        </w:rPr>
        <w:t xml:space="preserve"> del </w:t>
      </w:r>
      <w:r w:rsidRPr="00CC4EB0">
        <w:rPr>
          <w:rFonts w:ascii="Arial Narrow" w:hAnsi="Arial Narrow"/>
          <w:bCs/>
        </w:rPr>
        <w:t>comité.</w:t>
      </w:r>
    </w:p>
    <w:p w14:paraId="0E941B29"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Controlar la documentación generada antes de su aprobación en el comité.</w:t>
      </w:r>
    </w:p>
    <w:p w14:paraId="0E941B2A"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Verificar que se integre el quórum necesario, así como dirigir el debate en las sesiones y lograr acuerdos por conceso cuando el presidente lo designe como moderador.</w:t>
      </w:r>
    </w:p>
    <w:p w14:paraId="0E941B2B"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Realizar escrutinios de los votos que se emitan y dar cuanta al presidente de su resultado.</w:t>
      </w:r>
    </w:p>
    <w:p w14:paraId="0E941B2C"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Solicitar a los integrantes</w:t>
      </w:r>
      <w:r w:rsidR="00CF64DD" w:rsidRPr="00CC4EB0">
        <w:rPr>
          <w:rFonts w:ascii="Arial Narrow" w:hAnsi="Arial Narrow"/>
          <w:bCs/>
        </w:rPr>
        <w:t xml:space="preserve"> del </w:t>
      </w:r>
      <w:r w:rsidRPr="00CC4EB0">
        <w:rPr>
          <w:rFonts w:ascii="Arial Narrow" w:hAnsi="Arial Narrow"/>
          <w:bCs/>
        </w:rPr>
        <w:t>comité temas para la integración</w:t>
      </w:r>
      <w:r w:rsidR="00CF64DD" w:rsidRPr="00CC4EB0">
        <w:rPr>
          <w:rFonts w:ascii="Arial Narrow" w:hAnsi="Arial Narrow"/>
          <w:bCs/>
        </w:rPr>
        <w:t xml:space="preserve"> del </w:t>
      </w:r>
      <w:r w:rsidRPr="00CC4EB0">
        <w:rPr>
          <w:rFonts w:ascii="Arial Narrow" w:hAnsi="Arial Narrow"/>
          <w:bCs/>
        </w:rPr>
        <w:t>orden</w:t>
      </w:r>
      <w:r w:rsidR="00CF64DD" w:rsidRPr="00CC4EB0">
        <w:rPr>
          <w:rFonts w:ascii="Arial Narrow" w:hAnsi="Arial Narrow"/>
          <w:bCs/>
        </w:rPr>
        <w:t xml:space="preserve"> del </w:t>
      </w:r>
      <w:r w:rsidRPr="00CC4EB0">
        <w:rPr>
          <w:rFonts w:ascii="Arial Narrow" w:hAnsi="Arial Narrow"/>
          <w:bCs/>
        </w:rPr>
        <w:t>día.</w:t>
      </w:r>
    </w:p>
    <w:p w14:paraId="0E941B2D"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 xml:space="preserve">Dar lectura a la correspondencia recibida y las actas correspondientes a cada sesión. </w:t>
      </w:r>
    </w:p>
    <w:p w14:paraId="0E941B2E" w14:textId="77777777" w:rsidR="00EE5BE6" w:rsidRPr="00CC4EB0" w:rsidRDefault="00EE5BE6" w:rsidP="00493A53">
      <w:pPr>
        <w:numPr>
          <w:ilvl w:val="0"/>
          <w:numId w:val="27"/>
        </w:numPr>
        <w:tabs>
          <w:tab w:val="right" w:pos="7766"/>
        </w:tabs>
        <w:autoSpaceDE w:val="0"/>
        <w:autoSpaceDN w:val="0"/>
        <w:adjustRightInd w:val="0"/>
        <w:ind w:left="720" w:hanging="360"/>
        <w:jc w:val="both"/>
        <w:rPr>
          <w:rFonts w:ascii="Arial Narrow" w:hAnsi="Arial Narrow"/>
        </w:rPr>
      </w:pPr>
      <w:r w:rsidRPr="00CC4EB0">
        <w:rPr>
          <w:rFonts w:ascii="Arial Narrow" w:hAnsi="Arial Narrow"/>
        </w:rPr>
        <w:t>Responsabilizarse de la preparación o recepción de las proposiciones, proyectos, correspondencia y otros documentos que deben ser conocidos y considerados por el Comité.</w:t>
      </w:r>
    </w:p>
    <w:p w14:paraId="0E941B2F" w14:textId="77777777" w:rsidR="00EE5BE6" w:rsidRPr="00CC4EB0" w:rsidRDefault="00EE5BE6" w:rsidP="00493A53">
      <w:pPr>
        <w:numPr>
          <w:ilvl w:val="0"/>
          <w:numId w:val="27"/>
        </w:numPr>
        <w:tabs>
          <w:tab w:val="right" w:pos="7766"/>
        </w:tabs>
        <w:autoSpaceDE w:val="0"/>
        <w:autoSpaceDN w:val="0"/>
        <w:adjustRightInd w:val="0"/>
        <w:ind w:left="720" w:hanging="360"/>
        <w:jc w:val="both"/>
        <w:rPr>
          <w:rFonts w:ascii="Arial Narrow" w:hAnsi="Arial Narrow"/>
        </w:rPr>
      </w:pPr>
      <w:r w:rsidRPr="00CC4EB0">
        <w:rPr>
          <w:rFonts w:ascii="Arial Narrow" w:hAnsi="Arial Narrow"/>
        </w:rPr>
        <w:t>Responder por el manejo de los libros oficiales de actas y archivo de la correspondencia y documentos</w:t>
      </w:r>
      <w:r w:rsidR="00CF64DD" w:rsidRPr="00CC4EB0">
        <w:rPr>
          <w:rFonts w:ascii="Arial Narrow" w:hAnsi="Arial Narrow"/>
        </w:rPr>
        <w:t xml:space="preserve"> del </w:t>
      </w:r>
      <w:r w:rsidRPr="00CC4EB0">
        <w:rPr>
          <w:rFonts w:ascii="Arial Narrow" w:hAnsi="Arial Narrow"/>
        </w:rPr>
        <w:t>comité.</w:t>
      </w:r>
    </w:p>
    <w:p w14:paraId="0E941B30" w14:textId="37513161" w:rsidR="00EE5BE6" w:rsidRPr="00CC4EB0" w:rsidRDefault="00EE5BE6" w:rsidP="00493A53">
      <w:pPr>
        <w:numPr>
          <w:ilvl w:val="0"/>
          <w:numId w:val="27"/>
        </w:numPr>
        <w:tabs>
          <w:tab w:val="right" w:pos="7766"/>
        </w:tabs>
        <w:autoSpaceDE w:val="0"/>
        <w:autoSpaceDN w:val="0"/>
        <w:adjustRightInd w:val="0"/>
        <w:ind w:left="720" w:hanging="360"/>
        <w:jc w:val="both"/>
        <w:rPr>
          <w:rFonts w:ascii="Arial Narrow" w:hAnsi="Arial Narrow"/>
        </w:rPr>
      </w:pPr>
      <w:r w:rsidRPr="00CC4EB0">
        <w:rPr>
          <w:rFonts w:ascii="Arial Narrow" w:hAnsi="Arial Narrow"/>
        </w:rPr>
        <w:t xml:space="preserve">Colaborar con el </w:t>
      </w:r>
      <w:r w:rsidR="000C072A" w:rsidRPr="00CC4EB0">
        <w:rPr>
          <w:rFonts w:ascii="Arial Narrow" w:hAnsi="Arial Narrow"/>
        </w:rPr>
        <w:t>presidente</w:t>
      </w:r>
      <w:r w:rsidR="00CF64DD" w:rsidRPr="00CC4EB0">
        <w:rPr>
          <w:rFonts w:ascii="Arial Narrow" w:hAnsi="Arial Narrow"/>
        </w:rPr>
        <w:t xml:space="preserve"> del </w:t>
      </w:r>
      <w:r w:rsidRPr="00CC4EB0">
        <w:rPr>
          <w:rFonts w:ascii="Arial Narrow" w:hAnsi="Arial Narrow"/>
        </w:rPr>
        <w:t xml:space="preserve">comité en la elaboración de la correspondencia que deba ser firmada por </w:t>
      </w:r>
      <w:r w:rsidR="000C072A" w:rsidRPr="00CC4EB0">
        <w:rPr>
          <w:rFonts w:ascii="Arial Narrow" w:hAnsi="Arial Narrow"/>
        </w:rPr>
        <w:t>este</w:t>
      </w:r>
      <w:r w:rsidRPr="00CC4EB0">
        <w:rPr>
          <w:rFonts w:ascii="Arial Narrow" w:hAnsi="Arial Narrow"/>
        </w:rPr>
        <w:t xml:space="preserve"> último como consecuencia de las labores</w:t>
      </w:r>
      <w:r w:rsidR="00CF64DD" w:rsidRPr="00CC4EB0">
        <w:rPr>
          <w:rFonts w:ascii="Arial Narrow" w:hAnsi="Arial Narrow"/>
        </w:rPr>
        <w:t xml:space="preserve"> del </w:t>
      </w:r>
      <w:r w:rsidRPr="00CC4EB0">
        <w:rPr>
          <w:rFonts w:ascii="Arial Narrow" w:hAnsi="Arial Narrow"/>
        </w:rPr>
        <w:t>comité.</w:t>
      </w:r>
    </w:p>
    <w:p w14:paraId="0E941B31" w14:textId="77777777" w:rsidR="00EE5BE6" w:rsidRPr="00CC4EB0" w:rsidRDefault="00EE5BE6" w:rsidP="00493A53">
      <w:pPr>
        <w:numPr>
          <w:ilvl w:val="0"/>
          <w:numId w:val="27"/>
        </w:numPr>
        <w:tabs>
          <w:tab w:val="right" w:pos="7766"/>
        </w:tabs>
        <w:autoSpaceDE w:val="0"/>
        <w:autoSpaceDN w:val="0"/>
        <w:adjustRightInd w:val="0"/>
        <w:ind w:left="720" w:hanging="360"/>
        <w:jc w:val="both"/>
        <w:rPr>
          <w:rFonts w:ascii="Arial Narrow" w:hAnsi="Arial Narrow"/>
        </w:rPr>
      </w:pPr>
      <w:r w:rsidRPr="00CC4EB0">
        <w:rPr>
          <w:rFonts w:ascii="Arial Narrow" w:hAnsi="Arial Narrow"/>
        </w:rPr>
        <w:t>Enviar al organismo correspondiente los informes, actas y documentos que sean requeridos.</w:t>
      </w:r>
    </w:p>
    <w:p w14:paraId="0E941B32"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lastRenderedPageBreak/>
        <w:t>Llevar el control de asistencia de cada reunión.</w:t>
      </w:r>
    </w:p>
    <w:p w14:paraId="0E941B33"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Dar seguimiento a los acuerdos</w:t>
      </w:r>
      <w:r w:rsidR="00CF64DD" w:rsidRPr="00CC4EB0">
        <w:rPr>
          <w:rFonts w:ascii="Arial Narrow" w:hAnsi="Arial Narrow"/>
          <w:bCs/>
        </w:rPr>
        <w:t xml:space="preserve"> del </w:t>
      </w:r>
      <w:r w:rsidRPr="00CC4EB0">
        <w:rPr>
          <w:rFonts w:ascii="Arial Narrow" w:hAnsi="Arial Narrow"/>
          <w:bCs/>
        </w:rPr>
        <w:t>comité y preparar el informe correspondiente para su presentación en las sesiones ordinarias.</w:t>
      </w:r>
    </w:p>
    <w:p w14:paraId="0E941B34"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Comunicar a todas las partes interesadas de la entidad las actividades programadas por el comité.</w:t>
      </w:r>
    </w:p>
    <w:p w14:paraId="0E941B35" w14:textId="77777777" w:rsidR="00EE5BE6" w:rsidRPr="00CC4EB0" w:rsidRDefault="00EE5BE6" w:rsidP="00493A53">
      <w:pPr>
        <w:numPr>
          <w:ilvl w:val="0"/>
          <w:numId w:val="27"/>
        </w:numPr>
        <w:autoSpaceDE w:val="0"/>
        <w:autoSpaceDN w:val="0"/>
        <w:adjustRightInd w:val="0"/>
        <w:ind w:left="720" w:hanging="360"/>
        <w:jc w:val="both"/>
        <w:rPr>
          <w:rFonts w:ascii="Arial Narrow" w:hAnsi="Arial Narrow"/>
          <w:bCs/>
        </w:rPr>
      </w:pPr>
      <w:r w:rsidRPr="00CC4EB0">
        <w:rPr>
          <w:rFonts w:ascii="Arial Narrow" w:hAnsi="Arial Narrow"/>
          <w:bCs/>
        </w:rPr>
        <w:t>Mantener y actualizar la documentación básica de las sesiones</w:t>
      </w:r>
      <w:r w:rsidR="00CF64DD" w:rsidRPr="00CC4EB0">
        <w:rPr>
          <w:rFonts w:ascii="Arial Narrow" w:hAnsi="Arial Narrow"/>
          <w:bCs/>
        </w:rPr>
        <w:t xml:space="preserve"> del </w:t>
      </w:r>
      <w:r w:rsidRPr="00CC4EB0">
        <w:rPr>
          <w:rFonts w:ascii="Arial Narrow" w:hAnsi="Arial Narrow"/>
          <w:bCs/>
        </w:rPr>
        <w:t>comité: convocatorias, listas de asistencias, actas, bitácora de reuniones, seguimiento de acuerdos e informes que se generen como registros.</w:t>
      </w:r>
    </w:p>
    <w:p w14:paraId="0E941B36" w14:textId="77777777" w:rsidR="0030369B" w:rsidRPr="00CC4EB0" w:rsidRDefault="00EE5BE6" w:rsidP="00493A53">
      <w:pPr>
        <w:numPr>
          <w:ilvl w:val="0"/>
          <w:numId w:val="27"/>
        </w:numPr>
        <w:autoSpaceDE w:val="0"/>
        <w:autoSpaceDN w:val="0"/>
        <w:adjustRightInd w:val="0"/>
        <w:ind w:left="720" w:hanging="360"/>
        <w:jc w:val="both"/>
        <w:rPr>
          <w:rFonts w:ascii="Arial Narrow" w:hAnsi="Arial Narrow"/>
        </w:rPr>
      </w:pPr>
      <w:r w:rsidRPr="00CC4EB0">
        <w:rPr>
          <w:rFonts w:ascii="Arial Narrow" w:hAnsi="Arial Narrow"/>
          <w:bCs/>
        </w:rPr>
        <w:t>L</w:t>
      </w:r>
      <w:r w:rsidRPr="00CC4EB0">
        <w:rPr>
          <w:rFonts w:ascii="Arial Narrow" w:hAnsi="Arial Narrow"/>
        </w:rPr>
        <w:t>as demás que le asigne el Comité.</w:t>
      </w:r>
      <w:r w:rsidR="000F12AB" w:rsidRPr="00CC4EB0">
        <w:rPr>
          <w:rFonts w:ascii="Arial Narrow" w:hAnsi="Arial Narrow"/>
        </w:rPr>
        <w:t xml:space="preserve"> </w:t>
      </w:r>
    </w:p>
    <w:p w14:paraId="0E941B37" w14:textId="6FAD6E75" w:rsidR="00EE5BE6" w:rsidRPr="00CC4EB0" w:rsidRDefault="00EE5BE6" w:rsidP="00493A53">
      <w:pPr>
        <w:numPr>
          <w:ilvl w:val="0"/>
          <w:numId w:val="27"/>
        </w:numPr>
        <w:autoSpaceDE w:val="0"/>
        <w:autoSpaceDN w:val="0"/>
        <w:adjustRightInd w:val="0"/>
        <w:ind w:left="720" w:hanging="360"/>
        <w:jc w:val="both"/>
        <w:rPr>
          <w:rFonts w:ascii="Arial Narrow" w:hAnsi="Arial Narrow"/>
        </w:rPr>
      </w:pPr>
      <w:r w:rsidRPr="00CC4EB0">
        <w:rPr>
          <w:rFonts w:ascii="Arial Narrow" w:hAnsi="Arial Narrow"/>
        </w:rPr>
        <w:t xml:space="preserve">El </w:t>
      </w:r>
      <w:r w:rsidR="000C072A" w:rsidRPr="00CC4EB0">
        <w:rPr>
          <w:rFonts w:ascii="Arial Narrow" w:hAnsi="Arial Narrow"/>
        </w:rPr>
        <w:t>secretario</w:t>
      </w:r>
      <w:r w:rsidRPr="00CC4EB0">
        <w:rPr>
          <w:rFonts w:ascii="Arial Narrow" w:hAnsi="Arial Narrow"/>
        </w:rPr>
        <w:t>, utilizará los medios o instrumentos auxiliares que requiera para desempeñar eficientemente su labor.</w:t>
      </w:r>
    </w:p>
    <w:p w14:paraId="0E941B38" w14:textId="77777777" w:rsidR="00EE5BE6" w:rsidRPr="00CC4EB0" w:rsidRDefault="00EE5BE6" w:rsidP="006E241C">
      <w:pPr>
        <w:autoSpaceDE w:val="0"/>
        <w:autoSpaceDN w:val="0"/>
        <w:adjustRightInd w:val="0"/>
        <w:jc w:val="both"/>
        <w:rPr>
          <w:rFonts w:ascii="Arial Narrow" w:hAnsi="Arial Narrow"/>
          <w:b/>
          <w:bCs/>
        </w:rPr>
      </w:pPr>
    </w:p>
    <w:p w14:paraId="0E941B3B" w14:textId="3983B7F1" w:rsidR="00EE5BE6" w:rsidRPr="00C41E0F" w:rsidRDefault="00487F05" w:rsidP="00C41E0F">
      <w:pPr>
        <w:shd w:val="clear" w:color="auto" w:fill="B8CCE4" w:themeFill="accent1" w:themeFillTint="66"/>
        <w:autoSpaceDE w:val="0"/>
        <w:autoSpaceDN w:val="0"/>
        <w:adjustRightInd w:val="0"/>
        <w:jc w:val="center"/>
        <w:rPr>
          <w:rFonts w:ascii="Arial Narrow" w:hAnsi="Arial Narrow"/>
          <w:b/>
          <w:sz w:val="32"/>
          <w:szCs w:val="32"/>
        </w:rPr>
      </w:pPr>
      <w:r w:rsidRPr="00C41E0F">
        <w:rPr>
          <w:rFonts w:ascii="Arial Narrow" w:hAnsi="Arial Narrow"/>
          <w:b/>
          <w:sz w:val="32"/>
          <w:szCs w:val="32"/>
        </w:rPr>
        <w:t>CAPITULO VI</w:t>
      </w:r>
      <w:r w:rsidR="00C41E0F" w:rsidRPr="00C41E0F">
        <w:rPr>
          <w:rFonts w:ascii="Arial Narrow" w:hAnsi="Arial Narrow"/>
          <w:b/>
          <w:sz w:val="32"/>
          <w:szCs w:val="32"/>
        </w:rPr>
        <w:t xml:space="preserve"> - </w:t>
      </w:r>
      <w:r w:rsidR="00EE5BE6" w:rsidRPr="00C41E0F">
        <w:rPr>
          <w:rFonts w:ascii="Arial Narrow" w:hAnsi="Arial Narrow"/>
          <w:b/>
          <w:sz w:val="32"/>
          <w:szCs w:val="32"/>
        </w:rPr>
        <w:t>DISPOSICIONES FINALES</w:t>
      </w:r>
    </w:p>
    <w:p w14:paraId="0E941B3C" w14:textId="77777777" w:rsidR="00EE5BE6" w:rsidRPr="00CC4EB0" w:rsidRDefault="00EE5BE6" w:rsidP="006E241C">
      <w:pPr>
        <w:autoSpaceDE w:val="0"/>
        <w:autoSpaceDN w:val="0"/>
        <w:adjustRightInd w:val="0"/>
        <w:jc w:val="center"/>
        <w:rPr>
          <w:rFonts w:ascii="Arial Narrow" w:hAnsi="Arial Narrow"/>
          <w:b/>
        </w:rPr>
      </w:pPr>
    </w:p>
    <w:p w14:paraId="0E941B3D" w14:textId="1A0E5916" w:rsidR="00EE5BE6" w:rsidRPr="00CC4EB0" w:rsidRDefault="00785430" w:rsidP="006E241C">
      <w:pPr>
        <w:autoSpaceDE w:val="0"/>
        <w:autoSpaceDN w:val="0"/>
        <w:adjustRightInd w:val="0"/>
        <w:jc w:val="both"/>
        <w:rPr>
          <w:rFonts w:ascii="Arial Narrow" w:hAnsi="Arial Narrow"/>
        </w:rPr>
      </w:pPr>
      <w:r w:rsidRPr="00CC4EB0">
        <w:rPr>
          <w:rFonts w:ascii="Arial Narrow" w:hAnsi="Arial Narrow"/>
          <w:b/>
          <w:bCs/>
        </w:rPr>
        <w:t>Artículo</w:t>
      </w:r>
      <w:r w:rsidR="00487F05" w:rsidRPr="00CC4EB0">
        <w:rPr>
          <w:rFonts w:ascii="Arial Narrow" w:hAnsi="Arial Narrow"/>
          <w:b/>
          <w:bCs/>
        </w:rPr>
        <w:t xml:space="preserve"> </w:t>
      </w:r>
      <w:r w:rsidR="000C072A">
        <w:rPr>
          <w:rFonts w:ascii="Arial Narrow" w:hAnsi="Arial Narrow"/>
          <w:b/>
          <w:bCs/>
        </w:rPr>
        <w:t>23</w:t>
      </w:r>
      <w:r w:rsidR="00EE5BE6" w:rsidRPr="00CC4EB0">
        <w:rPr>
          <w:rFonts w:ascii="Arial Narrow" w:hAnsi="Arial Narrow"/>
          <w:b/>
          <w:bCs/>
        </w:rPr>
        <w:t xml:space="preserve">. Remoción. </w:t>
      </w:r>
      <w:r w:rsidR="00EE5BE6" w:rsidRPr="00CC4EB0">
        <w:rPr>
          <w:rFonts w:ascii="Arial Narrow" w:hAnsi="Arial Narrow"/>
        </w:rPr>
        <w:t>Los miembros</w:t>
      </w:r>
      <w:r w:rsidR="00CF64DD" w:rsidRPr="00CC4EB0">
        <w:rPr>
          <w:rFonts w:ascii="Arial Narrow" w:hAnsi="Arial Narrow"/>
        </w:rPr>
        <w:t xml:space="preserve"> del </w:t>
      </w:r>
      <w:r w:rsidR="00EE5BE6" w:rsidRPr="00CC4EB0">
        <w:rPr>
          <w:rFonts w:ascii="Arial Narrow" w:hAnsi="Arial Narrow"/>
        </w:rPr>
        <w:t>comité serán removidos de sus cargos por las siguientes causales:</w:t>
      </w:r>
    </w:p>
    <w:p w14:paraId="0E941B3E" w14:textId="77777777" w:rsidR="00EE5BE6" w:rsidRPr="00CC4EB0" w:rsidRDefault="00EE5BE6" w:rsidP="006E241C">
      <w:pPr>
        <w:autoSpaceDE w:val="0"/>
        <w:autoSpaceDN w:val="0"/>
        <w:adjustRightInd w:val="0"/>
        <w:jc w:val="both"/>
        <w:rPr>
          <w:rFonts w:ascii="Arial Narrow" w:hAnsi="Arial Narrow"/>
        </w:rPr>
      </w:pPr>
    </w:p>
    <w:p w14:paraId="0E941B3F" w14:textId="5099A5B8" w:rsidR="00EE5BE6" w:rsidRPr="00CC4EB0" w:rsidRDefault="00EE5BE6" w:rsidP="00233471">
      <w:pPr>
        <w:numPr>
          <w:ilvl w:val="0"/>
          <w:numId w:val="4"/>
        </w:numPr>
        <w:tabs>
          <w:tab w:val="left" w:pos="436"/>
        </w:tabs>
        <w:autoSpaceDE w:val="0"/>
        <w:autoSpaceDN w:val="0"/>
        <w:adjustRightInd w:val="0"/>
        <w:ind w:left="357" w:hanging="357"/>
        <w:jc w:val="both"/>
        <w:rPr>
          <w:rFonts w:ascii="Arial Narrow" w:hAnsi="Arial Narrow"/>
        </w:rPr>
      </w:pPr>
      <w:r w:rsidRPr="00CC4EB0">
        <w:rPr>
          <w:rFonts w:ascii="Arial Narrow" w:hAnsi="Arial Narrow"/>
        </w:rPr>
        <w:t>Por desvinculación como asociado.</w:t>
      </w:r>
    </w:p>
    <w:p w14:paraId="0E941B40" w14:textId="1E5DF626" w:rsidR="00EE5BE6" w:rsidRPr="00CC4EB0" w:rsidRDefault="00EE5BE6" w:rsidP="00233471">
      <w:pPr>
        <w:numPr>
          <w:ilvl w:val="0"/>
          <w:numId w:val="4"/>
        </w:numPr>
        <w:tabs>
          <w:tab w:val="left" w:pos="499"/>
          <w:tab w:val="left" w:pos="6715"/>
        </w:tabs>
        <w:autoSpaceDE w:val="0"/>
        <w:autoSpaceDN w:val="0"/>
        <w:adjustRightInd w:val="0"/>
        <w:ind w:left="357" w:hanging="357"/>
        <w:jc w:val="both"/>
        <w:rPr>
          <w:rFonts w:ascii="Arial Narrow" w:hAnsi="Arial Narrow"/>
        </w:rPr>
      </w:pPr>
      <w:r w:rsidRPr="00CC4EB0">
        <w:rPr>
          <w:rFonts w:ascii="Arial Narrow" w:hAnsi="Arial Narrow"/>
        </w:rPr>
        <w:t>Por inasistencia sin causa justificada escrita de tres (3) sesiones</w:t>
      </w:r>
      <w:r w:rsidR="00CF64DD" w:rsidRPr="00CC4EB0">
        <w:rPr>
          <w:rFonts w:ascii="Arial Narrow" w:hAnsi="Arial Narrow"/>
        </w:rPr>
        <w:t xml:space="preserve"> </w:t>
      </w:r>
      <w:r w:rsidR="00233471">
        <w:rPr>
          <w:rFonts w:ascii="Arial Narrow" w:hAnsi="Arial Narrow"/>
        </w:rPr>
        <w:t xml:space="preserve">ordinarias o extraordinarias </w:t>
      </w:r>
      <w:r w:rsidR="00CF64DD" w:rsidRPr="00CC4EB0">
        <w:rPr>
          <w:rFonts w:ascii="Arial Narrow" w:hAnsi="Arial Narrow"/>
        </w:rPr>
        <w:t xml:space="preserve">del </w:t>
      </w:r>
      <w:r w:rsidRPr="00CC4EB0">
        <w:rPr>
          <w:rFonts w:ascii="Arial Narrow" w:hAnsi="Arial Narrow"/>
        </w:rPr>
        <w:t>comité durante su periodo, independientemente de si éstas han sido justificadas o no.</w:t>
      </w:r>
    </w:p>
    <w:p w14:paraId="0E941B41" w14:textId="77777777" w:rsidR="00EE5BE6" w:rsidRPr="00CC4EB0" w:rsidRDefault="00EE5BE6" w:rsidP="00233471">
      <w:pPr>
        <w:numPr>
          <w:ilvl w:val="0"/>
          <w:numId w:val="4"/>
        </w:numPr>
        <w:tabs>
          <w:tab w:val="left" w:pos="432"/>
          <w:tab w:val="left" w:pos="7315"/>
        </w:tabs>
        <w:autoSpaceDE w:val="0"/>
        <w:autoSpaceDN w:val="0"/>
        <w:adjustRightInd w:val="0"/>
        <w:jc w:val="both"/>
        <w:rPr>
          <w:rFonts w:ascii="Arial Narrow" w:hAnsi="Arial Narrow"/>
        </w:rPr>
      </w:pPr>
      <w:r w:rsidRPr="00CC4EB0">
        <w:rPr>
          <w:rFonts w:ascii="Arial Narrow" w:hAnsi="Arial Narrow"/>
        </w:rPr>
        <w:t>Por reiterativo incumplimiento en las tareas o actividades que le asignen.</w:t>
      </w:r>
    </w:p>
    <w:p w14:paraId="0E941B42" w14:textId="77777777" w:rsidR="00EE5BE6" w:rsidRPr="00CC4EB0" w:rsidRDefault="00EE5BE6" w:rsidP="00233471">
      <w:pPr>
        <w:numPr>
          <w:ilvl w:val="0"/>
          <w:numId w:val="4"/>
        </w:numPr>
        <w:tabs>
          <w:tab w:val="left" w:pos="432"/>
          <w:tab w:val="left" w:pos="7315"/>
        </w:tabs>
        <w:autoSpaceDE w:val="0"/>
        <w:autoSpaceDN w:val="0"/>
        <w:adjustRightInd w:val="0"/>
        <w:jc w:val="both"/>
        <w:rPr>
          <w:rFonts w:ascii="Arial Narrow" w:hAnsi="Arial Narrow"/>
        </w:rPr>
      </w:pPr>
      <w:r w:rsidRPr="00CC4EB0">
        <w:rPr>
          <w:rFonts w:ascii="Arial Narrow" w:hAnsi="Arial Narrow"/>
        </w:rPr>
        <w:t>Por manejar indebidamente información o documentación</w:t>
      </w:r>
      <w:r w:rsidR="00CF64DD" w:rsidRPr="00CC4EB0">
        <w:rPr>
          <w:rFonts w:ascii="Arial Narrow" w:hAnsi="Arial Narrow"/>
        </w:rPr>
        <w:t xml:space="preserve"> del </w:t>
      </w:r>
      <w:r w:rsidRPr="00CC4EB0">
        <w:rPr>
          <w:rFonts w:ascii="Arial Narrow" w:hAnsi="Arial Narrow"/>
        </w:rPr>
        <w:t>comité.</w:t>
      </w:r>
    </w:p>
    <w:p w14:paraId="0E941B43" w14:textId="5CC2B37E" w:rsidR="00EE5BE6" w:rsidRPr="00CC4EB0" w:rsidRDefault="00EE5BE6" w:rsidP="00233471">
      <w:pPr>
        <w:numPr>
          <w:ilvl w:val="0"/>
          <w:numId w:val="4"/>
        </w:numPr>
        <w:tabs>
          <w:tab w:val="left" w:pos="432"/>
          <w:tab w:val="left" w:pos="7315"/>
        </w:tabs>
        <w:autoSpaceDE w:val="0"/>
        <w:autoSpaceDN w:val="0"/>
        <w:adjustRightInd w:val="0"/>
        <w:jc w:val="both"/>
        <w:rPr>
          <w:rFonts w:ascii="Arial Narrow" w:hAnsi="Arial Narrow"/>
        </w:rPr>
      </w:pPr>
      <w:r w:rsidRPr="00CC4EB0">
        <w:rPr>
          <w:rFonts w:ascii="Arial Narrow" w:hAnsi="Arial Narrow"/>
        </w:rPr>
        <w:t>Por mora o incumplimiento de sus obligaciones con “</w:t>
      </w:r>
      <w:r w:rsidR="006050F1">
        <w:rPr>
          <w:rFonts w:ascii="Arial Narrow" w:hAnsi="Arial Narrow"/>
          <w:bCs/>
        </w:rPr>
        <w:t>COOPEJEMPLO</w:t>
      </w:r>
      <w:r w:rsidRPr="00CC4EB0">
        <w:rPr>
          <w:rFonts w:ascii="Arial Narrow" w:hAnsi="Arial Narrow"/>
        </w:rPr>
        <w:t>”, igual o superior a sesenta (60) días calendario.</w:t>
      </w:r>
      <w:r w:rsidR="00487F05" w:rsidRPr="00CC4EB0">
        <w:rPr>
          <w:rFonts w:ascii="Arial Narrow" w:hAnsi="Arial Narrow"/>
        </w:rPr>
        <w:t xml:space="preserve"> </w:t>
      </w:r>
      <w:r w:rsidRPr="00CC4EB0">
        <w:rPr>
          <w:rFonts w:ascii="Arial Narrow" w:hAnsi="Arial Narrow"/>
        </w:rPr>
        <w:t>La inasistencia o la mora serán certificadas por el secretario de</w:t>
      </w:r>
      <w:r w:rsidR="007D0093" w:rsidRPr="00CC4EB0">
        <w:rPr>
          <w:rFonts w:ascii="Arial Narrow" w:hAnsi="Arial Narrow"/>
        </w:rPr>
        <w:t xml:space="preserve"> </w:t>
      </w:r>
      <w:r w:rsidRPr="00CC4EB0">
        <w:rPr>
          <w:rFonts w:ascii="Arial Narrow" w:hAnsi="Arial Narrow"/>
        </w:rPr>
        <w:t>l</w:t>
      </w:r>
      <w:r w:rsidR="007D0093" w:rsidRPr="00CC4EB0">
        <w:rPr>
          <w:rFonts w:ascii="Arial Narrow" w:hAnsi="Arial Narrow"/>
        </w:rPr>
        <w:t>a</w:t>
      </w:r>
      <w:r w:rsidRPr="00CC4EB0">
        <w:rPr>
          <w:rFonts w:ascii="Arial Narrow" w:hAnsi="Arial Narrow"/>
        </w:rPr>
        <w:t xml:space="preserve"> </w:t>
      </w:r>
      <w:r w:rsidR="00DD43F2">
        <w:rPr>
          <w:rFonts w:ascii="Arial Narrow" w:hAnsi="Arial Narrow"/>
        </w:rPr>
        <w:t>Junta de vigilancia</w:t>
      </w:r>
      <w:r w:rsidRPr="00CC4EB0">
        <w:rPr>
          <w:rFonts w:ascii="Arial Narrow" w:hAnsi="Arial Narrow"/>
        </w:rPr>
        <w:t>. En este caso, el integrante</w:t>
      </w:r>
      <w:r w:rsidR="00CF64DD" w:rsidRPr="00CC4EB0">
        <w:rPr>
          <w:rFonts w:ascii="Arial Narrow" w:hAnsi="Arial Narrow"/>
        </w:rPr>
        <w:t xml:space="preserve"> del </w:t>
      </w:r>
      <w:r w:rsidRPr="00CC4EB0">
        <w:rPr>
          <w:rFonts w:ascii="Arial Narrow" w:hAnsi="Arial Narrow"/>
        </w:rPr>
        <w:t>comité quedará suspendido automáticamente de sus funciones mientras persista esta situación, sin perjuicio de que se siga tramitando las investigaciones y demás sanciones a que haya lugar, de conformidad con el procedimiento estatutario establecido para esta situación.</w:t>
      </w:r>
    </w:p>
    <w:p w14:paraId="0E941B44" w14:textId="77777777" w:rsidR="00EE5BE6" w:rsidRPr="00CC4EB0" w:rsidRDefault="00EE5BE6" w:rsidP="00233471">
      <w:pPr>
        <w:numPr>
          <w:ilvl w:val="0"/>
          <w:numId w:val="4"/>
        </w:numPr>
        <w:tabs>
          <w:tab w:val="left" w:pos="432"/>
          <w:tab w:val="left" w:pos="7315"/>
        </w:tabs>
        <w:autoSpaceDE w:val="0"/>
        <w:autoSpaceDN w:val="0"/>
        <w:adjustRightInd w:val="0"/>
        <w:jc w:val="both"/>
        <w:rPr>
          <w:rFonts w:ascii="Arial Narrow" w:hAnsi="Arial Narrow"/>
        </w:rPr>
      </w:pPr>
      <w:r w:rsidRPr="00CC4EB0">
        <w:rPr>
          <w:rFonts w:ascii="Arial Narrow" w:hAnsi="Arial Narrow"/>
        </w:rPr>
        <w:t>Por presentarse a reuniones en estado de alucinación o embriaguez.</w:t>
      </w:r>
    </w:p>
    <w:p w14:paraId="0E941B45" w14:textId="77777777" w:rsidR="00EE5BE6" w:rsidRPr="00CC4EB0" w:rsidRDefault="00EE5BE6" w:rsidP="00233471">
      <w:pPr>
        <w:numPr>
          <w:ilvl w:val="0"/>
          <w:numId w:val="4"/>
        </w:numPr>
        <w:tabs>
          <w:tab w:val="left" w:pos="432"/>
          <w:tab w:val="left" w:pos="7315"/>
        </w:tabs>
        <w:autoSpaceDE w:val="0"/>
        <w:autoSpaceDN w:val="0"/>
        <w:adjustRightInd w:val="0"/>
        <w:jc w:val="both"/>
        <w:rPr>
          <w:rFonts w:ascii="Arial Narrow" w:hAnsi="Arial Narrow"/>
        </w:rPr>
      </w:pPr>
      <w:r w:rsidRPr="00CC4EB0">
        <w:rPr>
          <w:rFonts w:ascii="Arial Narrow" w:hAnsi="Arial Narrow"/>
        </w:rPr>
        <w:t>Por agresión verbal o física al personal administrativo, directivo y asociados en el sitio o en el momento en que se traten formalmente aspectos de la entidad.</w:t>
      </w:r>
    </w:p>
    <w:p w14:paraId="0E941B46" w14:textId="4FE51F7E" w:rsidR="00EE5BE6" w:rsidRPr="00CC4EB0" w:rsidRDefault="00EE5BE6" w:rsidP="00233471">
      <w:pPr>
        <w:numPr>
          <w:ilvl w:val="0"/>
          <w:numId w:val="4"/>
        </w:numPr>
        <w:tabs>
          <w:tab w:val="left" w:pos="432"/>
          <w:tab w:val="left" w:pos="7315"/>
        </w:tabs>
        <w:autoSpaceDE w:val="0"/>
        <w:autoSpaceDN w:val="0"/>
        <w:adjustRightInd w:val="0"/>
        <w:jc w:val="both"/>
        <w:rPr>
          <w:rFonts w:ascii="Arial Narrow" w:hAnsi="Arial Narrow"/>
        </w:rPr>
      </w:pPr>
      <w:r w:rsidRPr="00CC4EB0">
        <w:rPr>
          <w:rFonts w:ascii="Arial Narrow" w:hAnsi="Arial Narrow"/>
        </w:rPr>
        <w:t>Por difamación</w:t>
      </w:r>
      <w:r w:rsidR="00CF64DD" w:rsidRPr="00CC4EB0">
        <w:rPr>
          <w:rFonts w:ascii="Arial Narrow" w:hAnsi="Arial Narrow"/>
        </w:rPr>
        <w:t xml:space="preserve"> del </w:t>
      </w:r>
      <w:r w:rsidRPr="00CC4EB0">
        <w:rPr>
          <w:rFonts w:ascii="Arial Narrow" w:hAnsi="Arial Narrow"/>
        </w:rPr>
        <w:t xml:space="preserve">buen nombre y prestigio de </w:t>
      </w:r>
      <w:r w:rsidR="006050F1">
        <w:rPr>
          <w:rFonts w:ascii="Arial Narrow" w:hAnsi="Arial Narrow"/>
          <w:bCs/>
        </w:rPr>
        <w:t>COOPEJEMPLO</w:t>
      </w:r>
      <w:r w:rsidRPr="00CC4EB0">
        <w:rPr>
          <w:rFonts w:ascii="Arial Narrow" w:hAnsi="Arial Narrow"/>
        </w:rPr>
        <w:t>.</w:t>
      </w:r>
    </w:p>
    <w:p w14:paraId="0E941B47" w14:textId="77777777" w:rsidR="00EE5BE6" w:rsidRPr="00CC4EB0" w:rsidRDefault="00EE5BE6" w:rsidP="006E241C">
      <w:pPr>
        <w:rPr>
          <w:rFonts w:ascii="Arial Narrow" w:hAnsi="Arial Narrow"/>
        </w:rPr>
      </w:pPr>
    </w:p>
    <w:p w14:paraId="0E941B48" w14:textId="201C5718" w:rsidR="00EE5BE6" w:rsidRPr="00CC4EB0" w:rsidRDefault="00EE5BE6" w:rsidP="006E241C">
      <w:pPr>
        <w:tabs>
          <w:tab w:val="left" w:pos="432"/>
          <w:tab w:val="left" w:pos="7315"/>
        </w:tabs>
        <w:autoSpaceDE w:val="0"/>
        <w:autoSpaceDN w:val="0"/>
        <w:adjustRightInd w:val="0"/>
        <w:jc w:val="both"/>
        <w:rPr>
          <w:rFonts w:ascii="Arial Narrow" w:hAnsi="Arial Narrow"/>
        </w:rPr>
      </w:pPr>
      <w:r w:rsidRPr="00CC4EB0">
        <w:rPr>
          <w:rFonts w:ascii="Arial Narrow" w:hAnsi="Arial Narrow"/>
          <w:b/>
        </w:rPr>
        <w:t>PARAGRAFO</w:t>
      </w:r>
      <w:r w:rsidRPr="00CC4EB0">
        <w:rPr>
          <w:rFonts w:ascii="Arial Narrow" w:hAnsi="Arial Narrow"/>
        </w:rPr>
        <w:t>: Si un miembro</w:t>
      </w:r>
      <w:r w:rsidR="00CF64DD" w:rsidRPr="00CC4EB0">
        <w:rPr>
          <w:rFonts w:ascii="Arial Narrow" w:hAnsi="Arial Narrow"/>
        </w:rPr>
        <w:t xml:space="preserve"> del </w:t>
      </w:r>
      <w:r w:rsidRPr="00CC4EB0">
        <w:rPr>
          <w:rFonts w:ascii="Arial Narrow" w:hAnsi="Arial Narrow"/>
        </w:rPr>
        <w:t xml:space="preserve">comité incurre en algunas de las anteriores causales, los miembros restantes deben presentar el caso ante </w:t>
      </w:r>
      <w:r w:rsidR="001E27EF">
        <w:rPr>
          <w:rFonts w:ascii="Arial Narrow" w:hAnsi="Arial Narrow"/>
        </w:rPr>
        <w:t>el Consejo de Administración</w:t>
      </w:r>
      <w:r w:rsidRPr="00CC4EB0">
        <w:rPr>
          <w:rFonts w:ascii="Arial Narrow" w:hAnsi="Arial Narrow"/>
        </w:rPr>
        <w:t xml:space="preserve"> anexando las pruebas necesarias, quien decidirá el procedimiento a seguir, de igual forma el comité debe informar por escrito a</w:t>
      </w:r>
      <w:r w:rsidR="007D0093" w:rsidRPr="00CC4EB0">
        <w:rPr>
          <w:rFonts w:ascii="Arial Narrow" w:hAnsi="Arial Narrow"/>
        </w:rPr>
        <w:t xml:space="preserve"> </w:t>
      </w:r>
      <w:r w:rsidRPr="00CC4EB0">
        <w:rPr>
          <w:rFonts w:ascii="Arial Narrow" w:hAnsi="Arial Narrow"/>
        </w:rPr>
        <w:t>l</w:t>
      </w:r>
      <w:r w:rsidR="007D0093" w:rsidRPr="00CC4EB0">
        <w:rPr>
          <w:rFonts w:ascii="Arial Narrow" w:hAnsi="Arial Narrow"/>
        </w:rPr>
        <w:t>a</w:t>
      </w:r>
      <w:r w:rsidRPr="00CC4EB0">
        <w:rPr>
          <w:rFonts w:ascii="Arial Narrow" w:hAnsi="Arial Narrow"/>
        </w:rPr>
        <w:t xml:space="preserve"> </w:t>
      </w:r>
      <w:r w:rsidR="00DD43F2">
        <w:rPr>
          <w:rFonts w:ascii="Arial Narrow" w:hAnsi="Arial Narrow"/>
        </w:rPr>
        <w:t>Junta de vigilancia</w:t>
      </w:r>
      <w:r w:rsidRPr="00CC4EB0">
        <w:rPr>
          <w:rFonts w:ascii="Arial Narrow" w:hAnsi="Arial Narrow"/>
        </w:rPr>
        <w:t xml:space="preserve"> de lo sucedido.</w:t>
      </w:r>
    </w:p>
    <w:p w14:paraId="0E941B49" w14:textId="77777777" w:rsidR="00EE5BE6" w:rsidRPr="00CC4EB0" w:rsidRDefault="00EE5BE6" w:rsidP="006E241C">
      <w:pPr>
        <w:tabs>
          <w:tab w:val="left" w:pos="432"/>
          <w:tab w:val="left" w:pos="7315"/>
        </w:tabs>
        <w:autoSpaceDE w:val="0"/>
        <w:autoSpaceDN w:val="0"/>
        <w:adjustRightInd w:val="0"/>
        <w:jc w:val="both"/>
        <w:rPr>
          <w:rFonts w:ascii="Arial Narrow" w:hAnsi="Arial Narrow"/>
        </w:rPr>
      </w:pPr>
    </w:p>
    <w:p w14:paraId="0E941B4A" w14:textId="7E5767CF" w:rsidR="00EE5BE6" w:rsidRPr="00CC4EB0" w:rsidRDefault="00EE5BE6" w:rsidP="00A234F5">
      <w:pPr>
        <w:tabs>
          <w:tab w:val="left" w:pos="432"/>
          <w:tab w:val="left" w:pos="7315"/>
        </w:tabs>
        <w:autoSpaceDE w:val="0"/>
        <w:autoSpaceDN w:val="0"/>
        <w:adjustRightInd w:val="0"/>
        <w:ind w:hanging="432"/>
        <w:jc w:val="both"/>
        <w:rPr>
          <w:rFonts w:ascii="Arial Narrow" w:hAnsi="Arial Narrow"/>
          <w:bCs/>
        </w:rPr>
      </w:pPr>
      <w:r w:rsidRPr="00CC4EB0">
        <w:rPr>
          <w:rFonts w:ascii="Arial Narrow" w:hAnsi="Arial Narrow"/>
        </w:rPr>
        <w:tab/>
      </w:r>
      <w:r w:rsidR="00785430" w:rsidRPr="00CC4EB0">
        <w:rPr>
          <w:rFonts w:ascii="Arial Narrow" w:hAnsi="Arial Narrow"/>
          <w:b/>
        </w:rPr>
        <w:t>Artículo</w:t>
      </w:r>
      <w:r w:rsidR="00487F05" w:rsidRPr="00CC4EB0">
        <w:rPr>
          <w:rFonts w:ascii="Arial Narrow" w:hAnsi="Arial Narrow"/>
          <w:b/>
        </w:rPr>
        <w:t xml:space="preserve"> </w:t>
      </w:r>
      <w:r w:rsidR="00233471">
        <w:rPr>
          <w:rFonts w:ascii="Arial Narrow" w:hAnsi="Arial Narrow"/>
          <w:b/>
        </w:rPr>
        <w:t>23</w:t>
      </w:r>
      <w:r w:rsidRPr="00CC4EB0">
        <w:rPr>
          <w:rFonts w:ascii="Arial Narrow" w:hAnsi="Arial Narrow"/>
          <w:b/>
        </w:rPr>
        <w:t xml:space="preserve">. Modificaciones a los lineamientos. </w:t>
      </w:r>
      <w:r w:rsidRPr="00CC4EB0">
        <w:rPr>
          <w:rFonts w:ascii="Arial Narrow" w:hAnsi="Arial Narrow"/>
          <w:bCs/>
        </w:rPr>
        <w:t>Para efectuar modificaciones al presente documento, se requerirá la solicitud por escrito avalada por todos los miembros</w:t>
      </w:r>
      <w:r w:rsidR="00CF64DD" w:rsidRPr="00CC4EB0">
        <w:rPr>
          <w:rFonts w:ascii="Arial Narrow" w:hAnsi="Arial Narrow"/>
          <w:bCs/>
        </w:rPr>
        <w:t xml:space="preserve"> del </w:t>
      </w:r>
      <w:r w:rsidRPr="00CC4EB0">
        <w:rPr>
          <w:rFonts w:ascii="Arial Narrow" w:hAnsi="Arial Narrow"/>
          <w:bCs/>
        </w:rPr>
        <w:t>comité, para la respectiva aprobación</w:t>
      </w:r>
      <w:r w:rsidR="006E241C" w:rsidRPr="00CC4EB0">
        <w:rPr>
          <w:rFonts w:ascii="Arial Narrow" w:hAnsi="Arial Narrow"/>
          <w:bCs/>
        </w:rPr>
        <w:t xml:space="preserve"> </w:t>
      </w:r>
      <w:r w:rsidR="001E27EF">
        <w:rPr>
          <w:rFonts w:ascii="Arial Narrow" w:hAnsi="Arial Narrow"/>
          <w:bCs/>
        </w:rPr>
        <w:t>del Consejo de Administración</w:t>
      </w:r>
      <w:r w:rsidRPr="00CC4EB0">
        <w:rPr>
          <w:rFonts w:ascii="Arial Narrow" w:hAnsi="Arial Narrow"/>
          <w:bCs/>
        </w:rPr>
        <w:t>.</w:t>
      </w:r>
      <w:r w:rsidR="00A234F5" w:rsidRPr="00CC4EB0">
        <w:rPr>
          <w:rFonts w:ascii="Arial Narrow" w:hAnsi="Arial Narrow"/>
          <w:bCs/>
        </w:rPr>
        <w:t xml:space="preserve"> </w:t>
      </w:r>
      <w:r w:rsidRPr="00CC4EB0">
        <w:rPr>
          <w:rFonts w:ascii="Arial Narrow" w:hAnsi="Arial Narrow"/>
          <w:bCs/>
        </w:rPr>
        <w:t>Para efectos de este artículo la propuesta de modificación tendrá que presentarse con quince días de anticipación a la sesión ordinaria</w:t>
      </w:r>
      <w:r w:rsidR="00CF64DD" w:rsidRPr="00CC4EB0">
        <w:rPr>
          <w:rFonts w:ascii="Arial Narrow" w:hAnsi="Arial Narrow"/>
          <w:bCs/>
        </w:rPr>
        <w:t xml:space="preserve"> del </w:t>
      </w:r>
      <w:r w:rsidRPr="00CC4EB0">
        <w:rPr>
          <w:rFonts w:ascii="Arial Narrow" w:hAnsi="Arial Narrow"/>
          <w:bCs/>
        </w:rPr>
        <w:t>comité.</w:t>
      </w:r>
    </w:p>
    <w:p w14:paraId="0E941B4B" w14:textId="77777777" w:rsidR="00EE5BE6" w:rsidRPr="00CC4EB0" w:rsidRDefault="00EE5BE6" w:rsidP="006E241C">
      <w:pPr>
        <w:autoSpaceDE w:val="0"/>
        <w:autoSpaceDN w:val="0"/>
        <w:adjustRightInd w:val="0"/>
        <w:jc w:val="both"/>
        <w:rPr>
          <w:rFonts w:ascii="Arial Narrow" w:hAnsi="Arial Narrow"/>
          <w:bCs/>
        </w:rPr>
      </w:pPr>
    </w:p>
    <w:p w14:paraId="0E941B4C" w14:textId="6DF783A6" w:rsidR="0064375B" w:rsidRPr="00CC4EB0" w:rsidRDefault="00530082" w:rsidP="00CF64DD">
      <w:pPr>
        <w:jc w:val="both"/>
        <w:rPr>
          <w:rFonts w:ascii="Arial Narrow" w:hAnsi="Arial Narrow"/>
        </w:rPr>
      </w:pPr>
      <w:r w:rsidRPr="00CC4EB0">
        <w:rPr>
          <w:rFonts w:ascii="Arial Narrow" w:hAnsi="Arial Narrow"/>
          <w:b/>
        </w:rPr>
        <w:t xml:space="preserve">Artículo </w:t>
      </w:r>
      <w:r w:rsidR="00233471">
        <w:rPr>
          <w:rFonts w:ascii="Arial Narrow" w:hAnsi="Arial Narrow"/>
          <w:b/>
        </w:rPr>
        <w:t>24</w:t>
      </w:r>
      <w:r w:rsidRPr="00CC4EB0">
        <w:rPr>
          <w:rFonts w:ascii="Arial Narrow" w:hAnsi="Arial Narrow"/>
          <w:b/>
        </w:rPr>
        <w:t>. Vigencia y Derogatorias.</w:t>
      </w:r>
      <w:r w:rsidRPr="00CC4EB0">
        <w:rPr>
          <w:rFonts w:ascii="Arial Narrow" w:hAnsi="Arial Narrow"/>
        </w:rPr>
        <w:t xml:space="preserve"> </w:t>
      </w:r>
      <w:r w:rsidR="00EE5BE6" w:rsidRPr="00CC4EB0">
        <w:rPr>
          <w:rFonts w:ascii="Arial Narrow" w:hAnsi="Arial Narrow"/>
        </w:rPr>
        <w:t xml:space="preserve">El presente Reglamento entra en vigencia a partir de la aprobación impartida por </w:t>
      </w:r>
      <w:r w:rsidR="001E27EF">
        <w:rPr>
          <w:rFonts w:ascii="Arial Narrow" w:hAnsi="Arial Narrow"/>
        </w:rPr>
        <w:t>el Consejo de Administración</w:t>
      </w:r>
      <w:r w:rsidR="00A234F5" w:rsidRPr="00CC4EB0">
        <w:rPr>
          <w:rFonts w:ascii="Arial Narrow" w:hAnsi="Arial Narrow"/>
        </w:rPr>
        <w:t xml:space="preserve"> </w:t>
      </w:r>
      <w:r w:rsidR="00EE5BE6" w:rsidRPr="00CC4EB0">
        <w:rPr>
          <w:rFonts w:ascii="Arial Narrow" w:hAnsi="Arial Narrow"/>
        </w:rPr>
        <w:t>y durante el tiempo que el fondo conserve, sin cambios sustanciales, las condiciones existentes</w:t>
      </w:r>
      <w:r w:rsidR="00CF64DD" w:rsidRPr="00CC4EB0">
        <w:rPr>
          <w:rFonts w:ascii="Arial Narrow" w:hAnsi="Arial Narrow"/>
        </w:rPr>
        <w:t xml:space="preserve"> en el momento de su aprobación</w:t>
      </w:r>
      <w:r w:rsidR="00233471">
        <w:rPr>
          <w:rFonts w:ascii="Arial Narrow" w:hAnsi="Arial Narrow"/>
        </w:rPr>
        <w:t xml:space="preserve"> y deroga todos los demás reglamentos de fondos sociales y mutuales de la entidad y cualquier otra disposición interna que le resulte contraria</w:t>
      </w:r>
      <w:r w:rsidR="00CF64DD" w:rsidRPr="00CC4EB0">
        <w:rPr>
          <w:rFonts w:ascii="Arial Narrow" w:hAnsi="Arial Narrow"/>
        </w:rPr>
        <w:t>.</w:t>
      </w:r>
    </w:p>
    <w:p w14:paraId="0E941B4D" w14:textId="77777777" w:rsidR="00530082" w:rsidRPr="00CC4EB0" w:rsidRDefault="00530082" w:rsidP="00530082">
      <w:pPr>
        <w:pStyle w:val="Prrafodelista"/>
        <w:ind w:left="2520"/>
        <w:jc w:val="both"/>
        <w:rPr>
          <w:rFonts w:ascii="Arial Narrow" w:hAnsi="Arial Narrow"/>
        </w:rPr>
      </w:pPr>
    </w:p>
    <w:p w14:paraId="0E941B4E" w14:textId="45405EEE" w:rsidR="00402E13" w:rsidRPr="00CC4EB0" w:rsidRDefault="0064375B" w:rsidP="006E241C">
      <w:pPr>
        <w:autoSpaceDE w:val="0"/>
        <w:autoSpaceDN w:val="0"/>
        <w:adjustRightInd w:val="0"/>
        <w:jc w:val="both"/>
        <w:rPr>
          <w:rFonts w:ascii="Arial Narrow" w:hAnsi="Arial Narrow"/>
        </w:rPr>
      </w:pPr>
      <w:r w:rsidRPr="00CC4EB0">
        <w:rPr>
          <w:rFonts w:ascii="Arial Narrow" w:hAnsi="Arial Narrow"/>
          <w:b/>
        </w:rPr>
        <w:t>Artículo</w:t>
      </w:r>
      <w:r w:rsidR="00402E13" w:rsidRPr="00CC4EB0">
        <w:rPr>
          <w:rFonts w:ascii="Arial Narrow" w:hAnsi="Arial Narrow"/>
          <w:b/>
        </w:rPr>
        <w:t xml:space="preserve"> </w:t>
      </w:r>
      <w:r w:rsidR="00530082" w:rsidRPr="00CC4EB0">
        <w:rPr>
          <w:rFonts w:ascii="Arial Narrow" w:hAnsi="Arial Narrow"/>
          <w:b/>
        </w:rPr>
        <w:t>24</w:t>
      </w:r>
      <w:r w:rsidR="00402E13" w:rsidRPr="00CC4EB0">
        <w:rPr>
          <w:rFonts w:ascii="Arial Narrow" w:hAnsi="Arial Narrow"/>
          <w:b/>
        </w:rPr>
        <w:t>. Interpretación</w:t>
      </w:r>
      <w:r w:rsidR="00CF64DD" w:rsidRPr="00CC4EB0">
        <w:rPr>
          <w:rFonts w:ascii="Arial Narrow" w:hAnsi="Arial Narrow"/>
          <w:b/>
        </w:rPr>
        <w:t xml:space="preserve"> del </w:t>
      </w:r>
      <w:r w:rsidR="00402E13" w:rsidRPr="00CC4EB0">
        <w:rPr>
          <w:rFonts w:ascii="Arial Narrow" w:hAnsi="Arial Narrow"/>
          <w:b/>
        </w:rPr>
        <w:t xml:space="preserve">Reglamento. </w:t>
      </w:r>
      <w:r w:rsidR="00402E13" w:rsidRPr="00CC4EB0">
        <w:rPr>
          <w:rFonts w:ascii="Arial Narrow" w:hAnsi="Arial Narrow"/>
        </w:rPr>
        <w:t xml:space="preserve">Los </w:t>
      </w:r>
      <w:r w:rsidR="00B16097" w:rsidRPr="00CC4EB0">
        <w:rPr>
          <w:rFonts w:ascii="Arial Narrow" w:hAnsi="Arial Narrow"/>
        </w:rPr>
        <w:t>vacíos</w:t>
      </w:r>
      <w:r w:rsidR="00402E13" w:rsidRPr="00CC4EB0">
        <w:rPr>
          <w:rFonts w:ascii="Arial Narrow" w:hAnsi="Arial Narrow"/>
        </w:rPr>
        <w:t xml:space="preserve"> que se presenten en este reglamento, así como las dudas en su interpretación, serán resueltos por </w:t>
      </w:r>
      <w:r w:rsidR="001E27EF">
        <w:rPr>
          <w:rFonts w:ascii="Arial Narrow" w:hAnsi="Arial Narrow"/>
        </w:rPr>
        <w:t>el Consejo de Administración</w:t>
      </w:r>
      <w:r w:rsidR="00402E13" w:rsidRPr="00CC4EB0">
        <w:rPr>
          <w:rFonts w:ascii="Arial Narrow" w:hAnsi="Arial Narrow"/>
        </w:rPr>
        <w:t>.</w:t>
      </w:r>
    </w:p>
    <w:p w14:paraId="0E941B4F" w14:textId="77777777" w:rsidR="00402E13" w:rsidRPr="00CC4EB0" w:rsidRDefault="00402E13" w:rsidP="006E241C">
      <w:pPr>
        <w:autoSpaceDE w:val="0"/>
        <w:autoSpaceDN w:val="0"/>
        <w:adjustRightInd w:val="0"/>
        <w:jc w:val="both"/>
        <w:rPr>
          <w:rFonts w:ascii="Arial Narrow" w:hAnsi="Arial Narrow"/>
          <w:b/>
        </w:rPr>
      </w:pPr>
    </w:p>
    <w:p w14:paraId="0E941B50" w14:textId="09239526" w:rsidR="00402E13" w:rsidRPr="00CC4EB0" w:rsidRDefault="00402E13" w:rsidP="006E241C">
      <w:pPr>
        <w:jc w:val="both"/>
        <w:rPr>
          <w:rFonts w:ascii="Arial Narrow" w:hAnsi="Arial Narrow"/>
        </w:rPr>
      </w:pPr>
      <w:r w:rsidRPr="00CC4EB0">
        <w:rPr>
          <w:rFonts w:ascii="Arial Narrow" w:hAnsi="Arial Narrow"/>
        </w:rPr>
        <w:t xml:space="preserve">El presente reglamento fue aprobado por </w:t>
      </w:r>
      <w:r w:rsidR="001E27EF">
        <w:rPr>
          <w:rFonts w:ascii="Arial Narrow" w:hAnsi="Arial Narrow"/>
        </w:rPr>
        <w:t>el Consejo de Administración</w:t>
      </w:r>
      <w:r w:rsidR="00EE5BE6" w:rsidRPr="00CC4EB0">
        <w:rPr>
          <w:rFonts w:ascii="Arial Narrow" w:hAnsi="Arial Narrow"/>
        </w:rPr>
        <w:t xml:space="preserve"> en reunión efectuada el día ___ </w:t>
      </w:r>
      <w:r w:rsidRPr="00CC4EB0">
        <w:rPr>
          <w:rFonts w:ascii="Arial Narrow" w:hAnsi="Arial Narrow"/>
        </w:rPr>
        <w:t xml:space="preserve">de </w:t>
      </w:r>
      <w:r w:rsidR="00CF64DD" w:rsidRPr="00CC4EB0">
        <w:rPr>
          <w:rFonts w:ascii="Arial Narrow" w:hAnsi="Arial Narrow"/>
        </w:rPr>
        <w:t>_____</w:t>
      </w:r>
      <w:r w:rsidRPr="00CC4EB0">
        <w:rPr>
          <w:rFonts w:ascii="Arial Narrow" w:hAnsi="Arial Narrow"/>
        </w:rPr>
        <w:t xml:space="preserve"> </w:t>
      </w:r>
      <w:proofErr w:type="spellStart"/>
      <w:r w:rsidRPr="00CC4EB0">
        <w:rPr>
          <w:rFonts w:ascii="Arial Narrow" w:hAnsi="Arial Narrow"/>
        </w:rPr>
        <w:t>de</w:t>
      </w:r>
      <w:proofErr w:type="spellEnd"/>
      <w:r w:rsidRPr="00CC4EB0">
        <w:rPr>
          <w:rFonts w:ascii="Arial Narrow" w:hAnsi="Arial Narrow"/>
        </w:rPr>
        <w:t xml:space="preserve"> </w:t>
      </w:r>
      <w:r w:rsidR="00964176" w:rsidRPr="00CC4EB0">
        <w:rPr>
          <w:rFonts w:ascii="Arial Narrow" w:hAnsi="Arial Narrow"/>
        </w:rPr>
        <w:t>202</w:t>
      </w:r>
      <w:r w:rsidR="00493A53">
        <w:rPr>
          <w:rFonts w:ascii="Arial Narrow" w:hAnsi="Arial Narrow"/>
        </w:rPr>
        <w:t>2</w:t>
      </w:r>
      <w:r w:rsidRPr="00CC4EB0">
        <w:rPr>
          <w:rFonts w:ascii="Arial Narrow" w:hAnsi="Arial Narrow"/>
        </w:rPr>
        <w:t xml:space="preserve">, según consta en el Acta No. </w:t>
      </w:r>
      <w:r w:rsidR="00EE5BE6" w:rsidRPr="00CC4EB0">
        <w:rPr>
          <w:rFonts w:ascii="Arial Narrow" w:hAnsi="Arial Narrow"/>
        </w:rPr>
        <w:t>____</w:t>
      </w:r>
      <w:r w:rsidR="006220D3" w:rsidRPr="00CC4EB0">
        <w:rPr>
          <w:rFonts w:ascii="Arial Narrow" w:hAnsi="Arial Narrow"/>
        </w:rPr>
        <w:t>.</w:t>
      </w:r>
    </w:p>
    <w:p w14:paraId="0E941B51" w14:textId="77777777" w:rsidR="00A234F5" w:rsidRPr="00CC4EB0" w:rsidRDefault="00A234F5" w:rsidP="006E241C">
      <w:pPr>
        <w:jc w:val="both"/>
        <w:rPr>
          <w:rFonts w:ascii="Arial Narrow" w:hAnsi="Arial Narrow"/>
        </w:rPr>
      </w:pPr>
    </w:p>
    <w:p w14:paraId="0E941B52" w14:textId="77777777" w:rsidR="00A234F5" w:rsidRPr="00CC4EB0" w:rsidRDefault="00A234F5" w:rsidP="006E241C">
      <w:pPr>
        <w:jc w:val="both"/>
        <w:rPr>
          <w:rFonts w:ascii="Arial Narrow" w:hAnsi="Arial Narrow"/>
        </w:rPr>
      </w:pPr>
    </w:p>
    <w:p w14:paraId="0E941B53" w14:textId="77777777" w:rsidR="00A234F5" w:rsidRPr="00CC4EB0" w:rsidRDefault="00A234F5" w:rsidP="006E241C">
      <w:pPr>
        <w:jc w:val="both"/>
        <w:rPr>
          <w:rFonts w:ascii="Arial Narrow" w:hAnsi="Arial Narrow"/>
        </w:rPr>
      </w:pPr>
    </w:p>
    <w:p w14:paraId="0E941B54" w14:textId="77777777" w:rsidR="00A234F5" w:rsidRPr="00CC4EB0" w:rsidRDefault="00A234F5" w:rsidP="006E241C">
      <w:pPr>
        <w:jc w:val="both"/>
        <w:rPr>
          <w:rFonts w:ascii="Arial Narrow" w:hAnsi="Arial Narrow"/>
        </w:rPr>
      </w:pPr>
    </w:p>
    <w:p w14:paraId="0E941B55" w14:textId="77777777" w:rsidR="00A234F5" w:rsidRPr="00CC4EB0" w:rsidRDefault="00A234F5" w:rsidP="006E241C">
      <w:pPr>
        <w:jc w:val="both"/>
        <w:rPr>
          <w:rFonts w:ascii="Arial Narrow" w:hAnsi="Arial Narrow"/>
        </w:rPr>
      </w:pPr>
    </w:p>
    <w:p w14:paraId="0E941B56" w14:textId="77777777" w:rsidR="00A234F5" w:rsidRPr="00CC4EB0" w:rsidRDefault="00A234F5" w:rsidP="006E241C">
      <w:pPr>
        <w:jc w:val="both"/>
        <w:rPr>
          <w:rFonts w:ascii="Arial Narrow" w:hAnsi="Arial Narrow"/>
          <w:b/>
        </w:rPr>
      </w:pPr>
      <w:r w:rsidRPr="00CC4EB0">
        <w:rPr>
          <w:rFonts w:ascii="Arial Narrow" w:hAnsi="Arial Narrow"/>
          <w:b/>
        </w:rPr>
        <w:t>PRESIDENTE</w:t>
      </w:r>
      <w:r w:rsidRPr="00CC4EB0">
        <w:rPr>
          <w:rFonts w:ascii="Arial Narrow" w:hAnsi="Arial Narrow"/>
          <w:b/>
        </w:rPr>
        <w:tab/>
      </w:r>
      <w:r w:rsidRPr="00CC4EB0">
        <w:rPr>
          <w:rFonts w:ascii="Arial Narrow" w:hAnsi="Arial Narrow"/>
          <w:b/>
        </w:rPr>
        <w:tab/>
      </w:r>
      <w:r w:rsidRPr="00CC4EB0">
        <w:rPr>
          <w:rFonts w:ascii="Arial Narrow" w:hAnsi="Arial Narrow"/>
          <w:b/>
        </w:rPr>
        <w:tab/>
      </w:r>
      <w:r w:rsidRPr="00CC4EB0">
        <w:rPr>
          <w:rFonts w:ascii="Arial Narrow" w:hAnsi="Arial Narrow"/>
          <w:b/>
        </w:rPr>
        <w:tab/>
      </w:r>
      <w:r w:rsidRPr="00CC4EB0">
        <w:rPr>
          <w:rFonts w:ascii="Arial Narrow" w:hAnsi="Arial Narrow"/>
          <w:b/>
        </w:rPr>
        <w:tab/>
      </w:r>
      <w:r w:rsidRPr="00CC4EB0">
        <w:rPr>
          <w:rFonts w:ascii="Arial Narrow" w:hAnsi="Arial Narrow"/>
          <w:b/>
        </w:rPr>
        <w:tab/>
      </w:r>
      <w:r w:rsidRPr="00CC4EB0">
        <w:rPr>
          <w:rFonts w:ascii="Arial Narrow" w:hAnsi="Arial Narrow"/>
          <w:b/>
        </w:rPr>
        <w:tab/>
      </w:r>
      <w:r w:rsidRPr="00CC4EB0">
        <w:rPr>
          <w:rFonts w:ascii="Arial Narrow" w:hAnsi="Arial Narrow"/>
          <w:b/>
        </w:rPr>
        <w:tab/>
        <w:t>SECRETARIO</w:t>
      </w:r>
    </w:p>
    <w:sectPr w:rsidR="00A234F5" w:rsidRPr="00CC4EB0" w:rsidSect="002F4987">
      <w:headerReference w:type="default" r:id="rId8"/>
      <w:footerReference w:type="default" r:id="rId9"/>
      <w:pgSz w:w="12240" w:h="15840" w:code="1"/>
      <w:pgMar w:top="1440" w:right="1080" w:bottom="1440" w:left="108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D9552" w14:textId="77777777" w:rsidR="00CB7FD1" w:rsidRDefault="00CB7FD1" w:rsidP="00547D14">
      <w:r>
        <w:separator/>
      </w:r>
    </w:p>
  </w:endnote>
  <w:endnote w:type="continuationSeparator" w:id="0">
    <w:p w14:paraId="6A4CA731" w14:textId="77777777" w:rsidR="00CB7FD1" w:rsidRDefault="00CB7FD1" w:rsidP="00547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9057790"/>
      <w:docPartObj>
        <w:docPartGallery w:val="Page Numbers (Bottom of Page)"/>
        <w:docPartUnique/>
      </w:docPartObj>
    </w:sdtPr>
    <w:sdtEndPr/>
    <w:sdtContent>
      <w:p w14:paraId="0E941B5D" w14:textId="77777777" w:rsidR="003223DF" w:rsidRDefault="003223DF">
        <w:pPr>
          <w:pStyle w:val="Piedepgina"/>
          <w:ind w:right="-864"/>
          <w:jc w:val="right"/>
        </w:pPr>
        <w:r>
          <w:rPr>
            <w:noProof/>
            <w:lang w:val="es-CO" w:eastAsia="es-CO"/>
          </w:rPr>
          <mc:AlternateContent>
            <mc:Choice Requires="wpg">
              <w:drawing>
                <wp:inline distT="0" distB="0" distL="0" distR="0" wp14:anchorId="0E941B5F" wp14:editId="0E941B60">
                  <wp:extent cx="548640" cy="237490"/>
                  <wp:effectExtent l="9525" t="9525" r="13335" b="10160"/>
                  <wp:docPr id="5" name="Grupo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6"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7" name="AutoShape 48"/>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8" name="Text Box 49"/>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41B61" w14:textId="77777777" w:rsidR="003223DF" w:rsidRDefault="003223DF">
                                <w:pPr>
                                  <w:rPr>
                                    <w:color w:val="FFFFFF" w:themeColor="background1"/>
                                  </w:rPr>
                                </w:pPr>
                                <w:r>
                                  <w:fldChar w:fldCharType="begin"/>
                                </w:r>
                                <w:r>
                                  <w:instrText>PAGE    \* MERGEFORMAT</w:instrText>
                                </w:r>
                                <w:r>
                                  <w:fldChar w:fldCharType="separate"/>
                                </w:r>
                                <w:r w:rsidRPr="00964176">
                                  <w:rPr>
                                    <w:b/>
                                    <w:bCs/>
                                    <w:noProof/>
                                    <w:color w:val="FFFFFF" w:themeColor="background1"/>
                                  </w:rPr>
                                  <w:t>2</w:t>
                                </w:r>
                                <w:r>
                                  <w:rPr>
                                    <w:b/>
                                    <w:bCs/>
                                    <w:color w:val="FFFFFF" w:themeColor="background1"/>
                                  </w:rPr>
                                  <w:fldChar w:fldCharType="end"/>
                                </w:r>
                              </w:p>
                            </w:txbxContent>
                          </wps:txbx>
                          <wps:bodyPr rot="0" vert="horz" wrap="square" lIns="0" tIns="0" rIns="0" bIns="0" anchor="t" anchorCtr="0" upright="1">
                            <a:noAutofit/>
                          </wps:bodyPr>
                        </wps:wsp>
                      </wpg:wgp>
                    </a:graphicData>
                  </a:graphic>
                </wp:inline>
              </w:drawing>
            </mc:Choice>
            <mc:Fallback>
              <w:pict>
                <v:group w14:anchorId="0E941B5F" id="Grupo 5" o:spid="_x0000_s1026"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">
                  <v:roundrect id="AutoShape 47" o:spid="_x0000_s1027"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" strokecolor="#e4be84"/>
                  <v:roundrect id="AutoShape 48" o:spid="_x0000_s1028"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" fillcolor="#e4be84" strokecolor="#e4be84"/>
                  <v:shapetype id="_x0000_t202" coordsize="21600,21600" o:spt="202" path="m,l,21600r21600,l21600,xe">
                    <v:stroke joinstyle="miter"/>
                    <v:path gradientshapeok="t" o:connecttype="rect"/>
                  </v:shapetype>
                  <v:shape id="Text Box 49" o:spid="_x0000_s1029"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0E941B61" w14:textId="77777777" w:rsidR="003223DF" w:rsidRDefault="003223DF">
                          <w:pPr>
                            <w:rPr>
                              <w:color w:val="FFFFFF" w:themeColor="background1"/>
                            </w:rPr>
                          </w:pPr>
                          <w:r>
                            <w:fldChar w:fldCharType="begin"/>
                          </w:r>
                          <w:r>
                            <w:instrText>PAGE    \* MERGEFORMAT</w:instrText>
                          </w:r>
                          <w:r>
                            <w:fldChar w:fldCharType="separate"/>
                          </w:r>
                          <w:r w:rsidRPr="00964176">
                            <w:rPr>
                              <w:b/>
                              <w:bCs/>
                              <w:noProof/>
                              <w:color w:val="FFFFFF" w:themeColor="background1"/>
                            </w:rPr>
                            <w:t>2</w:t>
                          </w:r>
                          <w:r>
                            <w:rPr>
                              <w:b/>
                              <w:bCs/>
                              <w:color w:val="FFFFFF" w:themeColor="background1"/>
                            </w:rPr>
                            <w:fldChar w:fldCharType="end"/>
                          </w:r>
                        </w:p>
                      </w:txbxContent>
                    </v:textbox>
                  </v:shape>
                  <w10:anchorlock/>
                </v:group>
              </w:pict>
            </mc:Fallback>
          </mc:AlternateContent>
        </w:r>
      </w:p>
    </w:sdtContent>
  </w:sdt>
  <w:p w14:paraId="0E941B5E" w14:textId="77777777" w:rsidR="003223DF" w:rsidRPr="006E241C" w:rsidRDefault="003223DF" w:rsidP="006E241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57900" w14:textId="77777777" w:rsidR="00CB7FD1" w:rsidRDefault="00CB7FD1" w:rsidP="00547D14">
      <w:r>
        <w:separator/>
      </w:r>
    </w:p>
  </w:footnote>
  <w:footnote w:type="continuationSeparator" w:id="0">
    <w:p w14:paraId="1EBC50C7" w14:textId="77777777" w:rsidR="00CB7FD1" w:rsidRDefault="00CB7FD1" w:rsidP="00547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tblLook w:val="04A0" w:firstRow="1" w:lastRow="0" w:firstColumn="1" w:lastColumn="0" w:noHBand="0" w:noVBand="1"/>
    </w:tblPr>
    <w:tblGrid>
      <w:gridCol w:w="1413"/>
      <w:gridCol w:w="8657"/>
    </w:tblGrid>
    <w:tr w:rsidR="003223DF" w:rsidRPr="00CC4EB0" w14:paraId="3EFD24DA" w14:textId="77777777" w:rsidTr="00CC4EB0">
      <w:tc>
        <w:tcPr>
          <w:tcW w:w="1413" w:type="dxa"/>
        </w:tcPr>
        <w:p w14:paraId="49E62E32" w14:textId="6412B3F4" w:rsidR="003223DF" w:rsidRPr="006050F1" w:rsidRDefault="006050F1" w:rsidP="00CC4EB0">
          <w:pPr>
            <w:pStyle w:val="Encabezado"/>
            <w:rPr>
              <w:rFonts w:ascii="Arial Narrow" w:hAnsi="Arial Narrow"/>
              <w:sz w:val="40"/>
              <w:szCs w:val="40"/>
            </w:rPr>
          </w:pPr>
          <w:r w:rsidRPr="006050F1">
            <w:rPr>
              <w:rFonts w:ascii="Arial Narrow" w:hAnsi="Arial Narrow"/>
              <w:sz w:val="40"/>
              <w:szCs w:val="40"/>
            </w:rPr>
            <w:t>LOGO</w:t>
          </w:r>
        </w:p>
      </w:tc>
      <w:tc>
        <w:tcPr>
          <w:tcW w:w="8657" w:type="dxa"/>
        </w:tcPr>
        <w:p w14:paraId="23B59991" w14:textId="77777777" w:rsidR="00C41E0F" w:rsidRDefault="003223DF" w:rsidP="00CC4EB0">
          <w:pPr>
            <w:pStyle w:val="Encabezado"/>
            <w:pBdr>
              <w:bottom w:val="single" w:sz="4" w:space="1" w:color="auto"/>
            </w:pBdr>
            <w:jc w:val="center"/>
            <w:rPr>
              <w:rFonts w:ascii="Arial Narrow" w:hAnsi="Arial Narrow"/>
              <w:b/>
              <w:color w:val="0000FF"/>
              <w:sz w:val="28"/>
              <w:szCs w:val="28"/>
              <w:lang w:val="es-CO"/>
            </w:rPr>
          </w:pPr>
          <w:r w:rsidRPr="00C41E0F">
            <w:rPr>
              <w:rFonts w:ascii="Arial Narrow" w:hAnsi="Arial Narrow"/>
              <w:b/>
              <w:color w:val="0000FF"/>
              <w:sz w:val="28"/>
              <w:szCs w:val="28"/>
              <w:lang w:val="es-CO"/>
            </w:rPr>
            <w:t>Reglamento</w:t>
          </w:r>
          <w:r w:rsidR="00C41E0F">
            <w:rPr>
              <w:rFonts w:ascii="Arial Narrow" w:hAnsi="Arial Narrow"/>
              <w:b/>
              <w:color w:val="0000FF"/>
              <w:sz w:val="28"/>
              <w:szCs w:val="28"/>
              <w:lang w:val="es-CO"/>
            </w:rPr>
            <w:t xml:space="preserve"> Unificado de</w:t>
          </w:r>
          <w:r w:rsidRPr="00C41E0F">
            <w:rPr>
              <w:rFonts w:ascii="Arial Narrow" w:hAnsi="Arial Narrow"/>
              <w:b/>
              <w:color w:val="0000FF"/>
              <w:sz w:val="28"/>
              <w:szCs w:val="28"/>
              <w:lang w:val="es-CO"/>
            </w:rPr>
            <w:t xml:space="preserve"> Fondos Sociales y Mutuales </w:t>
          </w:r>
        </w:p>
        <w:p w14:paraId="1E871353" w14:textId="32CAA8AC" w:rsidR="003223DF" w:rsidRPr="00CC4EB0" w:rsidRDefault="003223DF" w:rsidP="00CC4EB0">
          <w:pPr>
            <w:pStyle w:val="Encabezado"/>
            <w:pBdr>
              <w:bottom w:val="single" w:sz="4" w:space="1" w:color="auto"/>
            </w:pBdr>
            <w:jc w:val="center"/>
            <w:rPr>
              <w:rFonts w:ascii="Arial Narrow" w:hAnsi="Arial Narrow"/>
              <w:b/>
              <w:color w:val="0000FF"/>
              <w:lang w:val="es-CO"/>
            </w:rPr>
          </w:pPr>
          <w:r w:rsidRPr="00C41E0F">
            <w:rPr>
              <w:rFonts w:ascii="Arial Narrow" w:hAnsi="Arial Narrow"/>
              <w:b/>
              <w:color w:val="0000FF"/>
              <w:sz w:val="28"/>
              <w:szCs w:val="28"/>
              <w:lang w:val="es-CO"/>
            </w:rPr>
            <w:t>Version 202</w:t>
          </w:r>
          <w:r w:rsidR="005026F7" w:rsidRPr="00C41E0F">
            <w:rPr>
              <w:rFonts w:ascii="Arial Narrow" w:hAnsi="Arial Narrow"/>
              <w:b/>
              <w:color w:val="0000FF"/>
              <w:sz w:val="28"/>
              <w:szCs w:val="28"/>
              <w:lang w:val="es-CO"/>
            </w:rPr>
            <w:t>2</w:t>
          </w:r>
          <w:r w:rsidRPr="00C41E0F">
            <w:rPr>
              <w:rFonts w:ascii="Arial Narrow" w:hAnsi="Arial Narrow"/>
              <w:b/>
              <w:color w:val="0000FF"/>
              <w:sz w:val="28"/>
              <w:szCs w:val="28"/>
              <w:lang w:val="es-CO"/>
            </w:rPr>
            <w:t>-1</w:t>
          </w:r>
        </w:p>
      </w:tc>
    </w:tr>
  </w:tbl>
  <w:p w14:paraId="20B6B5BD" w14:textId="09072059" w:rsidR="003223DF" w:rsidRPr="00442175" w:rsidRDefault="003223DF" w:rsidP="00442175">
    <w:pPr>
      <w:pStyle w:val="Encabezado"/>
      <w:rPr>
        <w:rFonts w:ascii="Arial Narrow" w:hAnsi="Arial Narrow"/>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1E75"/>
    <w:multiLevelType w:val="hybridMultilevel"/>
    <w:tmpl w:val="CC08F34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25F12B0"/>
    <w:multiLevelType w:val="hybridMultilevel"/>
    <w:tmpl w:val="4C76B342"/>
    <w:lvl w:ilvl="0" w:tplc="240A000F">
      <w:start w:val="1"/>
      <w:numFmt w:val="decimal"/>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B879E3"/>
    <w:multiLevelType w:val="hybridMultilevel"/>
    <w:tmpl w:val="8F902FAA"/>
    <w:lvl w:ilvl="0" w:tplc="240A000F">
      <w:start w:val="1"/>
      <w:numFmt w:val="decimal"/>
      <w:lvlText w:val="%1."/>
      <w:lvlJc w:val="left"/>
      <w:pPr>
        <w:ind w:left="360" w:hanging="360"/>
      </w:pPr>
      <w:rPr>
        <w:rFonts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3" w15:restartNumberingAfterBreak="0">
    <w:nsid w:val="0CFC560C"/>
    <w:multiLevelType w:val="hybridMultilevel"/>
    <w:tmpl w:val="B13CFCC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6A32283"/>
    <w:multiLevelType w:val="hybridMultilevel"/>
    <w:tmpl w:val="490CA9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A4B5598"/>
    <w:multiLevelType w:val="hybridMultilevel"/>
    <w:tmpl w:val="FA8C969C"/>
    <w:lvl w:ilvl="0" w:tplc="0C0A000D">
      <w:start w:val="1"/>
      <w:numFmt w:val="bullet"/>
      <w:lvlText w:val=""/>
      <w:lvlJc w:val="left"/>
      <w:pPr>
        <w:tabs>
          <w:tab w:val="num" w:pos="360"/>
        </w:tabs>
        <w:ind w:left="360" w:hanging="360"/>
      </w:pPr>
      <w:rPr>
        <w:rFonts w:ascii="Wingdings" w:hAnsi="Wingdings" w:hint="default"/>
      </w:rPr>
    </w:lvl>
    <w:lvl w:ilvl="1" w:tplc="E4007C8E">
      <w:start w:val="1"/>
      <w:numFmt w:val="lowerLetter"/>
      <w:lvlText w:val="%2."/>
      <w:lvlJc w:val="left"/>
      <w:pPr>
        <w:tabs>
          <w:tab w:val="num" w:pos="1080"/>
        </w:tabs>
        <w:ind w:left="1080" w:hanging="360"/>
      </w:pPr>
    </w:lvl>
    <w:lvl w:ilvl="2" w:tplc="0C0A001B">
      <w:start w:val="1"/>
      <w:numFmt w:val="lowerRoman"/>
      <w:lvlText w:val="%3."/>
      <w:lvlJc w:val="right"/>
      <w:pPr>
        <w:tabs>
          <w:tab w:val="num" w:pos="1800"/>
        </w:tabs>
        <w:ind w:left="1800" w:hanging="180"/>
      </w:pPr>
    </w:lvl>
    <w:lvl w:ilvl="3" w:tplc="0C0A000F">
      <w:start w:val="1"/>
      <w:numFmt w:val="decimal"/>
      <w:lvlText w:val="%4."/>
      <w:lvlJc w:val="left"/>
      <w:pPr>
        <w:tabs>
          <w:tab w:val="num" w:pos="2520"/>
        </w:tabs>
        <w:ind w:left="2520" w:hanging="360"/>
      </w:pPr>
    </w:lvl>
    <w:lvl w:ilvl="4" w:tplc="0C0A0019">
      <w:start w:val="1"/>
      <w:numFmt w:val="lowerLetter"/>
      <w:lvlText w:val="%5."/>
      <w:lvlJc w:val="left"/>
      <w:pPr>
        <w:tabs>
          <w:tab w:val="num" w:pos="3240"/>
        </w:tabs>
        <w:ind w:left="3240" w:hanging="360"/>
      </w:pPr>
    </w:lvl>
    <w:lvl w:ilvl="5" w:tplc="0C0A001B">
      <w:start w:val="1"/>
      <w:numFmt w:val="lowerRoman"/>
      <w:lvlText w:val="%6."/>
      <w:lvlJc w:val="right"/>
      <w:pPr>
        <w:tabs>
          <w:tab w:val="num" w:pos="3960"/>
        </w:tabs>
        <w:ind w:left="3960" w:hanging="180"/>
      </w:pPr>
    </w:lvl>
    <w:lvl w:ilvl="6" w:tplc="0C0A000F">
      <w:start w:val="1"/>
      <w:numFmt w:val="decimal"/>
      <w:lvlText w:val="%7."/>
      <w:lvlJc w:val="left"/>
      <w:pPr>
        <w:tabs>
          <w:tab w:val="num" w:pos="4680"/>
        </w:tabs>
        <w:ind w:left="4680" w:hanging="360"/>
      </w:pPr>
    </w:lvl>
    <w:lvl w:ilvl="7" w:tplc="0C0A0019">
      <w:start w:val="1"/>
      <w:numFmt w:val="lowerLetter"/>
      <w:lvlText w:val="%8."/>
      <w:lvlJc w:val="left"/>
      <w:pPr>
        <w:tabs>
          <w:tab w:val="num" w:pos="5400"/>
        </w:tabs>
        <w:ind w:left="5400" w:hanging="360"/>
      </w:pPr>
    </w:lvl>
    <w:lvl w:ilvl="8" w:tplc="0C0A001B">
      <w:start w:val="1"/>
      <w:numFmt w:val="lowerRoman"/>
      <w:lvlText w:val="%9."/>
      <w:lvlJc w:val="right"/>
      <w:pPr>
        <w:tabs>
          <w:tab w:val="num" w:pos="6120"/>
        </w:tabs>
        <w:ind w:left="6120" w:hanging="180"/>
      </w:pPr>
    </w:lvl>
  </w:abstractNum>
  <w:abstractNum w:abstractNumId="6" w15:restartNumberingAfterBreak="0">
    <w:nsid w:val="1C5B0699"/>
    <w:multiLevelType w:val="hybridMultilevel"/>
    <w:tmpl w:val="84C63D3E"/>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725144"/>
    <w:multiLevelType w:val="hybridMultilevel"/>
    <w:tmpl w:val="BDAAA74E"/>
    <w:lvl w:ilvl="0" w:tplc="240A000F">
      <w:start w:val="1"/>
      <w:numFmt w:val="decimal"/>
      <w:lvlText w:val="%1."/>
      <w:lvlJc w:val="left"/>
      <w:pPr>
        <w:ind w:left="720" w:hanging="360"/>
      </w:pPr>
      <w:rPr>
        <w:rFonts w:hint="default"/>
      </w:rPr>
    </w:lvl>
    <w:lvl w:ilvl="1" w:tplc="85A0B3CE">
      <w:start w:val="1"/>
      <w:numFmt w:val="lowerLetter"/>
      <w:lvlText w:val="%2)"/>
      <w:lvlJc w:val="left"/>
      <w:pPr>
        <w:ind w:left="1440" w:hanging="360"/>
      </w:pPr>
      <w:rPr>
        <w:rFonts w:ascii="Arial Narrow" w:eastAsia="Times New Roman" w:hAnsi="Arial Narrow" w:cs="Times New Roman"/>
      </w:rPr>
    </w:lvl>
    <w:lvl w:ilvl="2" w:tplc="0A78EA6A">
      <w:start w:val="1"/>
      <w:numFmt w:val="lowerRoman"/>
      <w:lvlText w:val="%3."/>
      <w:lvlJc w:val="left"/>
      <w:pPr>
        <w:ind w:left="2520" w:hanging="720"/>
      </w:pPr>
      <w:rPr>
        <w:rFont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8904DE6"/>
    <w:multiLevelType w:val="hybridMultilevel"/>
    <w:tmpl w:val="7CE4DAE4"/>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D705733"/>
    <w:multiLevelType w:val="hybridMultilevel"/>
    <w:tmpl w:val="2D42A2B0"/>
    <w:lvl w:ilvl="0" w:tplc="D1DEDB6A">
      <w:start w:val="1"/>
      <w:numFmt w:val="lowerLetter"/>
      <w:lvlText w:val="%1)"/>
      <w:lvlJc w:val="left"/>
      <w:pPr>
        <w:ind w:left="1080" w:hanging="360"/>
      </w:pPr>
      <w:rPr>
        <w:rFonts w:hint="default"/>
        <w:b/>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0" w15:restartNumberingAfterBreak="0">
    <w:nsid w:val="32FF27CC"/>
    <w:multiLevelType w:val="hybridMultilevel"/>
    <w:tmpl w:val="F20E94DC"/>
    <w:lvl w:ilvl="0" w:tplc="CB78524A">
      <w:numFmt w:val="bullet"/>
      <w:lvlText w:val="-"/>
      <w:lvlJc w:val="left"/>
      <w:pPr>
        <w:tabs>
          <w:tab w:val="num" w:pos="1074"/>
        </w:tabs>
        <w:ind w:left="1074" w:hanging="360"/>
      </w:pPr>
      <w:rPr>
        <w:rFonts w:ascii="Times New Roman" w:eastAsia="Times New Roman" w:hAnsi="Times New Roman" w:cs="Times New Roman" w:hint="default"/>
      </w:rPr>
    </w:lvl>
    <w:lvl w:ilvl="1" w:tplc="0C0A0019">
      <w:start w:val="1"/>
      <w:numFmt w:val="lowerLetter"/>
      <w:lvlText w:val="%2."/>
      <w:lvlJc w:val="left"/>
      <w:pPr>
        <w:tabs>
          <w:tab w:val="num" w:pos="1794"/>
        </w:tabs>
        <w:ind w:left="1794" w:hanging="360"/>
      </w:pPr>
    </w:lvl>
    <w:lvl w:ilvl="2" w:tplc="0C0A001B">
      <w:start w:val="1"/>
      <w:numFmt w:val="lowerRoman"/>
      <w:lvlText w:val="%3."/>
      <w:lvlJc w:val="right"/>
      <w:pPr>
        <w:tabs>
          <w:tab w:val="num" w:pos="2514"/>
        </w:tabs>
        <w:ind w:left="2514" w:hanging="180"/>
      </w:pPr>
    </w:lvl>
    <w:lvl w:ilvl="3" w:tplc="0C0A000F">
      <w:start w:val="1"/>
      <w:numFmt w:val="decimal"/>
      <w:lvlText w:val="%4."/>
      <w:lvlJc w:val="left"/>
      <w:pPr>
        <w:tabs>
          <w:tab w:val="num" w:pos="3234"/>
        </w:tabs>
        <w:ind w:left="3234" w:hanging="360"/>
      </w:pPr>
    </w:lvl>
    <w:lvl w:ilvl="4" w:tplc="0C0A0019">
      <w:start w:val="1"/>
      <w:numFmt w:val="lowerLetter"/>
      <w:lvlText w:val="%5."/>
      <w:lvlJc w:val="left"/>
      <w:pPr>
        <w:tabs>
          <w:tab w:val="num" w:pos="3954"/>
        </w:tabs>
        <w:ind w:left="3954" w:hanging="360"/>
      </w:pPr>
    </w:lvl>
    <w:lvl w:ilvl="5" w:tplc="0C0A001B">
      <w:start w:val="1"/>
      <w:numFmt w:val="lowerRoman"/>
      <w:lvlText w:val="%6."/>
      <w:lvlJc w:val="right"/>
      <w:pPr>
        <w:tabs>
          <w:tab w:val="num" w:pos="4674"/>
        </w:tabs>
        <w:ind w:left="4674" w:hanging="180"/>
      </w:pPr>
    </w:lvl>
    <w:lvl w:ilvl="6" w:tplc="0C0A000F">
      <w:start w:val="1"/>
      <w:numFmt w:val="decimal"/>
      <w:lvlText w:val="%7."/>
      <w:lvlJc w:val="left"/>
      <w:pPr>
        <w:tabs>
          <w:tab w:val="num" w:pos="5394"/>
        </w:tabs>
        <w:ind w:left="5394" w:hanging="360"/>
      </w:pPr>
    </w:lvl>
    <w:lvl w:ilvl="7" w:tplc="0C0A0019">
      <w:start w:val="1"/>
      <w:numFmt w:val="lowerLetter"/>
      <w:lvlText w:val="%8."/>
      <w:lvlJc w:val="left"/>
      <w:pPr>
        <w:tabs>
          <w:tab w:val="num" w:pos="6114"/>
        </w:tabs>
        <w:ind w:left="6114" w:hanging="360"/>
      </w:pPr>
    </w:lvl>
    <w:lvl w:ilvl="8" w:tplc="0C0A001B">
      <w:start w:val="1"/>
      <w:numFmt w:val="lowerRoman"/>
      <w:lvlText w:val="%9."/>
      <w:lvlJc w:val="right"/>
      <w:pPr>
        <w:tabs>
          <w:tab w:val="num" w:pos="6834"/>
        </w:tabs>
        <w:ind w:left="6834" w:hanging="180"/>
      </w:pPr>
    </w:lvl>
  </w:abstractNum>
  <w:abstractNum w:abstractNumId="11" w15:restartNumberingAfterBreak="0">
    <w:nsid w:val="37FF602C"/>
    <w:multiLevelType w:val="hybridMultilevel"/>
    <w:tmpl w:val="7DBC34F8"/>
    <w:lvl w:ilvl="0" w:tplc="240A0017">
      <w:start w:val="1"/>
      <w:numFmt w:val="lowerLetter"/>
      <w:lvlText w:val="%1)"/>
      <w:lvlJc w:val="left"/>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E6203F4"/>
    <w:multiLevelType w:val="hybridMultilevel"/>
    <w:tmpl w:val="90186B90"/>
    <w:lvl w:ilvl="0" w:tplc="240A0017">
      <w:start w:val="1"/>
      <w:numFmt w:val="lowerLetter"/>
      <w:lvlText w:val="%1)"/>
      <w:lvlJc w:val="left"/>
      <w:rPr>
        <w:rFonts w:hint="default"/>
      </w:rPr>
    </w:lvl>
    <w:lvl w:ilvl="1" w:tplc="FFFFFFFF">
      <w:start w:val="1"/>
      <w:numFmt w:val="lowerLetter"/>
      <w:lvlText w:val="%2."/>
      <w:lvlJc w:val="left"/>
      <w:pPr>
        <w:tabs>
          <w:tab w:val="num" w:pos="1794"/>
        </w:tabs>
        <w:ind w:left="1794" w:hanging="360"/>
      </w:pPr>
    </w:lvl>
    <w:lvl w:ilvl="2" w:tplc="FFFFFFFF">
      <w:start w:val="1"/>
      <w:numFmt w:val="lowerRoman"/>
      <w:lvlText w:val="%3."/>
      <w:lvlJc w:val="right"/>
      <w:pPr>
        <w:tabs>
          <w:tab w:val="num" w:pos="2514"/>
        </w:tabs>
        <w:ind w:left="2514" w:hanging="180"/>
      </w:pPr>
    </w:lvl>
    <w:lvl w:ilvl="3" w:tplc="FFFFFFFF">
      <w:start w:val="1"/>
      <w:numFmt w:val="decimal"/>
      <w:lvlText w:val="%4."/>
      <w:lvlJc w:val="left"/>
      <w:pPr>
        <w:tabs>
          <w:tab w:val="num" w:pos="3234"/>
        </w:tabs>
        <w:ind w:left="3234" w:hanging="360"/>
      </w:pPr>
    </w:lvl>
    <w:lvl w:ilvl="4" w:tplc="FFFFFFFF">
      <w:start w:val="1"/>
      <w:numFmt w:val="lowerLetter"/>
      <w:lvlText w:val="%5."/>
      <w:lvlJc w:val="left"/>
      <w:pPr>
        <w:tabs>
          <w:tab w:val="num" w:pos="3954"/>
        </w:tabs>
        <w:ind w:left="3954" w:hanging="360"/>
      </w:pPr>
    </w:lvl>
    <w:lvl w:ilvl="5" w:tplc="FFFFFFFF">
      <w:start w:val="1"/>
      <w:numFmt w:val="lowerRoman"/>
      <w:lvlText w:val="%6."/>
      <w:lvlJc w:val="right"/>
      <w:pPr>
        <w:tabs>
          <w:tab w:val="num" w:pos="4674"/>
        </w:tabs>
        <w:ind w:left="4674" w:hanging="180"/>
      </w:pPr>
    </w:lvl>
    <w:lvl w:ilvl="6" w:tplc="FFFFFFFF">
      <w:start w:val="1"/>
      <w:numFmt w:val="decimal"/>
      <w:lvlText w:val="%7."/>
      <w:lvlJc w:val="left"/>
      <w:pPr>
        <w:tabs>
          <w:tab w:val="num" w:pos="5394"/>
        </w:tabs>
        <w:ind w:left="5394" w:hanging="360"/>
      </w:pPr>
    </w:lvl>
    <w:lvl w:ilvl="7" w:tplc="FFFFFFFF">
      <w:start w:val="1"/>
      <w:numFmt w:val="lowerLetter"/>
      <w:lvlText w:val="%8."/>
      <w:lvlJc w:val="left"/>
      <w:pPr>
        <w:tabs>
          <w:tab w:val="num" w:pos="6114"/>
        </w:tabs>
        <w:ind w:left="6114" w:hanging="360"/>
      </w:pPr>
    </w:lvl>
    <w:lvl w:ilvl="8" w:tplc="FFFFFFFF">
      <w:start w:val="1"/>
      <w:numFmt w:val="lowerRoman"/>
      <w:lvlText w:val="%9."/>
      <w:lvlJc w:val="right"/>
      <w:pPr>
        <w:tabs>
          <w:tab w:val="num" w:pos="6834"/>
        </w:tabs>
        <w:ind w:left="6834" w:hanging="180"/>
      </w:pPr>
    </w:lvl>
  </w:abstractNum>
  <w:abstractNum w:abstractNumId="13" w15:restartNumberingAfterBreak="0">
    <w:nsid w:val="45AB7A07"/>
    <w:multiLevelType w:val="hybridMultilevel"/>
    <w:tmpl w:val="5DF2865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356623F"/>
    <w:multiLevelType w:val="hybridMultilevel"/>
    <w:tmpl w:val="C8B8F71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4D37242"/>
    <w:multiLevelType w:val="hybridMultilevel"/>
    <w:tmpl w:val="29AAC366"/>
    <w:lvl w:ilvl="0" w:tplc="240A0017">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6" w15:restartNumberingAfterBreak="0">
    <w:nsid w:val="599E4741"/>
    <w:multiLevelType w:val="hybridMultilevel"/>
    <w:tmpl w:val="BB985760"/>
    <w:lvl w:ilvl="0" w:tplc="240A0017">
      <w:start w:val="1"/>
      <w:numFmt w:val="lowerLetter"/>
      <w:lvlText w:val="%1)"/>
      <w:lvlJc w:val="left"/>
      <w:rPr>
        <w:rFonts w:hint="default"/>
      </w:r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17" w15:restartNumberingAfterBreak="0">
    <w:nsid w:val="5A17748B"/>
    <w:multiLevelType w:val="hybridMultilevel"/>
    <w:tmpl w:val="6E08A62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A203DCF"/>
    <w:multiLevelType w:val="hybridMultilevel"/>
    <w:tmpl w:val="484E3FAC"/>
    <w:lvl w:ilvl="0" w:tplc="240A000F">
      <w:start w:val="1"/>
      <w:numFmt w:val="decimal"/>
      <w:lvlText w:val="%1."/>
      <w:lvlJc w:val="left"/>
      <w:pPr>
        <w:ind w:left="720" w:hanging="360"/>
      </w:pPr>
      <w:rPr>
        <w:rFonts w:cs="Times New Roman"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C241237"/>
    <w:multiLevelType w:val="hybridMultilevel"/>
    <w:tmpl w:val="1306373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C5326A6"/>
    <w:multiLevelType w:val="hybridMultilevel"/>
    <w:tmpl w:val="E89E944E"/>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C7834EE"/>
    <w:multiLevelType w:val="hybridMultilevel"/>
    <w:tmpl w:val="A5986C5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5FE40626"/>
    <w:multiLevelType w:val="hybridMultilevel"/>
    <w:tmpl w:val="0CC67638"/>
    <w:lvl w:ilvl="0" w:tplc="240A0017">
      <w:start w:val="1"/>
      <w:numFmt w:val="lowerLetter"/>
      <w:lvlText w:val="%1)"/>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64381549"/>
    <w:multiLevelType w:val="hybridMultilevel"/>
    <w:tmpl w:val="97DA2E7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5C759CC"/>
    <w:multiLevelType w:val="hybridMultilevel"/>
    <w:tmpl w:val="5D58613C"/>
    <w:lvl w:ilvl="0" w:tplc="55203C1A">
      <w:start w:val="1"/>
      <w:numFmt w:val="lowerLetter"/>
      <w:lvlText w:val="%1)"/>
      <w:lvlJc w:val="left"/>
      <w:pPr>
        <w:tabs>
          <w:tab w:val="num" w:pos="360"/>
        </w:tabs>
        <w:ind w:left="360" w:hanging="360"/>
      </w:pPr>
    </w:lvl>
    <w:lvl w:ilvl="1" w:tplc="0C0A0019">
      <w:start w:val="1"/>
      <w:numFmt w:val="lowerLetter"/>
      <w:lvlText w:val="%2."/>
      <w:lvlJc w:val="left"/>
      <w:pPr>
        <w:tabs>
          <w:tab w:val="num" w:pos="1080"/>
        </w:tabs>
        <w:ind w:left="1080" w:hanging="360"/>
      </w:pPr>
    </w:lvl>
    <w:lvl w:ilvl="2" w:tplc="0C0A001B">
      <w:start w:val="1"/>
      <w:numFmt w:val="lowerRoman"/>
      <w:lvlText w:val="%3."/>
      <w:lvlJc w:val="right"/>
      <w:pPr>
        <w:tabs>
          <w:tab w:val="num" w:pos="1800"/>
        </w:tabs>
        <w:ind w:left="1800" w:hanging="180"/>
      </w:pPr>
    </w:lvl>
    <w:lvl w:ilvl="3" w:tplc="0C0A000F">
      <w:start w:val="1"/>
      <w:numFmt w:val="decimal"/>
      <w:lvlText w:val="%4."/>
      <w:lvlJc w:val="left"/>
      <w:pPr>
        <w:tabs>
          <w:tab w:val="num" w:pos="2520"/>
        </w:tabs>
        <w:ind w:left="2520" w:hanging="360"/>
      </w:pPr>
    </w:lvl>
    <w:lvl w:ilvl="4" w:tplc="0C0A0019">
      <w:start w:val="1"/>
      <w:numFmt w:val="lowerLetter"/>
      <w:lvlText w:val="%5."/>
      <w:lvlJc w:val="left"/>
      <w:pPr>
        <w:tabs>
          <w:tab w:val="num" w:pos="3240"/>
        </w:tabs>
        <w:ind w:left="3240" w:hanging="360"/>
      </w:pPr>
    </w:lvl>
    <w:lvl w:ilvl="5" w:tplc="0C0A001B">
      <w:start w:val="1"/>
      <w:numFmt w:val="lowerRoman"/>
      <w:lvlText w:val="%6."/>
      <w:lvlJc w:val="right"/>
      <w:pPr>
        <w:tabs>
          <w:tab w:val="num" w:pos="3960"/>
        </w:tabs>
        <w:ind w:left="3960" w:hanging="180"/>
      </w:pPr>
    </w:lvl>
    <w:lvl w:ilvl="6" w:tplc="0C0A000F">
      <w:start w:val="1"/>
      <w:numFmt w:val="decimal"/>
      <w:lvlText w:val="%7."/>
      <w:lvlJc w:val="left"/>
      <w:pPr>
        <w:tabs>
          <w:tab w:val="num" w:pos="4680"/>
        </w:tabs>
        <w:ind w:left="4680" w:hanging="360"/>
      </w:pPr>
    </w:lvl>
    <w:lvl w:ilvl="7" w:tplc="0C0A0019">
      <w:start w:val="1"/>
      <w:numFmt w:val="lowerLetter"/>
      <w:lvlText w:val="%8."/>
      <w:lvlJc w:val="left"/>
      <w:pPr>
        <w:tabs>
          <w:tab w:val="num" w:pos="5400"/>
        </w:tabs>
        <w:ind w:left="5400" w:hanging="360"/>
      </w:pPr>
    </w:lvl>
    <w:lvl w:ilvl="8" w:tplc="0C0A001B">
      <w:start w:val="1"/>
      <w:numFmt w:val="lowerRoman"/>
      <w:lvlText w:val="%9."/>
      <w:lvlJc w:val="right"/>
      <w:pPr>
        <w:tabs>
          <w:tab w:val="num" w:pos="6120"/>
        </w:tabs>
        <w:ind w:left="6120" w:hanging="180"/>
      </w:pPr>
    </w:lvl>
  </w:abstractNum>
  <w:abstractNum w:abstractNumId="25" w15:restartNumberingAfterBreak="0">
    <w:nsid w:val="6A4B061A"/>
    <w:multiLevelType w:val="hybridMultilevel"/>
    <w:tmpl w:val="99C24B9E"/>
    <w:lvl w:ilvl="0" w:tplc="FFFFFFFF">
      <w:start w:val="1"/>
      <w:numFmt w:val="decimal"/>
      <w:lvlText w:val="%1."/>
      <w:lvlJc w:val="left"/>
      <w:pPr>
        <w:ind w:left="720" w:hanging="360"/>
      </w:pPr>
      <w:rPr>
        <w:rFonts w:hint="default"/>
      </w:rPr>
    </w:lvl>
    <w:lvl w:ilvl="1" w:tplc="240A0001">
      <w:start w:val="1"/>
      <w:numFmt w:val="bullet"/>
      <w:lvlText w:val=""/>
      <w:lvlJc w:val="left"/>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A75590F"/>
    <w:multiLevelType w:val="hybridMultilevel"/>
    <w:tmpl w:val="E2FC8792"/>
    <w:lvl w:ilvl="0" w:tplc="240A0017">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7" w15:restartNumberingAfterBreak="0">
    <w:nsid w:val="753E1B34"/>
    <w:multiLevelType w:val="hybridMultilevel"/>
    <w:tmpl w:val="9CD62DF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58423B9"/>
    <w:multiLevelType w:val="hybridMultilevel"/>
    <w:tmpl w:val="62302600"/>
    <w:lvl w:ilvl="0" w:tplc="240A0017">
      <w:start w:val="1"/>
      <w:numFmt w:val="lowerLetter"/>
      <w:lvlText w:val="%1)"/>
      <w:lvlJc w:val="left"/>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num w:numId="1" w16cid:durableId="1818568716">
    <w:abstractNumId w:val="13"/>
  </w:num>
  <w:num w:numId="2" w16cid:durableId="163598859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8314516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578974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2868041">
    <w:abstractNumId w:val="0"/>
  </w:num>
  <w:num w:numId="6" w16cid:durableId="1448887800">
    <w:abstractNumId w:val="18"/>
  </w:num>
  <w:num w:numId="7" w16cid:durableId="407701377">
    <w:abstractNumId w:val="6"/>
  </w:num>
  <w:num w:numId="8" w16cid:durableId="1567452775">
    <w:abstractNumId w:val="21"/>
  </w:num>
  <w:num w:numId="9" w16cid:durableId="1846554653">
    <w:abstractNumId w:val="23"/>
  </w:num>
  <w:num w:numId="10" w16cid:durableId="2135128041">
    <w:abstractNumId w:val="20"/>
  </w:num>
  <w:num w:numId="11" w16cid:durableId="493492798">
    <w:abstractNumId w:val="8"/>
  </w:num>
  <w:num w:numId="12" w16cid:durableId="1293052033">
    <w:abstractNumId w:val="19"/>
  </w:num>
  <w:num w:numId="13" w16cid:durableId="1349480511">
    <w:abstractNumId w:val="3"/>
  </w:num>
  <w:num w:numId="14" w16cid:durableId="367531222">
    <w:abstractNumId w:val="17"/>
  </w:num>
  <w:num w:numId="15" w16cid:durableId="1308973651">
    <w:abstractNumId w:val="14"/>
  </w:num>
  <w:num w:numId="16" w16cid:durableId="497619525">
    <w:abstractNumId w:val="27"/>
  </w:num>
  <w:num w:numId="17" w16cid:durableId="1868643014">
    <w:abstractNumId w:val="1"/>
  </w:num>
  <w:num w:numId="18" w16cid:durableId="624584950">
    <w:abstractNumId w:val="2"/>
  </w:num>
  <w:num w:numId="19" w16cid:durableId="359203027">
    <w:abstractNumId w:val="4"/>
  </w:num>
  <w:num w:numId="20" w16cid:durableId="656614327">
    <w:abstractNumId w:val="7"/>
  </w:num>
  <w:num w:numId="21" w16cid:durableId="536695399">
    <w:abstractNumId w:val="9"/>
  </w:num>
  <w:num w:numId="22" w16cid:durableId="2093771937">
    <w:abstractNumId w:val="26"/>
  </w:num>
  <w:num w:numId="23" w16cid:durableId="113838830">
    <w:abstractNumId w:val="15"/>
  </w:num>
  <w:num w:numId="24" w16cid:durableId="1942250526">
    <w:abstractNumId w:val="25"/>
  </w:num>
  <w:num w:numId="25" w16cid:durableId="217060480">
    <w:abstractNumId w:val="5"/>
  </w:num>
  <w:num w:numId="26" w16cid:durableId="1079909355">
    <w:abstractNumId w:val="16"/>
  </w:num>
  <w:num w:numId="27" w16cid:durableId="1806849315">
    <w:abstractNumId w:val="11"/>
  </w:num>
  <w:num w:numId="28" w16cid:durableId="42100971">
    <w:abstractNumId w:val="10"/>
  </w:num>
  <w:num w:numId="29" w16cid:durableId="143593889">
    <w:abstractNumId w:val="12"/>
  </w:num>
  <w:num w:numId="30" w16cid:durableId="661810339">
    <w:abstractNumId w:val="22"/>
  </w:num>
  <w:num w:numId="31" w16cid:durableId="1981567431">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2E13"/>
    <w:rsid w:val="00005EAE"/>
    <w:rsid w:val="0002178F"/>
    <w:rsid w:val="0004197A"/>
    <w:rsid w:val="000763A6"/>
    <w:rsid w:val="0009314A"/>
    <w:rsid w:val="000C072A"/>
    <w:rsid w:val="000E108F"/>
    <w:rsid w:val="000E4350"/>
    <w:rsid w:val="000F129C"/>
    <w:rsid w:val="000F12AB"/>
    <w:rsid w:val="0014069D"/>
    <w:rsid w:val="0016001E"/>
    <w:rsid w:val="00161AA0"/>
    <w:rsid w:val="001830BA"/>
    <w:rsid w:val="00187DF5"/>
    <w:rsid w:val="001B4371"/>
    <w:rsid w:val="001B731F"/>
    <w:rsid w:val="001D5764"/>
    <w:rsid w:val="001E0D15"/>
    <w:rsid w:val="001E27EF"/>
    <w:rsid w:val="001E4AC3"/>
    <w:rsid w:val="00233471"/>
    <w:rsid w:val="00244EF0"/>
    <w:rsid w:val="00254050"/>
    <w:rsid w:val="00265F12"/>
    <w:rsid w:val="00271104"/>
    <w:rsid w:val="0029149F"/>
    <w:rsid w:val="002946C2"/>
    <w:rsid w:val="002A73C8"/>
    <w:rsid w:val="002C41EE"/>
    <w:rsid w:val="002F4987"/>
    <w:rsid w:val="0030297A"/>
    <w:rsid w:val="0030369B"/>
    <w:rsid w:val="003049F5"/>
    <w:rsid w:val="00317ADE"/>
    <w:rsid w:val="003223DF"/>
    <w:rsid w:val="00327EA7"/>
    <w:rsid w:val="00332788"/>
    <w:rsid w:val="00381684"/>
    <w:rsid w:val="003A1FEE"/>
    <w:rsid w:val="003C67FF"/>
    <w:rsid w:val="003C7B78"/>
    <w:rsid w:val="003D5B4F"/>
    <w:rsid w:val="00402E13"/>
    <w:rsid w:val="00422797"/>
    <w:rsid w:val="00442175"/>
    <w:rsid w:val="004465B2"/>
    <w:rsid w:val="00467124"/>
    <w:rsid w:val="00485972"/>
    <w:rsid w:val="00487F05"/>
    <w:rsid w:val="00493A53"/>
    <w:rsid w:val="00493F9C"/>
    <w:rsid w:val="004953DF"/>
    <w:rsid w:val="004A4140"/>
    <w:rsid w:val="004C0452"/>
    <w:rsid w:val="004E15E3"/>
    <w:rsid w:val="004E18A5"/>
    <w:rsid w:val="004F6FE9"/>
    <w:rsid w:val="005026F7"/>
    <w:rsid w:val="00530082"/>
    <w:rsid w:val="00535FA8"/>
    <w:rsid w:val="00545302"/>
    <w:rsid w:val="00546492"/>
    <w:rsid w:val="00547D14"/>
    <w:rsid w:val="00563935"/>
    <w:rsid w:val="00576CC9"/>
    <w:rsid w:val="00591370"/>
    <w:rsid w:val="0059425E"/>
    <w:rsid w:val="005D573E"/>
    <w:rsid w:val="005D6F69"/>
    <w:rsid w:val="006050F1"/>
    <w:rsid w:val="006220D3"/>
    <w:rsid w:val="00643531"/>
    <w:rsid w:val="0064375B"/>
    <w:rsid w:val="00653F6A"/>
    <w:rsid w:val="00690E25"/>
    <w:rsid w:val="006930AB"/>
    <w:rsid w:val="006935E6"/>
    <w:rsid w:val="00697220"/>
    <w:rsid w:val="006A36D6"/>
    <w:rsid w:val="006B1EAA"/>
    <w:rsid w:val="006B30AE"/>
    <w:rsid w:val="006C0B6F"/>
    <w:rsid w:val="006D18E3"/>
    <w:rsid w:val="006D6297"/>
    <w:rsid w:val="006E241C"/>
    <w:rsid w:val="007035A7"/>
    <w:rsid w:val="00710D50"/>
    <w:rsid w:val="00711C03"/>
    <w:rsid w:val="00716527"/>
    <w:rsid w:val="0072090E"/>
    <w:rsid w:val="00724698"/>
    <w:rsid w:val="00730063"/>
    <w:rsid w:val="00734B4C"/>
    <w:rsid w:val="007462E1"/>
    <w:rsid w:val="0075457A"/>
    <w:rsid w:val="00755C4F"/>
    <w:rsid w:val="007626B6"/>
    <w:rsid w:val="00765664"/>
    <w:rsid w:val="00785430"/>
    <w:rsid w:val="007A2FC2"/>
    <w:rsid w:val="007B2027"/>
    <w:rsid w:val="007B69D4"/>
    <w:rsid w:val="007C5872"/>
    <w:rsid w:val="007D0093"/>
    <w:rsid w:val="007E6381"/>
    <w:rsid w:val="007F7772"/>
    <w:rsid w:val="00803281"/>
    <w:rsid w:val="0080583A"/>
    <w:rsid w:val="00846AB0"/>
    <w:rsid w:val="0085581D"/>
    <w:rsid w:val="00860EA8"/>
    <w:rsid w:val="00875AAA"/>
    <w:rsid w:val="00877DBB"/>
    <w:rsid w:val="00893085"/>
    <w:rsid w:val="00895C83"/>
    <w:rsid w:val="008A0319"/>
    <w:rsid w:val="008A0CF4"/>
    <w:rsid w:val="008C5C73"/>
    <w:rsid w:val="008C73A2"/>
    <w:rsid w:val="00900B8F"/>
    <w:rsid w:val="00900CFF"/>
    <w:rsid w:val="00900EDB"/>
    <w:rsid w:val="00937F62"/>
    <w:rsid w:val="00945ED0"/>
    <w:rsid w:val="00956037"/>
    <w:rsid w:val="00961EAF"/>
    <w:rsid w:val="00963875"/>
    <w:rsid w:val="00964176"/>
    <w:rsid w:val="009737E8"/>
    <w:rsid w:val="0098345D"/>
    <w:rsid w:val="009B3154"/>
    <w:rsid w:val="00A01C61"/>
    <w:rsid w:val="00A21BDA"/>
    <w:rsid w:val="00A234F5"/>
    <w:rsid w:val="00A51C2D"/>
    <w:rsid w:val="00A841BC"/>
    <w:rsid w:val="00A91DFF"/>
    <w:rsid w:val="00A935A3"/>
    <w:rsid w:val="00AA1C23"/>
    <w:rsid w:val="00AB328A"/>
    <w:rsid w:val="00AB6886"/>
    <w:rsid w:val="00AB6F63"/>
    <w:rsid w:val="00AD6C2A"/>
    <w:rsid w:val="00AE7CB6"/>
    <w:rsid w:val="00AF2F96"/>
    <w:rsid w:val="00B063C5"/>
    <w:rsid w:val="00B16097"/>
    <w:rsid w:val="00B22C43"/>
    <w:rsid w:val="00B23324"/>
    <w:rsid w:val="00B54A82"/>
    <w:rsid w:val="00B63B1D"/>
    <w:rsid w:val="00BB39E7"/>
    <w:rsid w:val="00BD0A2C"/>
    <w:rsid w:val="00BE37A6"/>
    <w:rsid w:val="00BE6CF2"/>
    <w:rsid w:val="00C0480D"/>
    <w:rsid w:val="00C3384E"/>
    <w:rsid w:val="00C41E0F"/>
    <w:rsid w:val="00C6267A"/>
    <w:rsid w:val="00C66B3E"/>
    <w:rsid w:val="00C73852"/>
    <w:rsid w:val="00CB7FD1"/>
    <w:rsid w:val="00CC4EB0"/>
    <w:rsid w:val="00CD41A8"/>
    <w:rsid w:val="00CF64DD"/>
    <w:rsid w:val="00D0031F"/>
    <w:rsid w:val="00D26A5E"/>
    <w:rsid w:val="00D4245D"/>
    <w:rsid w:val="00D42A1C"/>
    <w:rsid w:val="00D57DA2"/>
    <w:rsid w:val="00D87014"/>
    <w:rsid w:val="00D93EF4"/>
    <w:rsid w:val="00D97D0E"/>
    <w:rsid w:val="00DA44DE"/>
    <w:rsid w:val="00DB1714"/>
    <w:rsid w:val="00DD1A97"/>
    <w:rsid w:val="00DD43F2"/>
    <w:rsid w:val="00DD7DC8"/>
    <w:rsid w:val="00DE1F14"/>
    <w:rsid w:val="00DE5C97"/>
    <w:rsid w:val="00DF6519"/>
    <w:rsid w:val="00E02A6E"/>
    <w:rsid w:val="00E22A1D"/>
    <w:rsid w:val="00E27F4F"/>
    <w:rsid w:val="00E305E9"/>
    <w:rsid w:val="00E37105"/>
    <w:rsid w:val="00E41870"/>
    <w:rsid w:val="00E709EF"/>
    <w:rsid w:val="00EC5C31"/>
    <w:rsid w:val="00ED350A"/>
    <w:rsid w:val="00EE087E"/>
    <w:rsid w:val="00EE5BE6"/>
    <w:rsid w:val="00F0055D"/>
    <w:rsid w:val="00F04D55"/>
    <w:rsid w:val="00F04EC9"/>
    <w:rsid w:val="00F05F0F"/>
    <w:rsid w:val="00F502CE"/>
    <w:rsid w:val="00F54E61"/>
    <w:rsid w:val="00F555D1"/>
    <w:rsid w:val="00F55CFD"/>
    <w:rsid w:val="00F6128E"/>
    <w:rsid w:val="00F740F0"/>
    <w:rsid w:val="00F74D27"/>
    <w:rsid w:val="00F85C0A"/>
    <w:rsid w:val="00F967C7"/>
    <w:rsid w:val="00FC0DFB"/>
    <w:rsid w:val="00FC3BDE"/>
    <w:rsid w:val="00FD1E95"/>
    <w:rsid w:val="00FD789D"/>
    <w:rsid w:val="00FF01BA"/>
    <w:rsid w:val="00FF14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941A1F"/>
  <w15:docId w15:val="{97D9E47E-9E42-4B77-8148-26FFC6752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E13"/>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EE5BE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semiHidden/>
    <w:unhideWhenUsed/>
    <w:qFormat/>
    <w:rsid w:val="00402E13"/>
    <w:pPr>
      <w:keepNext/>
      <w:spacing w:before="240" w:after="60"/>
      <w:outlineLvl w:val="1"/>
    </w:pPr>
    <w:rPr>
      <w:rFonts w:ascii="Cambria" w:hAnsi="Cambria"/>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semiHidden/>
    <w:rsid w:val="00402E13"/>
    <w:rPr>
      <w:rFonts w:ascii="Cambria" w:eastAsia="Times New Roman" w:hAnsi="Cambria" w:cs="Times New Roman"/>
      <w:b/>
      <w:bCs/>
      <w:i/>
      <w:iCs/>
      <w:sz w:val="28"/>
      <w:szCs w:val="28"/>
      <w:lang w:val="es-ES" w:eastAsia="es-ES"/>
    </w:rPr>
  </w:style>
  <w:style w:type="paragraph" w:styleId="Prrafodelista">
    <w:name w:val="List Paragraph"/>
    <w:basedOn w:val="Normal"/>
    <w:qFormat/>
    <w:rsid w:val="00402E13"/>
    <w:pPr>
      <w:ind w:left="720"/>
    </w:pPr>
  </w:style>
  <w:style w:type="paragraph" w:styleId="Encabezado">
    <w:name w:val="header"/>
    <w:basedOn w:val="Normal"/>
    <w:link w:val="EncabezadoCar"/>
    <w:uiPriority w:val="99"/>
    <w:rsid w:val="00402E13"/>
    <w:pPr>
      <w:tabs>
        <w:tab w:val="center" w:pos="4419"/>
        <w:tab w:val="right" w:pos="8838"/>
      </w:tabs>
    </w:pPr>
  </w:style>
  <w:style w:type="character" w:customStyle="1" w:styleId="EncabezadoCar">
    <w:name w:val="Encabezado Car"/>
    <w:basedOn w:val="Fuentedeprrafopredeter"/>
    <w:link w:val="Encabezado"/>
    <w:uiPriority w:val="99"/>
    <w:rsid w:val="00402E13"/>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402E13"/>
    <w:pPr>
      <w:tabs>
        <w:tab w:val="center" w:pos="4419"/>
        <w:tab w:val="right" w:pos="8838"/>
      </w:tabs>
    </w:pPr>
  </w:style>
  <w:style w:type="character" w:customStyle="1" w:styleId="PiedepginaCar">
    <w:name w:val="Pie de página Car"/>
    <w:basedOn w:val="Fuentedeprrafopredeter"/>
    <w:link w:val="Piedepgina"/>
    <w:uiPriority w:val="99"/>
    <w:rsid w:val="00402E13"/>
    <w:rPr>
      <w:rFonts w:ascii="Times New Roman" w:eastAsia="Times New Roman" w:hAnsi="Times New Roman" w:cs="Times New Roman"/>
      <w:sz w:val="24"/>
      <w:szCs w:val="24"/>
      <w:lang w:val="es-ES" w:eastAsia="es-ES"/>
    </w:rPr>
  </w:style>
  <w:style w:type="paragraph" w:customStyle="1" w:styleId="Default">
    <w:name w:val="Default"/>
    <w:rsid w:val="00402E13"/>
    <w:pPr>
      <w:autoSpaceDE w:val="0"/>
      <w:autoSpaceDN w:val="0"/>
      <w:adjustRightInd w:val="0"/>
      <w:spacing w:after="0" w:line="240" w:lineRule="auto"/>
    </w:pPr>
    <w:rPr>
      <w:rFonts w:ascii="Arial" w:eastAsia="Calibri" w:hAnsi="Arial" w:cs="Arial"/>
      <w:color w:val="000000"/>
      <w:sz w:val="24"/>
      <w:szCs w:val="24"/>
      <w:lang w:eastAsia="es-CO"/>
    </w:rPr>
  </w:style>
  <w:style w:type="paragraph" w:styleId="Textoindependiente">
    <w:name w:val="Body Text"/>
    <w:basedOn w:val="Normal"/>
    <w:link w:val="TextoindependienteCar"/>
    <w:rsid w:val="00402E13"/>
    <w:pPr>
      <w:jc w:val="both"/>
    </w:pPr>
    <w:rPr>
      <w:b/>
      <w:szCs w:val="20"/>
      <w:lang w:val="es-MX"/>
    </w:rPr>
  </w:style>
  <w:style w:type="character" w:customStyle="1" w:styleId="TextoindependienteCar">
    <w:name w:val="Texto independiente Car"/>
    <w:basedOn w:val="Fuentedeprrafopredeter"/>
    <w:link w:val="Textoindependiente"/>
    <w:rsid w:val="00402E13"/>
    <w:rPr>
      <w:rFonts w:ascii="Times New Roman" w:eastAsia="Times New Roman" w:hAnsi="Times New Roman" w:cs="Times New Roman"/>
      <w:b/>
      <w:sz w:val="24"/>
      <w:szCs w:val="20"/>
      <w:lang w:val="es-MX" w:eastAsia="es-ES"/>
    </w:rPr>
  </w:style>
  <w:style w:type="paragraph" w:styleId="Textodeglobo">
    <w:name w:val="Balloon Text"/>
    <w:basedOn w:val="Normal"/>
    <w:link w:val="TextodegloboCar"/>
    <w:uiPriority w:val="99"/>
    <w:semiHidden/>
    <w:unhideWhenUsed/>
    <w:rsid w:val="00E27F4F"/>
    <w:rPr>
      <w:rFonts w:ascii="Tahoma" w:hAnsi="Tahoma" w:cs="Tahoma"/>
      <w:sz w:val="16"/>
      <w:szCs w:val="16"/>
    </w:rPr>
  </w:style>
  <w:style w:type="character" w:customStyle="1" w:styleId="TextodegloboCar">
    <w:name w:val="Texto de globo Car"/>
    <w:basedOn w:val="Fuentedeprrafopredeter"/>
    <w:link w:val="Textodeglobo"/>
    <w:uiPriority w:val="99"/>
    <w:semiHidden/>
    <w:rsid w:val="00E27F4F"/>
    <w:rPr>
      <w:rFonts w:ascii="Tahoma" w:eastAsia="Times New Roman" w:hAnsi="Tahoma" w:cs="Tahoma"/>
      <w:sz w:val="16"/>
      <w:szCs w:val="16"/>
      <w:lang w:val="es-ES" w:eastAsia="es-ES"/>
    </w:rPr>
  </w:style>
  <w:style w:type="character" w:customStyle="1" w:styleId="Ttulo1Car">
    <w:name w:val="Título 1 Car"/>
    <w:basedOn w:val="Fuentedeprrafopredeter"/>
    <w:link w:val="Ttulo1"/>
    <w:uiPriority w:val="9"/>
    <w:rsid w:val="00EE5BE6"/>
    <w:rPr>
      <w:rFonts w:asciiTheme="majorHAnsi" w:eastAsiaTheme="majorEastAsia" w:hAnsiTheme="majorHAnsi" w:cstheme="majorBidi"/>
      <w:color w:val="365F91" w:themeColor="accent1" w:themeShade="BF"/>
      <w:sz w:val="32"/>
      <w:szCs w:val="32"/>
      <w:lang w:val="es-ES" w:eastAsia="es-ES"/>
    </w:rPr>
  </w:style>
  <w:style w:type="table" w:styleId="Tablaconcuadrcula">
    <w:name w:val="Table Grid"/>
    <w:basedOn w:val="Tablanormal"/>
    <w:uiPriority w:val="59"/>
    <w:rsid w:val="00DE5C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85898">
      <w:bodyDiv w:val="1"/>
      <w:marLeft w:val="0"/>
      <w:marRight w:val="0"/>
      <w:marTop w:val="0"/>
      <w:marBottom w:val="0"/>
      <w:divBdr>
        <w:top w:val="none" w:sz="0" w:space="0" w:color="auto"/>
        <w:left w:val="none" w:sz="0" w:space="0" w:color="auto"/>
        <w:bottom w:val="none" w:sz="0" w:space="0" w:color="auto"/>
        <w:right w:val="none" w:sz="0" w:space="0" w:color="auto"/>
      </w:divBdr>
    </w:div>
    <w:div w:id="426659657">
      <w:bodyDiv w:val="1"/>
      <w:marLeft w:val="0"/>
      <w:marRight w:val="0"/>
      <w:marTop w:val="0"/>
      <w:marBottom w:val="0"/>
      <w:divBdr>
        <w:top w:val="none" w:sz="0" w:space="0" w:color="auto"/>
        <w:left w:val="none" w:sz="0" w:space="0" w:color="auto"/>
        <w:bottom w:val="none" w:sz="0" w:space="0" w:color="auto"/>
        <w:right w:val="none" w:sz="0" w:space="0" w:color="auto"/>
      </w:divBdr>
    </w:div>
    <w:div w:id="733238007">
      <w:bodyDiv w:val="1"/>
      <w:marLeft w:val="0"/>
      <w:marRight w:val="0"/>
      <w:marTop w:val="0"/>
      <w:marBottom w:val="0"/>
      <w:divBdr>
        <w:top w:val="none" w:sz="0" w:space="0" w:color="auto"/>
        <w:left w:val="none" w:sz="0" w:space="0" w:color="auto"/>
        <w:bottom w:val="none" w:sz="0" w:space="0" w:color="auto"/>
        <w:right w:val="none" w:sz="0" w:space="0" w:color="auto"/>
      </w:divBdr>
    </w:div>
    <w:div w:id="1372070185">
      <w:bodyDiv w:val="1"/>
      <w:marLeft w:val="0"/>
      <w:marRight w:val="0"/>
      <w:marTop w:val="0"/>
      <w:marBottom w:val="0"/>
      <w:divBdr>
        <w:top w:val="none" w:sz="0" w:space="0" w:color="auto"/>
        <w:left w:val="none" w:sz="0" w:space="0" w:color="auto"/>
        <w:bottom w:val="none" w:sz="0" w:space="0" w:color="auto"/>
        <w:right w:val="none" w:sz="0" w:space="0" w:color="auto"/>
      </w:divBdr>
    </w:div>
    <w:div w:id="1647658879">
      <w:bodyDiv w:val="1"/>
      <w:marLeft w:val="0"/>
      <w:marRight w:val="0"/>
      <w:marTop w:val="0"/>
      <w:marBottom w:val="0"/>
      <w:divBdr>
        <w:top w:val="none" w:sz="0" w:space="0" w:color="auto"/>
        <w:left w:val="none" w:sz="0" w:space="0" w:color="auto"/>
        <w:bottom w:val="none" w:sz="0" w:space="0" w:color="auto"/>
        <w:right w:val="none" w:sz="0" w:space="0" w:color="auto"/>
      </w:divBdr>
    </w:div>
    <w:div w:id="1655985703">
      <w:bodyDiv w:val="1"/>
      <w:marLeft w:val="0"/>
      <w:marRight w:val="0"/>
      <w:marTop w:val="0"/>
      <w:marBottom w:val="0"/>
      <w:divBdr>
        <w:top w:val="none" w:sz="0" w:space="0" w:color="auto"/>
        <w:left w:val="none" w:sz="0" w:space="0" w:color="auto"/>
        <w:bottom w:val="none" w:sz="0" w:space="0" w:color="auto"/>
        <w:right w:val="none" w:sz="0" w:space="0" w:color="auto"/>
      </w:divBdr>
    </w:div>
    <w:div w:id="1698389540">
      <w:bodyDiv w:val="1"/>
      <w:marLeft w:val="0"/>
      <w:marRight w:val="0"/>
      <w:marTop w:val="0"/>
      <w:marBottom w:val="0"/>
      <w:divBdr>
        <w:top w:val="none" w:sz="0" w:space="0" w:color="auto"/>
        <w:left w:val="none" w:sz="0" w:space="0" w:color="auto"/>
        <w:bottom w:val="none" w:sz="0" w:space="0" w:color="auto"/>
        <w:right w:val="none" w:sz="0" w:space="0" w:color="auto"/>
      </w:divBdr>
    </w:div>
    <w:div w:id="1959725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F4813-FDBC-45D2-869F-FAF811B11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9511</Words>
  <Characters>52316</Characters>
  <Application>Microsoft Office Word</Application>
  <DocSecurity>0</DocSecurity>
  <Lines>435</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Diego Fernando Betancour Palacios</cp:lastModifiedBy>
  <cp:revision>3</cp:revision>
  <cp:lastPrinted>2014-04-22T19:53:00Z</cp:lastPrinted>
  <dcterms:created xsi:type="dcterms:W3CDTF">2022-04-30T12:37:00Z</dcterms:created>
  <dcterms:modified xsi:type="dcterms:W3CDTF">2022-04-30T12:38:00Z</dcterms:modified>
</cp:coreProperties>
</file>